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8" w:rsidRDefault="001A6758" w:rsidP="001A6758">
      <w:pPr>
        <w:pStyle w:val="4"/>
        <w:jc w:val="both"/>
        <w:rPr>
          <w:sz w:val="24"/>
        </w:rPr>
      </w:pPr>
      <w:bookmarkStart w:id="0" w:name="_GoBack"/>
      <w:bookmarkEnd w:id="0"/>
    </w:p>
    <w:p w:rsidR="001A6758" w:rsidRPr="00E02E19" w:rsidRDefault="001A6758" w:rsidP="001A6758"/>
    <w:p w:rsidR="001A6758" w:rsidRPr="00B230CE" w:rsidRDefault="001A6758" w:rsidP="001A6758">
      <w:pPr>
        <w:pStyle w:val="4"/>
        <w:jc w:val="both"/>
        <w:rPr>
          <w:sz w:val="24"/>
        </w:rPr>
      </w:pPr>
      <w:r w:rsidRPr="00B230C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7CA6D54" wp14:editId="3BD0FC18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673100" cy="7747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758" w:rsidRPr="00B230CE" w:rsidRDefault="001A6758" w:rsidP="001A6758">
      <w:pPr>
        <w:pStyle w:val="4"/>
        <w:jc w:val="both"/>
        <w:rPr>
          <w:sz w:val="24"/>
        </w:rPr>
      </w:pPr>
    </w:p>
    <w:p w:rsidR="001A6758" w:rsidRPr="00B230CE" w:rsidRDefault="001A6758" w:rsidP="001A6758">
      <w:pPr>
        <w:pStyle w:val="4"/>
        <w:jc w:val="both"/>
        <w:rPr>
          <w:sz w:val="24"/>
        </w:rPr>
      </w:pPr>
    </w:p>
    <w:tbl>
      <w:tblPr>
        <w:tblStyle w:val="a3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1A6758" w:rsidRPr="00B230CE" w:rsidTr="00747A3D">
        <w:trPr>
          <w:trHeight w:val="1557"/>
        </w:trPr>
        <w:tc>
          <w:tcPr>
            <w:tcW w:w="4916" w:type="dxa"/>
          </w:tcPr>
          <w:p w:rsidR="001A6758" w:rsidRPr="00B230CE" w:rsidRDefault="001A6758" w:rsidP="00747A3D">
            <w:pPr>
              <w:pStyle w:val="4"/>
              <w:outlineLvl w:val="3"/>
              <w:rPr>
                <w:sz w:val="24"/>
              </w:rPr>
            </w:pPr>
            <w:r w:rsidRPr="00B230CE">
              <w:rPr>
                <w:sz w:val="24"/>
              </w:rPr>
              <w:t>РЕСПУБЛИКА БУРЯТИЯ МУНИЦИПАЛЬНОЕ ОБРАЗОВАНИЕ «БАУНТОВСКИЙ ЭВЕНКИЙСКИЙ РАЙОН» МЕСТНАЯ АДМИНИСТРАЦИЯ</w:t>
            </w:r>
          </w:p>
        </w:tc>
        <w:tc>
          <w:tcPr>
            <w:tcW w:w="4917" w:type="dxa"/>
          </w:tcPr>
          <w:p w:rsidR="001A6758" w:rsidRPr="00B230CE" w:rsidRDefault="001A6758" w:rsidP="00747A3D">
            <w:pPr>
              <w:pStyle w:val="4"/>
              <w:outlineLvl w:val="3"/>
              <w:rPr>
                <w:sz w:val="24"/>
              </w:rPr>
            </w:pPr>
            <w:r w:rsidRPr="00B230CE">
              <w:rPr>
                <w:sz w:val="24"/>
              </w:rPr>
              <w:t>БУРЯАД РЕСПУБЛИКА</w:t>
            </w:r>
          </w:p>
          <w:p w:rsidR="001A6758" w:rsidRPr="00B230CE" w:rsidRDefault="001A6758" w:rsidP="00747A3D">
            <w:pPr>
              <w:jc w:val="center"/>
              <w:rPr>
                <w:b/>
                <w:sz w:val="24"/>
                <w:szCs w:val="24"/>
              </w:rPr>
            </w:pPr>
            <w:r w:rsidRPr="00B230CE">
              <w:rPr>
                <w:b/>
                <w:sz w:val="24"/>
                <w:szCs w:val="24"/>
              </w:rPr>
              <w:t>МУНИЦИПАЛЬНА БАЙГУУЛАМЖА</w:t>
            </w:r>
          </w:p>
          <w:p w:rsidR="001A6758" w:rsidRPr="00B230CE" w:rsidRDefault="001A6758" w:rsidP="00747A3D">
            <w:pPr>
              <w:jc w:val="center"/>
              <w:rPr>
                <w:b/>
                <w:sz w:val="24"/>
                <w:szCs w:val="24"/>
              </w:rPr>
            </w:pPr>
            <w:r w:rsidRPr="00B230CE">
              <w:rPr>
                <w:b/>
                <w:sz w:val="24"/>
                <w:szCs w:val="24"/>
              </w:rPr>
              <w:t>«БАУНТЫН ЭВЕНКЫН АЙМАГ»</w:t>
            </w:r>
          </w:p>
          <w:p w:rsidR="001A6758" w:rsidRPr="00B230CE" w:rsidRDefault="001A6758" w:rsidP="00747A3D">
            <w:pPr>
              <w:jc w:val="center"/>
              <w:rPr>
                <w:sz w:val="24"/>
                <w:szCs w:val="24"/>
              </w:rPr>
            </w:pPr>
            <w:r w:rsidRPr="00B230CE">
              <w:rPr>
                <w:b/>
                <w:sz w:val="24"/>
                <w:szCs w:val="24"/>
              </w:rPr>
              <w:t>НЮТАГАЙ ЗАХИРГААН</w:t>
            </w:r>
          </w:p>
        </w:tc>
      </w:tr>
    </w:tbl>
    <w:p w:rsidR="001A6758" w:rsidRPr="00B230CE" w:rsidRDefault="001A6758" w:rsidP="001A6758">
      <w:pPr>
        <w:pBdr>
          <w:bottom w:val="double" w:sz="6" w:space="0" w:color="auto"/>
        </w:pBdr>
        <w:jc w:val="both"/>
        <w:rPr>
          <w:sz w:val="24"/>
          <w:szCs w:val="24"/>
        </w:rPr>
      </w:pPr>
    </w:p>
    <w:p w:rsidR="001A6758" w:rsidRPr="00B230CE" w:rsidRDefault="001A6758" w:rsidP="001A675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30"/>
      </w:tblGrid>
      <w:tr w:rsidR="001A6758" w:rsidRPr="00B230CE" w:rsidTr="00747A3D">
        <w:trPr>
          <w:trHeight w:val="280"/>
        </w:trPr>
        <w:tc>
          <w:tcPr>
            <w:tcW w:w="4855" w:type="dxa"/>
          </w:tcPr>
          <w:p w:rsidR="001A6758" w:rsidRPr="00B230CE" w:rsidRDefault="001A6758" w:rsidP="00747A3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230CE">
              <w:rPr>
                <w:b/>
                <w:sz w:val="24"/>
                <w:szCs w:val="24"/>
              </w:rPr>
              <w:t>П</w:t>
            </w:r>
            <w:proofErr w:type="gramEnd"/>
            <w:r w:rsidRPr="00B230CE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  <w:tc>
          <w:tcPr>
            <w:tcW w:w="4856" w:type="dxa"/>
          </w:tcPr>
          <w:p w:rsidR="001A6758" w:rsidRPr="00B230CE" w:rsidRDefault="001A6758" w:rsidP="00747A3D">
            <w:pPr>
              <w:jc w:val="both"/>
              <w:rPr>
                <w:b/>
                <w:sz w:val="24"/>
                <w:szCs w:val="24"/>
              </w:rPr>
            </w:pPr>
            <w:r w:rsidRPr="00B230CE">
              <w:rPr>
                <w:b/>
                <w:sz w:val="24"/>
                <w:szCs w:val="24"/>
              </w:rPr>
              <w:t xml:space="preserve">Т О Г Т О </w:t>
            </w:r>
            <w:proofErr w:type="spellStart"/>
            <w:proofErr w:type="gramStart"/>
            <w:r w:rsidRPr="00B230CE">
              <w:rPr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B230CE">
              <w:rPr>
                <w:b/>
                <w:sz w:val="24"/>
                <w:szCs w:val="24"/>
              </w:rPr>
              <w:t xml:space="preserve"> Л</w:t>
            </w:r>
          </w:p>
        </w:tc>
      </w:tr>
    </w:tbl>
    <w:p w:rsidR="001A6758" w:rsidRPr="00B230CE" w:rsidRDefault="001A6758" w:rsidP="001A6758">
      <w:pPr>
        <w:jc w:val="both"/>
        <w:rPr>
          <w:b/>
          <w:sz w:val="24"/>
          <w:szCs w:val="24"/>
        </w:rPr>
      </w:pPr>
    </w:p>
    <w:p w:rsidR="001A6758" w:rsidRPr="00B230CE" w:rsidRDefault="001A6758" w:rsidP="001A67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_</w:t>
      </w:r>
      <w:r w:rsidR="0075528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__ »  сентября  2018г.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№ </w:t>
      </w:r>
      <w:r w:rsidR="0075528D">
        <w:rPr>
          <w:b/>
          <w:sz w:val="24"/>
          <w:szCs w:val="24"/>
        </w:rPr>
        <w:t>299</w:t>
      </w:r>
    </w:p>
    <w:p w:rsidR="001A6758" w:rsidRPr="00B230CE" w:rsidRDefault="001A6758" w:rsidP="001A6758">
      <w:pPr>
        <w:jc w:val="both"/>
        <w:rPr>
          <w:b/>
          <w:sz w:val="24"/>
          <w:szCs w:val="24"/>
        </w:rPr>
      </w:pPr>
    </w:p>
    <w:p w:rsidR="001A6758" w:rsidRDefault="001A6758" w:rsidP="001A6758">
      <w:pPr>
        <w:rPr>
          <w:color w:val="000000"/>
          <w:sz w:val="24"/>
          <w:szCs w:val="24"/>
        </w:rPr>
      </w:pPr>
      <w:r w:rsidRPr="00F20F4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Об утверждении  порядка </w:t>
      </w:r>
      <w:r w:rsidRPr="00F20F4D"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предоставления</w:t>
      </w:r>
      <w:r w:rsidRPr="00F20F4D">
        <w:rPr>
          <w:bCs/>
          <w:sz w:val="24"/>
          <w:szCs w:val="24"/>
        </w:rPr>
        <w:t xml:space="preserve"> муниципальной услуги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«Прием заявлений, постановка на учет  и                                                                                         зачисление детей </w:t>
      </w:r>
      <w:r w:rsidRPr="00F20F4D">
        <w:rPr>
          <w:color w:val="000000"/>
          <w:sz w:val="24"/>
          <w:szCs w:val="24"/>
        </w:rPr>
        <w:t xml:space="preserve">в образовательные учреждения,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осуществляющие образовательную деятельность по                                                              программам</w:t>
      </w:r>
      <w:r w:rsidRPr="00F20F4D">
        <w:rPr>
          <w:color w:val="000000"/>
          <w:sz w:val="24"/>
          <w:szCs w:val="24"/>
        </w:rPr>
        <w:t xml:space="preserve">  дошколь</w:t>
      </w:r>
      <w:r>
        <w:rPr>
          <w:color w:val="000000"/>
          <w:sz w:val="24"/>
          <w:szCs w:val="24"/>
        </w:rPr>
        <w:t xml:space="preserve">ного образования, присмотр и уход за детьми                                               </w:t>
      </w:r>
      <w:r w:rsidRPr="00F20F4D">
        <w:rPr>
          <w:color w:val="000000"/>
          <w:sz w:val="24"/>
          <w:szCs w:val="24"/>
        </w:rPr>
        <w:t xml:space="preserve"> на территории МО   Баунтовский   эвенкийский район»</w:t>
      </w:r>
    </w:p>
    <w:p w:rsidR="001A6758" w:rsidRDefault="001A6758" w:rsidP="001A6758">
      <w:pPr>
        <w:rPr>
          <w:color w:val="000000"/>
          <w:sz w:val="24"/>
          <w:szCs w:val="24"/>
        </w:rPr>
      </w:pPr>
    </w:p>
    <w:p w:rsidR="00E438FE" w:rsidRPr="00E438FE" w:rsidRDefault="00E438FE" w:rsidP="001A6758">
      <w:pPr>
        <w:ind w:firstLine="567"/>
        <w:jc w:val="both"/>
        <w:rPr>
          <w:sz w:val="24"/>
          <w:szCs w:val="24"/>
          <w:lang w:eastAsia="en-US"/>
        </w:rPr>
      </w:pPr>
    </w:p>
    <w:p w:rsidR="00E438FE" w:rsidRPr="00BA7978" w:rsidRDefault="00E438FE" w:rsidP="001A6758">
      <w:pPr>
        <w:ind w:firstLine="567"/>
        <w:jc w:val="both"/>
        <w:rPr>
          <w:sz w:val="24"/>
          <w:szCs w:val="24"/>
          <w:lang w:eastAsia="en-US"/>
        </w:rPr>
      </w:pPr>
    </w:p>
    <w:p w:rsidR="00E438FE" w:rsidRPr="00BA7978" w:rsidRDefault="00E438FE" w:rsidP="001A6758">
      <w:pPr>
        <w:ind w:firstLine="567"/>
        <w:jc w:val="both"/>
        <w:rPr>
          <w:sz w:val="24"/>
          <w:szCs w:val="24"/>
          <w:lang w:eastAsia="en-US"/>
        </w:rPr>
      </w:pPr>
    </w:p>
    <w:p w:rsidR="001A6758" w:rsidRPr="00E02E19" w:rsidRDefault="001A6758" w:rsidP="001A6758">
      <w:pPr>
        <w:ind w:firstLine="567"/>
        <w:jc w:val="both"/>
        <w:rPr>
          <w:b/>
          <w:sz w:val="24"/>
          <w:szCs w:val="24"/>
          <w:lang w:eastAsia="en-US"/>
        </w:rPr>
      </w:pPr>
      <w:r w:rsidRPr="00E7569E">
        <w:rPr>
          <w:sz w:val="24"/>
          <w:szCs w:val="24"/>
          <w:lang w:eastAsia="en-US"/>
        </w:rPr>
        <w:t xml:space="preserve">В соответствии с </w:t>
      </w:r>
      <w:r>
        <w:rPr>
          <w:sz w:val="24"/>
          <w:szCs w:val="24"/>
          <w:lang w:eastAsia="en-US"/>
        </w:rPr>
        <w:t>Федеральным законом от 27.07.10.2010г  № 210-ФЗ «Об организации предоставления государственных и муниципальных услуг»,</w:t>
      </w:r>
      <w:r w:rsidRPr="00E7569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Постановления</w:t>
      </w:r>
      <w:r w:rsidRPr="00E7569E">
        <w:rPr>
          <w:sz w:val="24"/>
          <w:szCs w:val="24"/>
        </w:rPr>
        <w:t xml:space="preserve"> Правительства Российской Федерации о</w:t>
      </w:r>
      <w:r>
        <w:rPr>
          <w:sz w:val="24"/>
          <w:szCs w:val="24"/>
        </w:rPr>
        <w:t xml:space="preserve">т 16 мая 2011 г. N 373 </w:t>
      </w:r>
      <w:r w:rsidRPr="00E7569E">
        <w:rPr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sz w:val="24"/>
          <w:szCs w:val="24"/>
        </w:rPr>
        <w:t xml:space="preserve">, </w:t>
      </w:r>
      <w:r w:rsidRPr="00E7569E">
        <w:rPr>
          <w:sz w:val="24"/>
          <w:szCs w:val="24"/>
          <w:lang w:eastAsia="en-US"/>
        </w:rPr>
        <w:t>Уставом муниципального образования «Баунтовский эвенкийский район» Республики Бурятия</w:t>
      </w:r>
      <w:proofErr w:type="gramStart"/>
      <w:r>
        <w:rPr>
          <w:sz w:val="24"/>
          <w:szCs w:val="24"/>
          <w:lang w:eastAsia="en-US"/>
        </w:rPr>
        <w:t xml:space="preserve">  </w:t>
      </w:r>
      <w:r w:rsidRPr="00E7569E">
        <w:rPr>
          <w:b/>
          <w:sz w:val="24"/>
          <w:szCs w:val="24"/>
          <w:lang w:eastAsia="en-US"/>
        </w:rPr>
        <w:t>П</w:t>
      </w:r>
      <w:proofErr w:type="gramEnd"/>
      <w:r w:rsidRPr="00E7569E">
        <w:rPr>
          <w:b/>
          <w:sz w:val="24"/>
          <w:szCs w:val="24"/>
          <w:lang w:eastAsia="en-US"/>
        </w:rPr>
        <w:t>остановляю:</w:t>
      </w:r>
    </w:p>
    <w:p w:rsidR="001A6758" w:rsidRPr="00E02E19" w:rsidRDefault="001A6758" w:rsidP="001A6758">
      <w:pPr>
        <w:ind w:firstLine="567"/>
        <w:jc w:val="both"/>
        <w:rPr>
          <w:b/>
          <w:sz w:val="24"/>
          <w:szCs w:val="24"/>
          <w:lang w:eastAsia="en-US"/>
        </w:rPr>
      </w:pPr>
    </w:p>
    <w:p w:rsidR="001A6758" w:rsidRPr="00060BF5" w:rsidRDefault="00B10A26" w:rsidP="001A6758">
      <w:pPr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1.</w:t>
      </w:r>
      <w:r w:rsidR="001A6758">
        <w:rPr>
          <w:sz w:val="24"/>
          <w:szCs w:val="24"/>
          <w:lang w:eastAsia="en-US"/>
        </w:rPr>
        <w:t xml:space="preserve"> </w:t>
      </w:r>
      <w:r w:rsidR="001A6758" w:rsidRPr="00060BF5">
        <w:rPr>
          <w:sz w:val="24"/>
          <w:szCs w:val="24"/>
          <w:lang w:eastAsia="en-US"/>
        </w:rPr>
        <w:t xml:space="preserve">Утвердить </w:t>
      </w:r>
      <w:r w:rsidR="001A6758">
        <w:rPr>
          <w:sz w:val="24"/>
          <w:szCs w:val="24"/>
          <w:lang w:eastAsia="en-US"/>
        </w:rPr>
        <w:t xml:space="preserve">Порядок </w:t>
      </w:r>
      <w:r w:rsidR="001A6758" w:rsidRPr="00060BF5">
        <w:rPr>
          <w:sz w:val="24"/>
          <w:szCs w:val="24"/>
          <w:lang w:eastAsia="en-US"/>
        </w:rPr>
        <w:t>предоставления муниципальной услуги</w:t>
      </w:r>
      <w:r w:rsidR="001A6758">
        <w:rPr>
          <w:sz w:val="24"/>
          <w:szCs w:val="24"/>
          <w:lang w:eastAsia="en-US"/>
        </w:rPr>
        <w:t xml:space="preserve"> </w:t>
      </w:r>
      <w:r w:rsidR="001A6758">
        <w:rPr>
          <w:color w:val="000000"/>
          <w:sz w:val="24"/>
          <w:szCs w:val="24"/>
        </w:rPr>
        <w:t xml:space="preserve">«Прием заявлений, постановка на учет  и   зачисление детей </w:t>
      </w:r>
      <w:r w:rsidR="001A6758" w:rsidRPr="00F20F4D">
        <w:rPr>
          <w:color w:val="000000"/>
          <w:sz w:val="24"/>
          <w:szCs w:val="24"/>
        </w:rPr>
        <w:t xml:space="preserve">в образовательные учреждения, </w:t>
      </w:r>
      <w:r w:rsidR="001A6758">
        <w:rPr>
          <w:color w:val="000000"/>
          <w:sz w:val="24"/>
          <w:szCs w:val="24"/>
        </w:rPr>
        <w:t>осуществляющие образовательную деятельность по программам</w:t>
      </w:r>
      <w:r w:rsidR="001A6758" w:rsidRPr="00F20F4D">
        <w:rPr>
          <w:color w:val="000000"/>
          <w:sz w:val="24"/>
          <w:szCs w:val="24"/>
        </w:rPr>
        <w:t xml:space="preserve">  дошколь</w:t>
      </w:r>
      <w:r w:rsidR="001A6758">
        <w:rPr>
          <w:color w:val="000000"/>
          <w:sz w:val="24"/>
          <w:szCs w:val="24"/>
        </w:rPr>
        <w:t>ного образования, присмотр и уход за детьми</w:t>
      </w:r>
      <w:r w:rsidR="001A6758" w:rsidRPr="00F20F4D">
        <w:rPr>
          <w:color w:val="000000"/>
          <w:sz w:val="24"/>
          <w:szCs w:val="24"/>
        </w:rPr>
        <w:t xml:space="preserve"> на территории МО   Баунтовский   эвенкийский район»</w:t>
      </w:r>
      <w:r w:rsidR="001A6758">
        <w:rPr>
          <w:color w:val="000000"/>
          <w:sz w:val="24"/>
          <w:szCs w:val="24"/>
        </w:rPr>
        <w:t xml:space="preserve"> (</w:t>
      </w:r>
      <w:r w:rsidR="001A6758" w:rsidRPr="00060BF5">
        <w:rPr>
          <w:color w:val="000000"/>
          <w:sz w:val="24"/>
          <w:szCs w:val="24"/>
        </w:rPr>
        <w:t>Приложение № 1)</w:t>
      </w:r>
    </w:p>
    <w:p w:rsidR="00BA7978" w:rsidRDefault="00B10A26" w:rsidP="00B10A26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BA7978">
        <w:rPr>
          <w:color w:val="000000"/>
          <w:sz w:val="24"/>
          <w:szCs w:val="24"/>
        </w:rPr>
        <w:t>Признать утратившим силу:</w:t>
      </w:r>
    </w:p>
    <w:p w:rsidR="001A6758" w:rsidRPr="00B10A26" w:rsidRDefault="001A6758" w:rsidP="00B10A26">
      <w:pPr>
        <w:pStyle w:val="a4"/>
        <w:tabs>
          <w:tab w:val="left" w:pos="284"/>
        </w:tabs>
        <w:ind w:left="0"/>
        <w:jc w:val="both"/>
        <w:rPr>
          <w:rFonts w:eastAsia="Calibri"/>
          <w:sz w:val="24"/>
          <w:szCs w:val="24"/>
          <w:lang w:eastAsia="en-US"/>
        </w:rPr>
      </w:pPr>
      <w:r w:rsidRPr="00060BF5">
        <w:rPr>
          <w:color w:val="000000"/>
          <w:sz w:val="24"/>
          <w:szCs w:val="24"/>
        </w:rPr>
        <w:t>Постановление местной администрации МО «Баун</w:t>
      </w:r>
      <w:r w:rsidR="00B10A26">
        <w:rPr>
          <w:color w:val="000000"/>
          <w:sz w:val="24"/>
          <w:szCs w:val="24"/>
        </w:rPr>
        <w:t>товский эвенкийский район» от 21.12.2017г. № 388</w:t>
      </w:r>
      <w:r>
        <w:rPr>
          <w:color w:val="000000"/>
          <w:sz w:val="24"/>
          <w:szCs w:val="24"/>
        </w:rPr>
        <w:t xml:space="preserve"> </w:t>
      </w:r>
      <w:r w:rsidRPr="00060BF5">
        <w:rPr>
          <w:bCs/>
          <w:sz w:val="24"/>
          <w:szCs w:val="24"/>
        </w:rPr>
        <w:t xml:space="preserve">«Об утверждении Административного регламента   по  предоставлению муниципальной услуги  </w:t>
      </w:r>
      <w:r w:rsidR="00B10A26">
        <w:rPr>
          <w:color w:val="000000"/>
          <w:sz w:val="24"/>
          <w:szCs w:val="24"/>
        </w:rPr>
        <w:t xml:space="preserve">«Зачисление детей </w:t>
      </w:r>
      <w:r w:rsidRPr="00060BF5">
        <w:rPr>
          <w:color w:val="000000"/>
          <w:sz w:val="24"/>
          <w:szCs w:val="24"/>
        </w:rPr>
        <w:t>в образовательные учрежд</w:t>
      </w:r>
      <w:r>
        <w:rPr>
          <w:color w:val="000000"/>
          <w:sz w:val="24"/>
          <w:szCs w:val="24"/>
        </w:rPr>
        <w:t xml:space="preserve">ения,   реализующие основную   </w:t>
      </w:r>
      <w:r w:rsidRPr="00060BF5">
        <w:rPr>
          <w:color w:val="000000"/>
          <w:sz w:val="24"/>
          <w:szCs w:val="24"/>
        </w:rPr>
        <w:t xml:space="preserve">образовательную программу  дошкольного образования» (детские сады) на территории МО   «Баунтовский   эвенкийский район.  </w:t>
      </w:r>
    </w:p>
    <w:p w:rsidR="00B10A26" w:rsidRPr="00B93F78" w:rsidRDefault="00B10A26" w:rsidP="00BA7978">
      <w:pPr>
        <w:pStyle w:val="a4"/>
        <w:tabs>
          <w:tab w:val="left" w:pos="284"/>
        </w:tabs>
        <w:ind w:left="0"/>
        <w:jc w:val="both"/>
        <w:rPr>
          <w:rFonts w:eastAsia="Calibri"/>
          <w:sz w:val="24"/>
          <w:szCs w:val="24"/>
          <w:lang w:eastAsia="en-US"/>
        </w:rPr>
      </w:pPr>
      <w:r w:rsidRPr="00060BF5">
        <w:rPr>
          <w:color w:val="000000"/>
          <w:sz w:val="24"/>
          <w:szCs w:val="24"/>
        </w:rPr>
        <w:t>Постановление местной администрации МО «Баун</w:t>
      </w:r>
      <w:r>
        <w:rPr>
          <w:color w:val="000000"/>
          <w:sz w:val="24"/>
          <w:szCs w:val="24"/>
        </w:rPr>
        <w:t>товский эвенкийс</w:t>
      </w:r>
      <w:r w:rsidR="00D309E5">
        <w:rPr>
          <w:color w:val="000000"/>
          <w:sz w:val="24"/>
          <w:szCs w:val="24"/>
        </w:rPr>
        <w:t>кий район» от 21.12.2017г. № 390</w:t>
      </w:r>
      <w:r>
        <w:rPr>
          <w:color w:val="000000"/>
          <w:sz w:val="24"/>
          <w:szCs w:val="24"/>
        </w:rPr>
        <w:t xml:space="preserve"> </w:t>
      </w:r>
      <w:r w:rsidRPr="00060BF5">
        <w:rPr>
          <w:bCs/>
          <w:sz w:val="24"/>
          <w:szCs w:val="24"/>
        </w:rPr>
        <w:t xml:space="preserve">«Об утверждении Административного регламента   по  предоставлению муниципальной услуги  </w:t>
      </w:r>
      <w:r w:rsidR="00D309E5">
        <w:rPr>
          <w:color w:val="000000"/>
          <w:sz w:val="24"/>
          <w:szCs w:val="24"/>
        </w:rPr>
        <w:t>« П</w:t>
      </w:r>
      <w:r>
        <w:rPr>
          <w:color w:val="000000"/>
          <w:sz w:val="24"/>
          <w:szCs w:val="24"/>
        </w:rPr>
        <w:t>остан</w:t>
      </w:r>
      <w:r w:rsidR="00D309E5">
        <w:rPr>
          <w:color w:val="000000"/>
          <w:sz w:val="24"/>
          <w:szCs w:val="24"/>
        </w:rPr>
        <w:t>овка</w:t>
      </w:r>
      <w:r>
        <w:rPr>
          <w:color w:val="000000"/>
          <w:sz w:val="24"/>
          <w:szCs w:val="24"/>
        </w:rPr>
        <w:t xml:space="preserve"> на учет </w:t>
      </w:r>
      <w:r w:rsidRPr="00060BF5">
        <w:rPr>
          <w:color w:val="000000"/>
          <w:sz w:val="24"/>
          <w:szCs w:val="24"/>
        </w:rPr>
        <w:t>в образовательные учрежд</w:t>
      </w:r>
      <w:r>
        <w:rPr>
          <w:color w:val="000000"/>
          <w:sz w:val="24"/>
          <w:szCs w:val="24"/>
        </w:rPr>
        <w:t xml:space="preserve">ения,   реализующие основную   </w:t>
      </w:r>
      <w:r w:rsidRPr="00060BF5">
        <w:rPr>
          <w:color w:val="000000"/>
          <w:sz w:val="24"/>
          <w:szCs w:val="24"/>
        </w:rPr>
        <w:t>образовательную программу  дошкольного образования» (детские сады) на территории МО   «Баунтовский   эвен</w:t>
      </w:r>
      <w:r w:rsidR="00BA7978">
        <w:rPr>
          <w:color w:val="000000"/>
          <w:sz w:val="24"/>
          <w:szCs w:val="24"/>
        </w:rPr>
        <w:t>кийский район</w:t>
      </w:r>
      <w:r w:rsidRPr="00060BF5">
        <w:rPr>
          <w:color w:val="000000"/>
          <w:sz w:val="24"/>
          <w:szCs w:val="24"/>
        </w:rPr>
        <w:t xml:space="preserve">.  </w:t>
      </w:r>
    </w:p>
    <w:p w:rsidR="00B10A26" w:rsidRPr="00B10A26" w:rsidRDefault="00B10A26" w:rsidP="00BA7978">
      <w:pPr>
        <w:pStyle w:val="a4"/>
        <w:tabs>
          <w:tab w:val="left" w:pos="284"/>
        </w:tabs>
        <w:ind w:left="0"/>
        <w:jc w:val="both"/>
        <w:rPr>
          <w:rFonts w:eastAsia="Calibri"/>
          <w:sz w:val="24"/>
          <w:szCs w:val="24"/>
          <w:lang w:eastAsia="en-US"/>
        </w:rPr>
      </w:pPr>
      <w:r w:rsidRPr="00060BF5">
        <w:rPr>
          <w:color w:val="000000"/>
          <w:sz w:val="24"/>
          <w:szCs w:val="24"/>
        </w:rPr>
        <w:t>Постановление местной администрации МО «Баун</w:t>
      </w:r>
      <w:r>
        <w:rPr>
          <w:color w:val="000000"/>
          <w:sz w:val="24"/>
          <w:szCs w:val="24"/>
        </w:rPr>
        <w:t xml:space="preserve">товский эвенкийский район» от 21.06.2018г. № 215 </w:t>
      </w:r>
      <w:r w:rsidRPr="00060BF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внесении изменений в постановление от 21.12.2018 №388 «</w:t>
      </w:r>
      <w:r w:rsidRPr="00060BF5">
        <w:rPr>
          <w:bCs/>
          <w:sz w:val="24"/>
          <w:szCs w:val="24"/>
        </w:rPr>
        <w:t xml:space="preserve">Об утверждении Административного регламента   по  предоставлению муниципальной услуги  </w:t>
      </w:r>
      <w:r>
        <w:rPr>
          <w:color w:val="000000"/>
          <w:sz w:val="24"/>
          <w:szCs w:val="24"/>
        </w:rPr>
        <w:t xml:space="preserve">«Зачисление детей </w:t>
      </w:r>
      <w:r w:rsidRPr="00060BF5">
        <w:rPr>
          <w:color w:val="000000"/>
          <w:sz w:val="24"/>
          <w:szCs w:val="24"/>
        </w:rPr>
        <w:t>в образовательные учрежд</w:t>
      </w:r>
      <w:r>
        <w:rPr>
          <w:color w:val="000000"/>
          <w:sz w:val="24"/>
          <w:szCs w:val="24"/>
        </w:rPr>
        <w:t xml:space="preserve">ения,  реализующие основную   </w:t>
      </w:r>
      <w:r w:rsidRPr="00060BF5">
        <w:rPr>
          <w:color w:val="000000"/>
          <w:sz w:val="24"/>
          <w:szCs w:val="24"/>
        </w:rPr>
        <w:t>образовательную программу  дошкольного образования» (детские сады) на территории МО   «Баунтовский   эвенкийск</w:t>
      </w:r>
      <w:r w:rsidR="00BA7978">
        <w:rPr>
          <w:color w:val="000000"/>
          <w:sz w:val="24"/>
          <w:szCs w:val="24"/>
        </w:rPr>
        <w:t>ий район</w:t>
      </w:r>
      <w:r w:rsidRPr="00060BF5">
        <w:rPr>
          <w:color w:val="000000"/>
          <w:sz w:val="24"/>
          <w:szCs w:val="24"/>
        </w:rPr>
        <w:t xml:space="preserve">. </w:t>
      </w:r>
    </w:p>
    <w:p w:rsidR="00BA7978" w:rsidRDefault="00B10A26" w:rsidP="00BA7978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60BF5">
        <w:rPr>
          <w:color w:val="000000"/>
          <w:sz w:val="24"/>
          <w:szCs w:val="24"/>
        </w:rPr>
        <w:t>Постановление местной администрации МО «Баун</w:t>
      </w:r>
      <w:r>
        <w:rPr>
          <w:color w:val="000000"/>
          <w:sz w:val="24"/>
          <w:szCs w:val="24"/>
        </w:rPr>
        <w:t xml:space="preserve">товский эвенкийский район» от 21.06.2018г. № 216 </w:t>
      </w:r>
      <w:r w:rsidRPr="00060BF5">
        <w:rPr>
          <w:bCs/>
          <w:sz w:val="24"/>
          <w:szCs w:val="24"/>
        </w:rPr>
        <w:t>««</w:t>
      </w:r>
      <w:r>
        <w:rPr>
          <w:bCs/>
          <w:sz w:val="24"/>
          <w:szCs w:val="24"/>
        </w:rPr>
        <w:t xml:space="preserve">О внесении изменений в </w:t>
      </w:r>
      <w:r w:rsidR="00D309E5">
        <w:rPr>
          <w:bCs/>
          <w:sz w:val="24"/>
          <w:szCs w:val="24"/>
        </w:rPr>
        <w:t>постановление от 21.12.2018 №390</w:t>
      </w:r>
      <w:proofErr w:type="gramStart"/>
      <w:r>
        <w:rPr>
          <w:bCs/>
          <w:sz w:val="24"/>
          <w:szCs w:val="24"/>
        </w:rPr>
        <w:t xml:space="preserve"> </w:t>
      </w:r>
      <w:r w:rsidRPr="00060BF5">
        <w:rPr>
          <w:bCs/>
          <w:sz w:val="24"/>
          <w:szCs w:val="24"/>
        </w:rPr>
        <w:t>О</w:t>
      </w:r>
      <w:proofErr w:type="gramEnd"/>
      <w:r w:rsidRPr="00060BF5">
        <w:rPr>
          <w:bCs/>
          <w:sz w:val="24"/>
          <w:szCs w:val="24"/>
        </w:rPr>
        <w:t xml:space="preserve">б </w:t>
      </w:r>
      <w:r w:rsidRPr="00060BF5">
        <w:rPr>
          <w:bCs/>
          <w:sz w:val="24"/>
          <w:szCs w:val="24"/>
        </w:rPr>
        <w:lastRenderedPageBreak/>
        <w:t xml:space="preserve">утверждении Административного регламента   по  предоставлению муниципальной услуги  </w:t>
      </w:r>
      <w:r w:rsidR="00D309E5">
        <w:rPr>
          <w:color w:val="000000"/>
          <w:sz w:val="24"/>
          <w:szCs w:val="24"/>
        </w:rPr>
        <w:t>«П</w:t>
      </w:r>
      <w:r>
        <w:rPr>
          <w:color w:val="000000"/>
          <w:sz w:val="24"/>
          <w:szCs w:val="24"/>
        </w:rPr>
        <w:t>остан</w:t>
      </w:r>
      <w:r w:rsidR="00D309E5">
        <w:rPr>
          <w:color w:val="000000"/>
          <w:sz w:val="24"/>
          <w:szCs w:val="24"/>
        </w:rPr>
        <w:t>овка</w:t>
      </w:r>
      <w:r>
        <w:rPr>
          <w:color w:val="000000"/>
          <w:sz w:val="24"/>
          <w:szCs w:val="24"/>
        </w:rPr>
        <w:t xml:space="preserve"> на учет </w:t>
      </w:r>
      <w:r w:rsidRPr="00060BF5">
        <w:rPr>
          <w:color w:val="000000"/>
          <w:sz w:val="24"/>
          <w:szCs w:val="24"/>
        </w:rPr>
        <w:t>в образовательные учрежд</w:t>
      </w:r>
      <w:r>
        <w:rPr>
          <w:color w:val="000000"/>
          <w:sz w:val="24"/>
          <w:szCs w:val="24"/>
        </w:rPr>
        <w:t xml:space="preserve">ения,   реализующие основную   </w:t>
      </w:r>
      <w:r w:rsidRPr="00060BF5">
        <w:rPr>
          <w:color w:val="000000"/>
          <w:sz w:val="24"/>
          <w:szCs w:val="24"/>
        </w:rPr>
        <w:t>образовательную программу  дошкольного образования» (детские сады) на территории МО   «Баунтовский   эвенкийск</w:t>
      </w:r>
      <w:r w:rsidR="00BA7978">
        <w:rPr>
          <w:color w:val="000000"/>
          <w:sz w:val="24"/>
          <w:szCs w:val="24"/>
        </w:rPr>
        <w:t>ий район считать</w:t>
      </w:r>
      <w:r w:rsidRPr="00060BF5">
        <w:rPr>
          <w:color w:val="000000"/>
          <w:sz w:val="24"/>
          <w:szCs w:val="24"/>
        </w:rPr>
        <w:t xml:space="preserve">. </w:t>
      </w:r>
    </w:p>
    <w:p w:rsidR="00B10A26" w:rsidRPr="00B93F78" w:rsidRDefault="00BA7978" w:rsidP="00BA7978">
      <w:pPr>
        <w:widowControl w:val="0"/>
        <w:tabs>
          <w:tab w:val="left" w:pos="284"/>
          <w:tab w:val="left" w:pos="1095"/>
          <w:tab w:val="left" w:pos="7663"/>
        </w:tabs>
        <w:ind w:right="11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D309E5">
        <w:rPr>
          <w:sz w:val="24"/>
          <w:szCs w:val="24"/>
          <w:lang w:eastAsia="en-US"/>
        </w:rPr>
        <w:t xml:space="preserve">Настоящее постановление вступает в силу </w:t>
      </w:r>
      <w:r>
        <w:rPr>
          <w:sz w:val="24"/>
          <w:szCs w:val="24"/>
          <w:lang w:eastAsia="en-US"/>
        </w:rPr>
        <w:t xml:space="preserve">со дня подписания и подлежит </w:t>
      </w:r>
      <w:r w:rsidRPr="00D309E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опубликованию на официальном сайте местной администрации МО «Баунтовский эвенкийский район»</w:t>
      </w:r>
      <w:r w:rsidR="00B10A26" w:rsidRPr="00060BF5">
        <w:rPr>
          <w:color w:val="000000"/>
          <w:sz w:val="24"/>
          <w:szCs w:val="24"/>
        </w:rPr>
        <w:t xml:space="preserve"> </w:t>
      </w:r>
    </w:p>
    <w:p w:rsidR="001A6758" w:rsidRPr="00BA7978" w:rsidRDefault="00BA7978" w:rsidP="00BA7978">
      <w:pPr>
        <w:ind w:left="142" w:hanging="142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4</w:t>
      </w:r>
      <w:r w:rsidR="001A6758" w:rsidRPr="00BA7978">
        <w:rPr>
          <w:sz w:val="24"/>
          <w:szCs w:val="24"/>
          <w:lang w:eastAsia="en-US"/>
        </w:rPr>
        <w:t>Контроль за исполнением настоящего постановления возложить на заместителя Руководителя местной администрации Бакуменко О.В.</w:t>
      </w:r>
    </w:p>
    <w:p w:rsidR="001A6758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rPr>
          <w:b/>
          <w:sz w:val="24"/>
          <w:szCs w:val="24"/>
        </w:rPr>
      </w:pPr>
    </w:p>
    <w:p w:rsidR="001A6758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rPr>
          <w:b/>
          <w:sz w:val="24"/>
          <w:szCs w:val="24"/>
        </w:rPr>
      </w:pPr>
      <w:r w:rsidRPr="00B93F78">
        <w:rPr>
          <w:b/>
          <w:sz w:val="24"/>
          <w:szCs w:val="24"/>
        </w:rPr>
        <w:t>Глава-Руководитель</w:t>
      </w:r>
      <w:r>
        <w:rPr>
          <w:b/>
          <w:sz w:val="24"/>
          <w:szCs w:val="24"/>
        </w:rPr>
        <w:t xml:space="preserve"> </w:t>
      </w:r>
      <w:r w:rsidRPr="00B93F78">
        <w:rPr>
          <w:b/>
          <w:sz w:val="24"/>
          <w:szCs w:val="24"/>
        </w:rPr>
        <w:t>местной</w:t>
      </w:r>
      <w:r>
        <w:rPr>
          <w:b/>
          <w:sz w:val="24"/>
          <w:szCs w:val="24"/>
        </w:rPr>
        <w:t xml:space="preserve"> </w:t>
      </w:r>
      <w:r w:rsidRPr="00B230CE">
        <w:rPr>
          <w:b/>
          <w:sz w:val="24"/>
          <w:szCs w:val="24"/>
        </w:rPr>
        <w:t xml:space="preserve">администрации </w:t>
      </w:r>
    </w:p>
    <w:p w:rsidR="001A6758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  <w:proofErr w:type="spellStart"/>
      <w:r w:rsidRPr="00B230CE">
        <w:rPr>
          <w:b/>
          <w:sz w:val="24"/>
          <w:szCs w:val="24"/>
        </w:rPr>
        <w:t>МО</w:t>
      </w:r>
      <w:proofErr w:type="gramStart"/>
      <w:r w:rsidRPr="00B230CE">
        <w:rPr>
          <w:b/>
          <w:sz w:val="24"/>
          <w:szCs w:val="24"/>
        </w:rPr>
        <w:t>«Б</w:t>
      </w:r>
      <w:proofErr w:type="gramEnd"/>
      <w:r w:rsidRPr="00B230CE">
        <w:rPr>
          <w:b/>
          <w:sz w:val="24"/>
          <w:szCs w:val="24"/>
        </w:rPr>
        <w:t>аунтовский</w:t>
      </w:r>
      <w:proofErr w:type="spellEnd"/>
      <w:r>
        <w:rPr>
          <w:b/>
          <w:sz w:val="24"/>
          <w:szCs w:val="24"/>
        </w:rPr>
        <w:t xml:space="preserve"> э</w:t>
      </w:r>
      <w:r w:rsidRPr="00B230CE">
        <w:rPr>
          <w:b/>
          <w:sz w:val="24"/>
          <w:szCs w:val="24"/>
        </w:rPr>
        <w:t xml:space="preserve">венкийский район»    </w:t>
      </w:r>
      <w:r>
        <w:rPr>
          <w:b/>
          <w:sz w:val="24"/>
          <w:szCs w:val="24"/>
        </w:rPr>
        <w:t xml:space="preserve">                                                 </w:t>
      </w:r>
      <w:r w:rsidRPr="00B230C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Н.П.Ковалев</w:t>
      </w:r>
      <w:proofErr w:type="spellEnd"/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</w:p>
    <w:p w:rsidR="001A6758" w:rsidRPr="00232E20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</w:pPr>
      <w:r w:rsidRPr="00232E20">
        <w:t xml:space="preserve">исп. </w:t>
      </w:r>
      <w:proofErr w:type="spellStart"/>
      <w:r w:rsidRPr="00232E20">
        <w:t>Казазаева</w:t>
      </w:r>
      <w:proofErr w:type="spellEnd"/>
      <w:r w:rsidRPr="00232E20">
        <w:t xml:space="preserve"> Н.Н. , тел. 41-7-48</w:t>
      </w:r>
    </w:p>
    <w:p w:rsidR="001A6758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D309E5" w:rsidRDefault="00D309E5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2E0E0E" w:rsidRDefault="002E0E0E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2E0E0E" w:rsidRDefault="002E0E0E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2E0E0E" w:rsidRDefault="002E0E0E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2E0E0E" w:rsidRDefault="002E0E0E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</w:p>
    <w:p w:rsidR="001A6758" w:rsidRPr="00E438FE" w:rsidRDefault="001A6758" w:rsidP="001A6758">
      <w:pPr>
        <w:pStyle w:val="a4"/>
        <w:widowControl w:val="0"/>
        <w:tabs>
          <w:tab w:val="left" w:pos="284"/>
          <w:tab w:val="left" w:pos="1095"/>
          <w:tab w:val="left" w:pos="7663"/>
        </w:tabs>
        <w:ind w:left="102" w:right="117"/>
        <w:jc w:val="right"/>
        <w:rPr>
          <w:color w:val="000000"/>
          <w:sz w:val="24"/>
          <w:szCs w:val="24"/>
        </w:rPr>
      </w:pPr>
      <w:r w:rsidRPr="00E438FE">
        <w:rPr>
          <w:color w:val="000000"/>
          <w:sz w:val="24"/>
          <w:szCs w:val="24"/>
        </w:rPr>
        <w:lastRenderedPageBreak/>
        <w:t>Приложение №1</w:t>
      </w:r>
    </w:p>
    <w:p w:rsidR="001A6758" w:rsidRPr="00944B9E" w:rsidRDefault="00D309E5" w:rsidP="00CA65F2">
      <w:pPr>
        <w:jc w:val="right"/>
        <w:rPr>
          <w:sz w:val="24"/>
          <w:szCs w:val="24"/>
          <w:lang w:eastAsia="en-US"/>
        </w:rPr>
      </w:pPr>
      <w:r w:rsidRPr="00E438FE">
        <w:rPr>
          <w:bCs/>
          <w:sz w:val="24"/>
          <w:szCs w:val="24"/>
        </w:rPr>
        <w:t xml:space="preserve">«Об утверждении  порядка                                       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</w:t>
      </w:r>
      <w:r w:rsidRPr="00E438FE">
        <w:rPr>
          <w:color w:val="000000"/>
          <w:sz w:val="24"/>
          <w:szCs w:val="24"/>
        </w:rPr>
        <w:t>«Прием заявлений, постановка на учет  и                                                                                         зачисление детей в образовательные учреждения,                                                                                              осуществляющие образовательную деятельность по                                                              программам  дошкольного образования, присмотр и уход за детьми                                                на территории МО   Баунтовский   эвенкийский район»</w:t>
      </w:r>
      <w:r>
        <w:rPr>
          <w:color w:val="000000"/>
          <w:sz w:val="24"/>
          <w:szCs w:val="24"/>
        </w:rPr>
        <w:t xml:space="preserve"> </w:t>
      </w:r>
    </w:p>
    <w:p w:rsidR="001A6758" w:rsidRDefault="00D309E5" w:rsidP="00CA65F2">
      <w:pPr>
        <w:pStyle w:val="Style8"/>
        <w:widowControl/>
        <w:spacing w:before="58" w:line="274" w:lineRule="exact"/>
        <w:ind w:left="396"/>
        <w:rPr>
          <w:sz w:val="20"/>
          <w:szCs w:val="20"/>
        </w:rPr>
      </w:pPr>
      <w:r>
        <w:rPr>
          <w:rStyle w:val="FontStyle43"/>
        </w:rPr>
        <w:t>П</w:t>
      </w:r>
      <w:r w:rsidR="001A6758">
        <w:rPr>
          <w:rStyle w:val="FontStyle43"/>
        </w:rPr>
        <w:t>орядок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EA6275" w:rsidRDefault="001A6758" w:rsidP="00EA6275">
      <w:pPr>
        <w:pStyle w:val="Style5"/>
        <w:widowControl/>
        <w:spacing w:before="30"/>
        <w:jc w:val="center"/>
        <w:rPr>
          <w:rStyle w:val="FontStyle44"/>
        </w:rPr>
      </w:pPr>
      <w:r>
        <w:rPr>
          <w:rStyle w:val="FontStyle44"/>
        </w:rPr>
        <w:t>I. Общие положения</w:t>
      </w:r>
    </w:p>
    <w:p w:rsidR="001A6758" w:rsidRDefault="00EA6275" w:rsidP="00EA6275">
      <w:pPr>
        <w:pStyle w:val="Style5"/>
        <w:widowControl/>
        <w:spacing w:before="30"/>
        <w:jc w:val="both"/>
        <w:rPr>
          <w:rStyle w:val="FontStyle44"/>
        </w:rPr>
      </w:pPr>
      <w:r>
        <w:rPr>
          <w:rStyle w:val="FontStyle44"/>
        </w:rPr>
        <w:t xml:space="preserve">1. </w:t>
      </w:r>
      <w:proofErr w:type="gramStart"/>
      <w:r w:rsidR="001A6758">
        <w:rPr>
          <w:rStyle w:val="FontStyle44"/>
        </w:rPr>
        <w:t>Настоящий порядок предоставления муниципальной услуги 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детьми» (далее - порядок) разработан в целях повышения доступности и качества предоставления муниципальной услуги 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</w:t>
      </w:r>
      <w:proofErr w:type="gramEnd"/>
      <w:r w:rsidR="001A6758">
        <w:rPr>
          <w:rStyle w:val="FontStyle44"/>
        </w:rPr>
        <w:t xml:space="preserve"> уход за детьми» (далее - муниципальная услуга) гражданам, имеющим детей, нуждающихся в выделении места в муниципальной дошкольной образовательной организации (далее - МДОО),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1A6758" w:rsidRDefault="00EA6275" w:rsidP="00EA6275">
      <w:pPr>
        <w:pStyle w:val="Style10"/>
        <w:widowControl/>
        <w:tabs>
          <w:tab w:val="left" w:pos="954"/>
        </w:tabs>
        <w:spacing w:line="274" w:lineRule="exact"/>
        <w:ind w:firstLine="0"/>
        <w:rPr>
          <w:rStyle w:val="FontStyle44"/>
        </w:rPr>
      </w:pPr>
      <w:r>
        <w:rPr>
          <w:rStyle w:val="FontStyle44"/>
        </w:rPr>
        <w:t>2.</w:t>
      </w:r>
      <w:r w:rsidR="001A6758">
        <w:rPr>
          <w:rStyle w:val="FontStyle44"/>
        </w:rPr>
        <w:t>Порядок разработан в соответствии:</w:t>
      </w:r>
    </w:p>
    <w:p w:rsidR="001A6758" w:rsidRDefault="001A6758" w:rsidP="00EA6275">
      <w:pPr>
        <w:pStyle w:val="Style10"/>
        <w:widowControl/>
        <w:tabs>
          <w:tab w:val="left" w:pos="972"/>
        </w:tabs>
        <w:spacing w:line="274" w:lineRule="exact"/>
        <w:ind w:left="738" w:firstLine="0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 Конституцией Российской Федерации;</w:t>
      </w:r>
    </w:p>
    <w:p w:rsidR="001A6758" w:rsidRDefault="001A6758" w:rsidP="00EA6275">
      <w:pPr>
        <w:pStyle w:val="Style10"/>
        <w:widowControl/>
        <w:tabs>
          <w:tab w:val="left" w:pos="1091"/>
        </w:tabs>
        <w:spacing w:line="274" w:lineRule="exact"/>
        <w:ind w:firstLine="706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Федеральным законом от 06.10.2003 № 131-ФЗ «Об общих принципах</w:t>
      </w:r>
      <w:r>
        <w:rPr>
          <w:rStyle w:val="FontStyle44"/>
        </w:rPr>
        <w:br/>
        <w:t>организации местного самоуправления в Российской Федерации»;</w:t>
      </w:r>
    </w:p>
    <w:p w:rsidR="001A6758" w:rsidRDefault="001A6758" w:rsidP="00EA6275">
      <w:pPr>
        <w:pStyle w:val="Style10"/>
        <w:widowControl/>
        <w:tabs>
          <w:tab w:val="left" w:pos="968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3)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Федеральным законом от 27.06.2010 № 210-ФЗ «Об организации предоставления</w:t>
      </w:r>
      <w:r>
        <w:rPr>
          <w:rStyle w:val="FontStyle44"/>
        </w:rPr>
        <w:br/>
        <w:t>государственных и муниципальных услуг»;</w:t>
      </w:r>
    </w:p>
    <w:p w:rsidR="001A6758" w:rsidRDefault="001A6758" w:rsidP="00EA6275">
      <w:pPr>
        <w:pStyle w:val="Style10"/>
        <w:widowControl/>
        <w:numPr>
          <w:ilvl w:val="0"/>
          <w:numId w:val="2"/>
        </w:numPr>
        <w:tabs>
          <w:tab w:val="left" w:pos="1069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Федеральным законом от 27.07.2006 № 152-ФЗ «О защите персональных данных»;</w:t>
      </w:r>
    </w:p>
    <w:p w:rsidR="001A6758" w:rsidRDefault="001A6758" w:rsidP="00EA6275">
      <w:pPr>
        <w:pStyle w:val="Style10"/>
        <w:widowControl/>
        <w:numPr>
          <w:ilvl w:val="0"/>
          <w:numId w:val="2"/>
        </w:numPr>
        <w:tabs>
          <w:tab w:val="left" w:pos="1069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письмом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учреждений».</w:t>
      </w:r>
    </w:p>
    <w:p w:rsidR="00CA65F2" w:rsidRPr="00CA65F2" w:rsidRDefault="00CA65F2" w:rsidP="00EA6275">
      <w:pPr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  <w:r w:rsidRPr="00CA65F2">
        <w:rPr>
          <w:sz w:val="24"/>
          <w:szCs w:val="24"/>
        </w:rPr>
        <w:t>Место нахождения</w:t>
      </w:r>
      <w:r>
        <w:rPr>
          <w:sz w:val="24"/>
          <w:szCs w:val="24"/>
        </w:rPr>
        <w:t>:</w:t>
      </w:r>
      <w:r w:rsidRPr="00CA65F2">
        <w:rPr>
          <w:sz w:val="24"/>
          <w:szCs w:val="24"/>
        </w:rPr>
        <w:t xml:space="preserve">  Отд</w:t>
      </w:r>
      <w:r w:rsidR="00EA6275">
        <w:rPr>
          <w:sz w:val="24"/>
          <w:szCs w:val="24"/>
        </w:rPr>
        <w:t>ел образования, предоставляющий</w:t>
      </w:r>
      <w:r w:rsidRPr="00CA65F2">
        <w:rPr>
          <w:sz w:val="24"/>
          <w:szCs w:val="24"/>
        </w:rPr>
        <w:t xml:space="preserve"> муниципальную услугу: </w:t>
      </w:r>
    </w:p>
    <w:p w:rsidR="00CA65F2" w:rsidRPr="00CA65F2" w:rsidRDefault="00EA6275" w:rsidP="00EA6275">
      <w:pPr>
        <w:pStyle w:val="a4"/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671510Республика Бурятия </w:t>
      </w:r>
      <w:r w:rsidR="00CA65F2" w:rsidRPr="00CA65F2">
        <w:rPr>
          <w:sz w:val="24"/>
          <w:szCs w:val="24"/>
        </w:rPr>
        <w:t xml:space="preserve">  Баунтовский эвенкийский район, </w:t>
      </w:r>
      <w:proofErr w:type="spellStart"/>
      <w:r w:rsidR="00CA65F2" w:rsidRPr="00CA65F2">
        <w:rPr>
          <w:sz w:val="24"/>
          <w:szCs w:val="24"/>
        </w:rPr>
        <w:t>с</w:t>
      </w:r>
      <w:proofErr w:type="gramStart"/>
      <w:r w:rsidR="00CA65F2" w:rsidRPr="00CA65F2">
        <w:rPr>
          <w:sz w:val="24"/>
          <w:szCs w:val="24"/>
        </w:rPr>
        <w:t>.Б</w:t>
      </w:r>
      <w:proofErr w:type="gramEnd"/>
      <w:r w:rsidR="00CA65F2" w:rsidRPr="00CA65F2">
        <w:rPr>
          <w:sz w:val="24"/>
          <w:szCs w:val="24"/>
        </w:rPr>
        <w:t>агдарин</w:t>
      </w:r>
      <w:proofErr w:type="spellEnd"/>
      <w:r w:rsidR="00CA65F2" w:rsidRPr="00CA65F2">
        <w:rPr>
          <w:sz w:val="24"/>
          <w:szCs w:val="24"/>
        </w:rPr>
        <w:t xml:space="preserve">, ул. Ленина, 24, </w:t>
      </w:r>
      <w:r w:rsidR="00CA65F2">
        <w:rPr>
          <w:sz w:val="24"/>
          <w:szCs w:val="24"/>
        </w:rPr>
        <w:t xml:space="preserve">                     </w:t>
      </w:r>
      <w:r w:rsidR="00CA65F2" w:rsidRPr="00CA65F2">
        <w:rPr>
          <w:sz w:val="24"/>
          <w:szCs w:val="24"/>
        </w:rPr>
        <w:t>тел. 41-8-47, 41 -7 -48.</w:t>
      </w:r>
    </w:p>
    <w:p w:rsidR="00CA65F2" w:rsidRDefault="00CA65F2" w:rsidP="002E0E0E">
      <w:pPr>
        <w:pStyle w:val="a4"/>
        <w:autoSpaceDE w:val="0"/>
        <w:autoSpaceDN w:val="0"/>
        <w:adjustRightInd w:val="0"/>
        <w:ind w:right="-81"/>
        <w:jc w:val="both"/>
        <w:rPr>
          <w:rStyle w:val="FontStyle44"/>
        </w:rPr>
      </w:pPr>
      <w:r w:rsidRPr="00CA65F2">
        <w:rPr>
          <w:sz w:val="24"/>
          <w:szCs w:val="24"/>
        </w:rPr>
        <w:t>График работы:</w:t>
      </w:r>
      <w:r w:rsidR="002E0E0E">
        <w:rPr>
          <w:sz w:val="24"/>
          <w:szCs w:val="24"/>
        </w:rPr>
        <w:t xml:space="preserve"> </w:t>
      </w:r>
      <w:r w:rsidRPr="00CA65F2">
        <w:rPr>
          <w:sz w:val="24"/>
          <w:szCs w:val="24"/>
        </w:rPr>
        <w:t>Понедельник – пятница  8.00 – 16.00</w:t>
      </w:r>
      <w:r w:rsidR="002E0E0E">
        <w:rPr>
          <w:sz w:val="24"/>
          <w:szCs w:val="24"/>
        </w:rPr>
        <w:t xml:space="preserve">; </w:t>
      </w:r>
      <w:r w:rsidRPr="00CA65F2">
        <w:rPr>
          <w:sz w:val="24"/>
          <w:szCs w:val="24"/>
        </w:rPr>
        <w:t>Суббота, воскресенье - выходные дни</w:t>
      </w:r>
      <w:r w:rsidR="002E0E0E">
        <w:rPr>
          <w:sz w:val="24"/>
          <w:szCs w:val="24"/>
        </w:rPr>
        <w:t xml:space="preserve">, </w:t>
      </w:r>
      <w:r w:rsidRPr="00CA65F2">
        <w:rPr>
          <w:sz w:val="24"/>
          <w:szCs w:val="24"/>
        </w:rPr>
        <w:t>Перерыв на обед       12.00 - 13.00.</w:t>
      </w:r>
    </w:p>
    <w:p w:rsidR="001A6758" w:rsidRDefault="001A6758" w:rsidP="00EA6275">
      <w:pPr>
        <w:pStyle w:val="Style10"/>
        <w:widowControl/>
        <w:tabs>
          <w:tab w:val="left" w:pos="1058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Т</w:t>
      </w:r>
      <w:r w:rsidR="00D309E5">
        <w:rPr>
          <w:rStyle w:val="FontStyle44"/>
        </w:rPr>
        <w:t>и</w:t>
      </w:r>
      <w:r>
        <w:rPr>
          <w:rStyle w:val="FontStyle44"/>
        </w:rPr>
        <w:t>повой порядок</w:t>
      </w:r>
      <w:r w:rsidR="00D309E5">
        <w:rPr>
          <w:rStyle w:val="FontStyle44"/>
        </w:rPr>
        <w:t xml:space="preserve"> </w:t>
      </w:r>
      <w:r>
        <w:rPr>
          <w:rStyle w:val="FontStyle44"/>
        </w:rPr>
        <w:t>подлежит опубликованию в порядке, установленном для</w:t>
      </w:r>
      <w:r>
        <w:rPr>
          <w:rStyle w:val="FontStyle44"/>
        </w:rPr>
        <w:br/>
        <w:t>официального опубликования муниципальных правовых актов. Информация об</w:t>
      </w:r>
      <w:r>
        <w:rPr>
          <w:rStyle w:val="FontStyle44"/>
        </w:rPr>
        <w:br/>
        <w:t>административном регламенте и предоставляемой муниципальной услуге размещается:</w:t>
      </w:r>
    </w:p>
    <w:p w:rsidR="001A6758" w:rsidRDefault="001A6758" w:rsidP="00EA6275">
      <w:pPr>
        <w:pStyle w:val="Style10"/>
        <w:widowControl/>
        <w:tabs>
          <w:tab w:val="left" w:pos="990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 информационном стенде непосредственно в помещениях органах местного</w:t>
      </w:r>
      <w:r>
        <w:rPr>
          <w:rStyle w:val="FontStyle44"/>
        </w:rPr>
        <w:br/>
        <w:t xml:space="preserve">самоуправления, осуществляющего управление в сфере образования </w:t>
      </w:r>
      <w:r w:rsidR="00435153">
        <w:rPr>
          <w:rStyle w:val="FontStyle44"/>
        </w:rPr>
        <w:t xml:space="preserve"> МО «Баунтовский эвенкийский район» </w:t>
      </w:r>
      <w:r>
        <w:rPr>
          <w:rStyle w:val="FontStyle44"/>
        </w:rPr>
        <w:t>(далее - ОМСУ)</w:t>
      </w:r>
      <w:proofErr w:type="gramStart"/>
      <w:r>
        <w:rPr>
          <w:rStyle w:val="FontStyle44"/>
        </w:rPr>
        <w:t>;</w:t>
      </w:r>
      <w:r w:rsidR="00EA6275">
        <w:rPr>
          <w:rStyle w:val="FontStyle44"/>
        </w:rPr>
        <w:t>н</w:t>
      </w:r>
      <w:proofErr w:type="gramEnd"/>
      <w:r w:rsidR="00EA6275">
        <w:rPr>
          <w:rStyle w:val="FontStyle44"/>
        </w:rPr>
        <w:t>а официальном сайте:</w:t>
      </w:r>
      <w:r w:rsidR="00CA65F2">
        <w:rPr>
          <w:rStyle w:val="FontStyle44"/>
        </w:rPr>
        <w:t xml:space="preserve"> </w:t>
      </w:r>
      <w:r w:rsidR="00747A3D">
        <w:rPr>
          <w:rStyle w:val="FontStyle44"/>
        </w:rPr>
        <w:t>«</w:t>
      </w:r>
      <w:hyperlink r:id="rId10" w:history="1">
        <w:r w:rsidR="00CA65F2" w:rsidRPr="004D06EE">
          <w:rPr>
            <w:rStyle w:val="a8"/>
            <w:lang w:val="en-US"/>
          </w:rPr>
          <w:t>http</w:t>
        </w:r>
        <w:r w:rsidR="00CA65F2" w:rsidRPr="004D06EE">
          <w:rPr>
            <w:rStyle w:val="a8"/>
          </w:rPr>
          <w:t>:/</w:t>
        </w:r>
        <w:r w:rsidR="00CA65F2" w:rsidRPr="00FB5EEF">
          <w:rPr>
            <w:rStyle w:val="a8"/>
          </w:rPr>
          <w:t>/</w:t>
        </w:r>
      </w:hyperlink>
      <w:r w:rsidR="00CA65F2" w:rsidRPr="0017478A">
        <w:t xml:space="preserve"> </w:t>
      </w:r>
      <w:r w:rsidR="00CA65F2">
        <w:rPr>
          <w:lang w:val="en-US"/>
        </w:rPr>
        <w:t>www</w:t>
      </w:r>
      <w:r w:rsidR="00CA65F2">
        <w:t>.</w:t>
      </w:r>
      <w:proofErr w:type="spellStart"/>
      <w:r w:rsidR="00CA65F2">
        <w:rPr>
          <w:lang w:val="en-US"/>
        </w:rPr>
        <w:t>bauntroo</w:t>
      </w:r>
      <w:proofErr w:type="spellEnd"/>
      <w:r w:rsidR="00CA65F2">
        <w:t>.</w:t>
      </w:r>
      <w:proofErr w:type="spellStart"/>
      <w:r w:rsidR="00CA65F2">
        <w:rPr>
          <w:lang w:val="en-US"/>
        </w:rPr>
        <w:t>ucoz</w:t>
      </w:r>
      <w:proofErr w:type="spellEnd"/>
      <w:r w:rsidR="00CA65F2" w:rsidRPr="0095406A">
        <w:t>.</w:t>
      </w:r>
      <w:r w:rsidR="00CA65F2">
        <w:rPr>
          <w:lang w:val="en-US"/>
        </w:rPr>
        <w:t>org</w:t>
      </w:r>
    </w:p>
    <w:p w:rsidR="00CA65F2" w:rsidRDefault="001A6758" w:rsidP="00EA6275">
      <w:pPr>
        <w:pStyle w:val="Style10"/>
        <w:widowControl/>
        <w:tabs>
          <w:tab w:val="left" w:pos="990"/>
        </w:tabs>
        <w:spacing w:line="274" w:lineRule="exact"/>
        <w:ind w:left="731" w:firstLine="0"/>
        <w:rPr>
          <w:rStyle w:val="FontStyle44"/>
        </w:rPr>
      </w:pPr>
      <w:r>
        <w:rPr>
          <w:rStyle w:val="FontStyle44"/>
        </w:rPr>
        <w:t>на официальном сайте Администрации муниципального образования Республики Бурятия в сети Интернет;</w:t>
      </w:r>
      <w:r w:rsidR="00CA65F2" w:rsidRPr="00CA65F2">
        <w:rPr>
          <w:rStyle w:val="FontStyle44"/>
        </w:rPr>
        <w:t xml:space="preserve"> </w:t>
      </w:r>
      <w:r w:rsidR="00CA65F2">
        <w:rPr>
          <w:rStyle w:val="FontStyle44"/>
          <w:lang w:val="en-US"/>
        </w:rPr>
        <w:t>http</w:t>
      </w:r>
      <w:r w:rsidR="00CA65F2">
        <w:rPr>
          <w:rStyle w:val="FontStyle44"/>
        </w:rPr>
        <w:t>:</w:t>
      </w:r>
      <w:r w:rsidR="00CA65F2" w:rsidRPr="00747A3D">
        <w:rPr>
          <w:rStyle w:val="FontStyle44"/>
        </w:rPr>
        <w:t>//</w:t>
      </w:r>
      <w:r w:rsidR="00CA65F2">
        <w:rPr>
          <w:rStyle w:val="FontStyle44"/>
          <w:lang w:val="en-US"/>
        </w:rPr>
        <w:t>www</w:t>
      </w:r>
      <w:r w:rsidR="00CA65F2">
        <w:rPr>
          <w:rStyle w:val="FontStyle44"/>
        </w:rPr>
        <w:t>.</w:t>
      </w:r>
      <w:proofErr w:type="spellStart"/>
      <w:r w:rsidR="00CA65F2">
        <w:rPr>
          <w:rStyle w:val="FontStyle44"/>
          <w:lang w:val="en-US"/>
        </w:rPr>
        <w:t>bauntrb</w:t>
      </w:r>
      <w:proofErr w:type="spellEnd"/>
      <w:r w:rsidR="00CA65F2">
        <w:rPr>
          <w:rStyle w:val="FontStyle44"/>
        </w:rPr>
        <w:t>.</w:t>
      </w:r>
      <w:proofErr w:type="spellStart"/>
      <w:r w:rsidR="00CA65F2">
        <w:rPr>
          <w:rStyle w:val="FontStyle44"/>
          <w:lang w:val="en-US"/>
        </w:rPr>
        <w:t>ru</w:t>
      </w:r>
      <w:proofErr w:type="spellEnd"/>
      <w:r w:rsidR="00CA65F2">
        <w:rPr>
          <w:rStyle w:val="FontStyle44"/>
        </w:rPr>
        <w:t>;</w:t>
      </w:r>
    </w:p>
    <w:p w:rsidR="001A6758" w:rsidRDefault="001A6758" w:rsidP="00EA6275">
      <w:pPr>
        <w:pStyle w:val="Style10"/>
        <w:widowControl/>
        <w:numPr>
          <w:ilvl w:val="0"/>
          <w:numId w:val="3"/>
        </w:numPr>
        <w:tabs>
          <w:tab w:val="left" w:pos="1051"/>
        </w:tabs>
        <w:spacing w:line="274" w:lineRule="exact"/>
        <w:ind w:firstLine="706"/>
        <w:rPr>
          <w:rStyle w:val="FontStyle44"/>
        </w:rPr>
      </w:pPr>
      <w:r>
        <w:rPr>
          <w:rStyle w:val="FontStyle44"/>
        </w:rPr>
        <w:t>в федеральной государственной информационной системе «Единый портал государственных и муниципальных услуг» (далее - Единый портал).</w:t>
      </w:r>
    </w:p>
    <w:p w:rsidR="001A6758" w:rsidRDefault="001A6758" w:rsidP="00EA6275">
      <w:pPr>
        <w:pStyle w:val="Style10"/>
        <w:widowControl/>
        <w:tabs>
          <w:tab w:val="left" w:pos="1058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Информирование о предоставлении муниципальной услуги осуществляется</w:t>
      </w:r>
      <w:r>
        <w:rPr>
          <w:rStyle w:val="FontStyle44"/>
        </w:rPr>
        <w:br/>
        <w:t>посредством размещения соответствующей информации в средствах массовой</w:t>
      </w:r>
      <w:r>
        <w:rPr>
          <w:rStyle w:val="FontStyle44"/>
        </w:rPr>
        <w:br/>
        <w:t xml:space="preserve">информации, на Едином портале </w:t>
      </w:r>
      <w:proofErr w:type="spellStart"/>
      <w:r>
        <w:rPr>
          <w:rStyle w:val="FontStyle44"/>
        </w:rPr>
        <w:t>госуслуг</w:t>
      </w:r>
      <w:proofErr w:type="spellEnd"/>
      <w:r>
        <w:rPr>
          <w:rStyle w:val="FontStyle44"/>
        </w:rPr>
        <w:t xml:space="preserve">: </w:t>
      </w:r>
      <w:hyperlink r:id="rId11" w:history="1">
        <w:r>
          <w:rPr>
            <w:rStyle w:val="FontStyle44"/>
            <w:u w:val="single"/>
            <w:lang w:val="en-US"/>
          </w:rPr>
          <w:t>http</w:t>
        </w:r>
        <w:r w:rsidRPr="001A6758">
          <w:rPr>
            <w:rStyle w:val="FontStyle44"/>
            <w:u w:val="single"/>
          </w:rPr>
          <w:t>://</w:t>
        </w:r>
        <w:r>
          <w:rPr>
            <w:rStyle w:val="FontStyle44"/>
            <w:u w:val="single"/>
            <w:lang w:val="en-US"/>
          </w:rPr>
          <w:t>www</w:t>
        </w:r>
        <w:r w:rsidRPr="001A6758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gosuslugi</w:t>
        </w:r>
        <w:proofErr w:type="spellEnd"/>
        <w:r w:rsidRPr="001A6758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ru</w:t>
        </w:r>
        <w:proofErr w:type="spellEnd"/>
        <w:r w:rsidRPr="001A6758">
          <w:rPr>
            <w:rStyle w:val="FontStyle44"/>
            <w:u w:val="single"/>
          </w:rPr>
          <w:t>/</w:t>
        </w:r>
      </w:hyperlink>
      <w:r w:rsidRPr="001A6758">
        <w:rPr>
          <w:rStyle w:val="FontStyle44"/>
        </w:rPr>
        <w:t xml:space="preserve">, </w:t>
      </w:r>
      <w:r>
        <w:rPr>
          <w:rStyle w:val="FontStyle44"/>
        </w:rPr>
        <w:t>с использованием</w:t>
      </w:r>
      <w:r>
        <w:rPr>
          <w:rStyle w:val="FontStyle44"/>
        </w:rPr>
        <w:br/>
        <w:t>средств телефонной связи и при личном приеме граждан.</w:t>
      </w:r>
    </w:p>
    <w:p w:rsidR="002E0E0E" w:rsidRDefault="00EA6275" w:rsidP="00EA6275">
      <w:pPr>
        <w:pStyle w:val="a5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693E1E">
        <w:rPr>
          <w:sz w:val="24"/>
          <w:szCs w:val="24"/>
          <w:shd w:val="clear" w:color="auto" w:fill="FFFFFF"/>
        </w:rPr>
        <w:t>ребования к по</w:t>
      </w:r>
      <w:r>
        <w:rPr>
          <w:sz w:val="24"/>
          <w:szCs w:val="24"/>
          <w:shd w:val="clear" w:color="auto" w:fill="FFFFFF"/>
        </w:rPr>
        <w:t>мещениям, в которых предоставляе</w:t>
      </w:r>
      <w:r w:rsidRPr="00693E1E">
        <w:rPr>
          <w:sz w:val="24"/>
          <w:szCs w:val="24"/>
          <w:shd w:val="clear" w:color="auto" w:fill="FFFFFF"/>
        </w:rPr>
        <w:t xml:space="preserve">тся </w:t>
      </w:r>
      <w:r>
        <w:rPr>
          <w:sz w:val="24"/>
          <w:szCs w:val="24"/>
          <w:shd w:val="clear" w:color="auto" w:fill="FFFFFF"/>
        </w:rPr>
        <w:t>муниципальная услуга</w:t>
      </w:r>
      <w:r w:rsidRPr="00693E1E">
        <w:rPr>
          <w:sz w:val="24"/>
          <w:szCs w:val="24"/>
          <w:shd w:val="clear" w:color="auto" w:fill="FFFFFF"/>
        </w:rPr>
        <w:t>, к залу ожидания</w:t>
      </w:r>
      <w:r>
        <w:rPr>
          <w:sz w:val="24"/>
          <w:szCs w:val="24"/>
          <w:shd w:val="clear" w:color="auto" w:fill="FFFFFF"/>
        </w:rPr>
        <w:t>, местам для заполнения заявлений</w:t>
      </w:r>
      <w:r w:rsidRPr="00693E1E">
        <w:rPr>
          <w:sz w:val="24"/>
          <w:szCs w:val="24"/>
          <w:shd w:val="clear" w:color="auto" w:fill="FFFFFF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2E0E0E" w:rsidRDefault="002E0E0E" w:rsidP="00EA6275">
      <w:pPr>
        <w:pStyle w:val="a5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:rsidR="00EA6275" w:rsidRPr="005D3FCF" w:rsidRDefault="00EA6275" w:rsidP="002E0E0E">
      <w:pPr>
        <w:pStyle w:val="a5"/>
        <w:ind w:left="142"/>
        <w:contextualSpacing/>
        <w:jc w:val="both"/>
        <w:rPr>
          <w:sz w:val="24"/>
          <w:szCs w:val="24"/>
        </w:rPr>
      </w:pPr>
      <w:r w:rsidRPr="00693E1E">
        <w:rPr>
          <w:sz w:val="24"/>
          <w:szCs w:val="24"/>
          <w:shd w:val="clear" w:color="auto" w:fill="FFFFFF"/>
        </w:rPr>
        <w:t>Российской Федерации о социальной защите инвалидов</w:t>
      </w:r>
      <w:r>
        <w:rPr>
          <w:sz w:val="24"/>
          <w:szCs w:val="24"/>
          <w:shd w:val="clear" w:color="auto" w:fill="FFFFFF"/>
        </w:rPr>
        <w:t>».</w:t>
      </w:r>
      <w:r w:rsidRPr="00EA627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нормам, а также требованиям доступности для инвалидов в соответствии с законодательством Российской Федерации о социальной защите инвалидов. Места для ожидания должны соответствовать комфортным условиям для заявителей, в том числе для лиц с ограниченными возможностями здоровья. Места ожидания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помещении. Вход в здание, где предоставляется муниципальная услуга, должен быть оборудован лестницей, а также пандусом для беспрепятственного передвижения инвалидных колясок».</w:t>
      </w:r>
    </w:p>
    <w:p w:rsidR="00EA6275" w:rsidRPr="00FE1512" w:rsidRDefault="00EA6275" w:rsidP="00EA6275">
      <w:pPr>
        <w:pStyle w:val="a5"/>
        <w:ind w:firstLine="709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помещениях для работы с заявителями размещаются информационные стенды с образцами заполнения заявлений и перечнем документов, необходимых для предоставления муниципальной услуги.</w:t>
      </w:r>
      <w:r w:rsidRPr="00EA627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Места для заполнения заявлений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муниципальной услуги.</w:t>
      </w:r>
      <w:r w:rsidRPr="00EA6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организации </w:t>
      </w:r>
      <w:r w:rsidRPr="009715C5">
        <w:rPr>
          <w:i/>
          <w:sz w:val="24"/>
          <w:szCs w:val="24"/>
        </w:rPr>
        <w:t>(отдел образования)</w:t>
      </w:r>
      <w:r>
        <w:rPr>
          <w:sz w:val="24"/>
          <w:szCs w:val="24"/>
        </w:rPr>
        <w:t xml:space="preserve"> оказывает помощь инвалидам при получении ими муниципальной услуги, осуществляет сопровождение инвалидов, имеющих стойкие расстройства функции зрения и самостоятельного передвижения, оказывает им помощь в помещениях, в которых предоставляется муниципальная услуга. В помещение, в котором оказывается муниципальная услуга, допускается </w:t>
      </w:r>
      <w:proofErr w:type="spellStart"/>
      <w:r>
        <w:rPr>
          <w:sz w:val="24"/>
          <w:szCs w:val="24"/>
        </w:rPr>
        <w:t>сурдопереводчик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тифлопереводчик</w:t>
      </w:r>
      <w:proofErr w:type="spellEnd"/>
      <w:r>
        <w:rPr>
          <w:sz w:val="24"/>
          <w:szCs w:val="24"/>
        </w:rPr>
        <w:t xml:space="preserve"> при наличии документа, подтверждающего его специальное обучение».</w:t>
      </w:r>
    </w:p>
    <w:p w:rsidR="002E0E0E" w:rsidRDefault="004F6F11" w:rsidP="002E0E0E">
      <w:pPr>
        <w:pStyle w:val="a5"/>
        <w:jc w:val="center"/>
        <w:rPr>
          <w:rStyle w:val="FontStyle43"/>
          <w:b w:val="0"/>
        </w:rPr>
      </w:pPr>
      <w:r w:rsidRPr="004F6F11">
        <w:rPr>
          <w:rStyle w:val="FontStyle44"/>
          <w:lang w:val="en-US"/>
        </w:rPr>
        <w:t>II</w:t>
      </w:r>
      <w:r w:rsidR="001A6758" w:rsidRPr="004F6F11">
        <w:rPr>
          <w:rStyle w:val="FontStyle44"/>
        </w:rPr>
        <w:t>.</w:t>
      </w:r>
      <w:r w:rsidR="001A6758" w:rsidRPr="004F6F11">
        <w:rPr>
          <w:rStyle w:val="FontStyle44"/>
          <w:b/>
        </w:rPr>
        <w:t xml:space="preserve"> </w:t>
      </w:r>
      <w:r w:rsidR="001A6758" w:rsidRPr="004F6F11">
        <w:rPr>
          <w:rStyle w:val="FontStyle43"/>
          <w:b w:val="0"/>
        </w:rPr>
        <w:t>Стандарт предоставления муниципальной услуги</w:t>
      </w:r>
    </w:p>
    <w:p w:rsidR="00DD00E7" w:rsidRDefault="001A6758" w:rsidP="002E0E0E">
      <w:pPr>
        <w:pStyle w:val="a5"/>
        <w:jc w:val="center"/>
        <w:rPr>
          <w:rStyle w:val="FontStyle44"/>
        </w:rPr>
      </w:pPr>
      <w:r>
        <w:rPr>
          <w:rStyle w:val="FontStyle44"/>
        </w:rPr>
        <w:t>Наименование муниципальной услуги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1. Наименование муниципальной услуги: «Прием заявлений, постановка на учет и</w:t>
      </w:r>
    </w:p>
    <w:p w:rsidR="001A6758" w:rsidRDefault="001A6758" w:rsidP="002E0E0E">
      <w:pPr>
        <w:pStyle w:val="a5"/>
        <w:jc w:val="both"/>
      </w:pPr>
      <w:r>
        <w:rPr>
          <w:rStyle w:val="FontStyle44"/>
        </w:rPr>
        <w:t>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детьми».</w:t>
      </w:r>
    </w:p>
    <w:p w:rsidR="001A6758" w:rsidRDefault="00C86062" w:rsidP="002368E6">
      <w:pPr>
        <w:pStyle w:val="a5"/>
        <w:jc w:val="center"/>
        <w:rPr>
          <w:rStyle w:val="FontStyle44"/>
        </w:rPr>
      </w:pPr>
      <w:r>
        <w:rPr>
          <w:rStyle w:val="FontStyle44"/>
          <w:lang w:val="en-US"/>
        </w:rPr>
        <w:t>III</w:t>
      </w:r>
      <w:r>
        <w:rPr>
          <w:rStyle w:val="FontStyle44"/>
        </w:rPr>
        <w:t>.</w:t>
      </w:r>
      <w:r w:rsidR="001A6758">
        <w:rPr>
          <w:rStyle w:val="FontStyle44"/>
        </w:rPr>
        <w:t>Наименование органа местного самоуправления, предоставляющего муниципальную</w:t>
      </w:r>
    </w:p>
    <w:p w:rsidR="001A6758" w:rsidRDefault="001A6758" w:rsidP="002368E6">
      <w:pPr>
        <w:pStyle w:val="a5"/>
        <w:jc w:val="center"/>
        <w:rPr>
          <w:rStyle w:val="FontStyle44"/>
        </w:rPr>
      </w:pPr>
      <w:r>
        <w:rPr>
          <w:rStyle w:val="FontStyle44"/>
        </w:rPr>
        <w:t>услугу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2.</w:t>
      </w:r>
      <w:proofErr w:type="gramStart"/>
      <w:r>
        <w:rPr>
          <w:rStyle w:val="FontStyle44"/>
        </w:rPr>
        <w:t>Органом местного самоуправления, предоставляющим муниципальную услугу</w:t>
      </w:r>
      <w:r>
        <w:rPr>
          <w:rStyle w:val="FontStyle44"/>
        </w:rPr>
        <w:br/>
        <w:t>на территории муниципального образования Республики Бурятия является</w:t>
      </w:r>
      <w:proofErr w:type="gramEnd"/>
      <w:r>
        <w:rPr>
          <w:rStyle w:val="FontStyle44"/>
        </w:rPr>
        <w:t xml:space="preserve"> орган местного</w:t>
      </w:r>
      <w:r>
        <w:rPr>
          <w:rStyle w:val="FontStyle44"/>
        </w:rPr>
        <w:br/>
        <w:t>самоуправления, осуществляющий управление в сфере образования.</w:t>
      </w:r>
    </w:p>
    <w:p w:rsidR="001A6758" w:rsidRDefault="001A6758" w:rsidP="002E0E0E">
      <w:pPr>
        <w:pStyle w:val="Style5"/>
        <w:widowControl/>
        <w:spacing w:line="270" w:lineRule="exact"/>
        <w:ind w:left="716"/>
        <w:jc w:val="both"/>
        <w:rPr>
          <w:rStyle w:val="FontStyle44"/>
        </w:rPr>
      </w:pPr>
      <w:r>
        <w:rPr>
          <w:rStyle w:val="FontStyle44"/>
        </w:rPr>
        <w:t>Исполнителями муниципальной услуги являются:</w:t>
      </w:r>
    </w:p>
    <w:p w:rsidR="001A6758" w:rsidRDefault="001A6758" w:rsidP="002E0E0E">
      <w:pPr>
        <w:pStyle w:val="Style10"/>
        <w:widowControl/>
        <w:tabs>
          <w:tab w:val="left" w:pos="1012"/>
        </w:tabs>
        <w:spacing w:before="11" w:line="270" w:lineRule="exact"/>
        <w:ind w:firstLine="709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орган местного самоуправления, осуществляющий управление в сфере образования</w:t>
      </w:r>
      <w:r w:rsidR="00435153">
        <w:rPr>
          <w:rStyle w:val="FontStyle44"/>
        </w:rPr>
        <w:t xml:space="preserve"> – МКУ «Отдел образования местной администрации МО «Баунтовский эвенкийский район»</w:t>
      </w:r>
      <w:r>
        <w:rPr>
          <w:rStyle w:val="FontStyle44"/>
        </w:rPr>
        <w:t>;</w:t>
      </w:r>
    </w:p>
    <w:p w:rsidR="00435153" w:rsidRDefault="001A6758" w:rsidP="002E0E0E">
      <w:pPr>
        <w:pStyle w:val="Style10"/>
        <w:widowControl/>
        <w:tabs>
          <w:tab w:val="left" w:pos="1012"/>
        </w:tabs>
        <w:spacing w:before="11" w:line="270" w:lineRule="exact"/>
        <w:ind w:firstLine="709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муниципальные дошкольные образовательные организации, осуществляющие образовательную деятельность по программам дошкольного образования, присмотр и уход за детьми на территории муниципального образования </w:t>
      </w:r>
      <w:r w:rsidR="00435153">
        <w:rPr>
          <w:rStyle w:val="FontStyle44"/>
        </w:rPr>
        <w:t>«Баунтовский эвенкийский район»;</w:t>
      </w:r>
    </w:p>
    <w:p w:rsidR="002E0E0E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Республики Бурятия.</w:t>
      </w:r>
    </w:p>
    <w:p w:rsidR="001A6758" w:rsidRDefault="002E0E0E" w:rsidP="002368E6">
      <w:pPr>
        <w:pStyle w:val="a5"/>
        <w:jc w:val="center"/>
        <w:rPr>
          <w:rStyle w:val="FontStyle44"/>
        </w:rPr>
      </w:pPr>
      <w:r>
        <w:rPr>
          <w:rStyle w:val="FontStyle44"/>
          <w:lang w:val="en-US"/>
        </w:rPr>
        <w:t>IV</w:t>
      </w:r>
      <w:r>
        <w:rPr>
          <w:rStyle w:val="FontStyle44"/>
        </w:rPr>
        <w:t>.</w:t>
      </w:r>
      <w:r w:rsidRPr="002E0E0E">
        <w:rPr>
          <w:rStyle w:val="FontStyle44"/>
        </w:rPr>
        <w:t xml:space="preserve"> </w:t>
      </w:r>
      <w:r w:rsidR="001A6758">
        <w:rPr>
          <w:rStyle w:val="FontStyle44"/>
        </w:rPr>
        <w:t>Описание получателей муниципальной услуги</w:t>
      </w:r>
    </w:p>
    <w:p w:rsidR="001A6758" w:rsidRDefault="002E0E0E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4</w:t>
      </w:r>
      <w:r w:rsidR="001A6758">
        <w:rPr>
          <w:rStyle w:val="FontStyle44"/>
        </w:rPr>
        <w:t>.</w:t>
      </w:r>
      <w:r w:rsidR="001A6758">
        <w:rPr>
          <w:rStyle w:val="FontStyle44"/>
          <w:sz w:val="20"/>
          <w:szCs w:val="20"/>
        </w:rPr>
        <w:tab/>
      </w:r>
      <w:r w:rsidR="001A6758">
        <w:rPr>
          <w:rStyle w:val="FontStyle44"/>
        </w:rPr>
        <w:t>Муниципальная услуга предоставляется родителям (законным представителям),</w:t>
      </w:r>
      <w:r w:rsidR="001A6758">
        <w:rPr>
          <w:rStyle w:val="FontStyle44"/>
        </w:rPr>
        <w:br/>
        <w:t>имеющим детей в возрасте от 2 месяцев до 7 лет, нуждающихся в предоставлении места в</w:t>
      </w:r>
      <w:r w:rsidR="001A6758">
        <w:rPr>
          <w:rStyle w:val="FontStyle44"/>
        </w:rPr>
        <w:br/>
        <w:t>МДОО (далее - заявитель).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Результат предоставления муниципальной услуги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Результатом предоставления муниципальной услуги является: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постановка на учет детей, нуждающихся в предоставлении места в МДОО, в</w:t>
      </w:r>
      <w:r>
        <w:rPr>
          <w:rStyle w:val="FontStyle44"/>
        </w:rPr>
        <w:br/>
        <w:t>информационной системе "Электронное образование Республики Бурятия» (далее - база</w:t>
      </w:r>
      <w:r>
        <w:rPr>
          <w:rStyle w:val="FontStyle44"/>
        </w:rPr>
        <w:br/>
        <w:t>данных);</w:t>
      </w:r>
    </w:p>
    <w:p w:rsidR="001A6758" w:rsidRDefault="001A6758" w:rsidP="002E0E0E">
      <w:pPr>
        <w:pStyle w:val="Style10"/>
        <w:widowControl/>
        <w:numPr>
          <w:ilvl w:val="0"/>
          <w:numId w:val="4"/>
        </w:numPr>
        <w:tabs>
          <w:tab w:val="left" w:pos="976"/>
        </w:tabs>
        <w:spacing w:line="274" w:lineRule="exact"/>
        <w:ind w:left="142" w:firstLine="0"/>
        <w:rPr>
          <w:rStyle w:val="FontStyle44"/>
        </w:rPr>
      </w:pPr>
      <w:r>
        <w:rPr>
          <w:rStyle w:val="FontStyle44"/>
        </w:rPr>
        <w:t>предоставление места в МДОО;</w:t>
      </w:r>
    </w:p>
    <w:p w:rsidR="001A6758" w:rsidRDefault="001A6758" w:rsidP="002E0E0E">
      <w:pPr>
        <w:pStyle w:val="Style10"/>
        <w:widowControl/>
        <w:numPr>
          <w:ilvl w:val="0"/>
          <w:numId w:val="4"/>
        </w:numPr>
        <w:tabs>
          <w:tab w:val="left" w:pos="976"/>
        </w:tabs>
        <w:spacing w:line="274" w:lineRule="exact"/>
        <w:ind w:left="426" w:hanging="284"/>
        <w:rPr>
          <w:rStyle w:val="FontStyle44"/>
        </w:rPr>
      </w:pPr>
      <w:r>
        <w:rPr>
          <w:rStyle w:val="FontStyle44"/>
        </w:rPr>
        <w:t>зачисление ребенка в МДОО с внесением сведений в базу данных;</w:t>
      </w:r>
    </w:p>
    <w:p w:rsidR="001A6758" w:rsidRDefault="001A6758" w:rsidP="002E0E0E">
      <w:pPr>
        <w:pStyle w:val="a5"/>
        <w:jc w:val="both"/>
      </w:pPr>
      <w:r>
        <w:rPr>
          <w:rStyle w:val="FontStyle44"/>
        </w:rPr>
        <w:t>мотивированный отказ в предоставлении муниципальной услуги.</w:t>
      </w:r>
    </w:p>
    <w:p w:rsidR="001A6758" w:rsidRDefault="002E0E0E" w:rsidP="002E0E0E">
      <w:pPr>
        <w:pStyle w:val="a5"/>
        <w:jc w:val="both"/>
        <w:rPr>
          <w:rStyle w:val="FontStyle44"/>
        </w:rPr>
      </w:pPr>
      <w:r>
        <w:rPr>
          <w:rStyle w:val="FontStyle44"/>
          <w:lang w:val="en-US"/>
        </w:rPr>
        <w:t>V</w:t>
      </w:r>
      <w:r>
        <w:rPr>
          <w:rStyle w:val="FontStyle44"/>
        </w:rPr>
        <w:t xml:space="preserve">. </w:t>
      </w:r>
      <w:r w:rsidR="001A6758">
        <w:rPr>
          <w:rStyle w:val="FontStyle44"/>
        </w:rPr>
        <w:t>Порядок и срок предоставления муниципальной услуги</w:t>
      </w:r>
    </w:p>
    <w:p w:rsidR="001A6758" w:rsidRDefault="001A6758" w:rsidP="002E0E0E">
      <w:pPr>
        <w:pStyle w:val="a5"/>
        <w:jc w:val="both"/>
        <w:rPr>
          <w:rStyle w:val="FontStyle44"/>
        </w:rPr>
      </w:pPr>
      <w:r>
        <w:rPr>
          <w:rStyle w:val="FontStyle44"/>
        </w:rPr>
        <w:t>5.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Прием заявления на предоставление муниципальной услуги (далее - заявление) и</w:t>
      </w:r>
      <w:r>
        <w:rPr>
          <w:rStyle w:val="FontStyle44"/>
        </w:rPr>
        <w:br/>
        <w:t>постановка на учет детей, нуждающихся в предоставлении места в муниципальных</w:t>
      </w:r>
      <w:r>
        <w:rPr>
          <w:rStyle w:val="FontStyle44"/>
        </w:rPr>
        <w:br/>
        <w:t>образовательных организациях, реализующих основную образовательную программу</w:t>
      </w:r>
      <w:r>
        <w:rPr>
          <w:rStyle w:val="FontStyle44"/>
        </w:rPr>
        <w:br/>
        <w:t>дошкольного образования (далее - постановка на учет), осуществляется в порядке</w:t>
      </w:r>
      <w:r>
        <w:rPr>
          <w:rStyle w:val="FontStyle44"/>
        </w:rPr>
        <w:br/>
        <w:t>регистрации обращений родителей (законных представителей) о потребности в</w:t>
      </w:r>
      <w:r>
        <w:rPr>
          <w:rStyle w:val="FontStyle44"/>
        </w:rPr>
        <w:br/>
      </w:r>
      <w:r>
        <w:rPr>
          <w:rStyle w:val="FontStyle44"/>
        </w:rPr>
        <w:lastRenderedPageBreak/>
        <w:t>обеспечении их ребенка местом в муниципальной образовательной организации,</w:t>
      </w:r>
      <w:r>
        <w:rPr>
          <w:rStyle w:val="FontStyle44"/>
        </w:rPr>
        <w:br/>
        <w:t>реализующей основную образовательную программу дошкольного образования при</w:t>
      </w:r>
      <w:r>
        <w:rPr>
          <w:rStyle w:val="FontStyle44"/>
        </w:rPr>
        <w:br/>
        <w:t>личном обращении заявителя</w:t>
      </w:r>
      <w:proofErr w:type="gramEnd"/>
      <w:r>
        <w:rPr>
          <w:rStyle w:val="FontStyle44"/>
        </w:rPr>
        <w:t xml:space="preserve"> </w:t>
      </w:r>
      <w:proofErr w:type="gramStart"/>
      <w:r>
        <w:rPr>
          <w:rStyle w:val="FontStyle44"/>
        </w:rPr>
        <w:t>в Государственное бюджетное учреждение</w:t>
      </w:r>
      <w:r>
        <w:rPr>
          <w:rStyle w:val="FontStyle44"/>
        </w:rPr>
        <w:br/>
        <w:t>«Многофункциональный центр Республики Бурятия по предоставлению государственных</w:t>
      </w:r>
      <w:r>
        <w:rPr>
          <w:rStyle w:val="FontStyle44"/>
        </w:rPr>
        <w:br/>
        <w:t>и муниципальных услуг» (далее - ГБУ «МФЦ»), при самостоятельной регистрации</w:t>
      </w:r>
      <w:r>
        <w:rPr>
          <w:rStyle w:val="FontStyle44"/>
        </w:rPr>
        <w:br/>
        <w:t>заявителя в единой государственной информационной системе «Единый портал</w:t>
      </w:r>
      <w:r>
        <w:rPr>
          <w:rStyle w:val="FontStyle44"/>
        </w:rPr>
        <w:br/>
        <w:t>государственных и муниципальных услуг» (далее - Единый портал) по электронному</w:t>
      </w:r>
      <w:r>
        <w:rPr>
          <w:rStyle w:val="FontStyle44"/>
        </w:rPr>
        <w:br/>
        <w:t xml:space="preserve">адресу: </w:t>
      </w:r>
      <w:hyperlink r:id="rId12" w:history="1">
        <w:r>
          <w:rPr>
            <w:rStyle w:val="FontStyle44"/>
            <w:u w:val="single"/>
            <w:lang w:val="en-US"/>
          </w:rPr>
          <w:t>http</w:t>
        </w:r>
        <w:r w:rsidRPr="001A6758">
          <w:rPr>
            <w:rStyle w:val="FontStyle44"/>
            <w:u w:val="single"/>
          </w:rPr>
          <w:t>://</w:t>
        </w:r>
        <w:r>
          <w:rPr>
            <w:rStyle w:val="FontStyle44"/>
            <w:u w:val="single"/>
            <w:lang w:val="en-US"/>
          </w:rPr>
          <w:t>www</w:t>
        </w:r>
        <w:r w:rsidRPr="001A6758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gosuslugi</w:t>
        </w:r>
        <w:proofErr w:type="spellEnd"/>
        <w:r w:rsidRPr="001A6758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ru</w:t>
        </w:r>
        <w:proofErr w:type="spellEnd"/>
        <w:r w:rsidRPr="001A6758">
          <w:rPr>
            <w:rStyle w:val="FontStyle44"/>
            <w:u w:val="single"/>
          </w:rPr>
          <w:t>/</w:t>
        </w:r>
      </w:hyperlink>
      <w:r w:rsidRPr="001A6758">
        <w:rPr>
          <w:rStyle w:val="FontStyle44"/>
        </w:rPr>
        <w:t xml:space="preserve"> </w:t>
      </w:r>
      <w:r>
        <w:rPr>
          <w:rStyle w:val="FontStyle44"/>
        </w:rPr>
        <w:t>в день обращения (в день самостоятельной регистрации),</w:t>
      </w:r>
      <w:r>
        <w:rPr>
          <w:rStyle w:val="FontStyle44"/>
        </w:rPr>
        <w:br/>
        <w:t>при личном обращении заявителя в орган местного самоуправления, осуществляющего</w:t>
      </w:r>
      <w:r>
        <w:rPr>
          <w:rStyle w:val="FontStyle44"/>
        </w:rPr>
        <w:br/>
        <w:t>управление в</w:t>
      </w:r>
      <w:proofErr w:type="gramEnd"/>
      <w:r>
        <w:rPr>
          <w:rStyle w:val="FontStyle44"/>
        </w:rPr>
        <w:t xml:space="preserve"> сфере образования и в муниципальную дошкольную образовательную</w:t>
      </w:r>
      <w:r>
        <w:rPr>
          <w:rStyle w:val="FontStyle44"/>
        </w:rPr>
        <w:br/>
        <w:t>организацию (в исключительных случаях, для отдельных муниципальных образований</w:t>
      </w:r>
      <w:r>
        <w:rPr>
          <w:rStyle w:val="FontStyle44"/>
        </w:rPr>
        <w:br/>
        <w:t>Республики Бурятия).</w:t>
      </w:r>
    </w:p>
    <w:p w:rsidR="001A6758" w:rsidRDefault="001A6758" w:rsidP="002E0E0E">
      <w:pPr>
        <w:pStyle w:val="Style10"/>
        <w:widowControl/>
        <w:tabs>
          <w:tab w:val="left" w:pos="958"/>
        </w:tabs>
        <w:spacing w:line="274" w:lineRule="exact"/>
        <w:ind w:left="716" w:hanging="574"/>
        <w:jc w:val="left"/>
        <w:rPr>
          <w:rStyle w:val="FontStyle44"/>
        </w:rPr>
      </w:pPr>
      <w:r>
        <w:rPr>
          <w:rStyle w:val="FontStyle44"/>
        </w:rPr>
        <w:t>6.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Предоставление места в МДОО:</w:t>
      </w:r>
    </w:p>
    <w:p w:rsidR="001A6758" w:rsidRDefault="001A6758" w:rsidP="001A6758">
      <w:pPr>
        <w:pStyle w:val="Style10"/>
        <w:widowControl/>
        <w:tabs>
          <w:tab w:val="left" w:pos="997"/>
        </w:tabs>
        <w:spacing w:line="292" w:lineRule="exac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при массовом комплектовании МДОО детьми - в период с 01 мая по 31 мая</w:t>
      </w:r>
      <w:r>
        <w:rPr>
          <w:rStyle w:val="FontStyle44"/>
        </w:rPr>
        <w:br/>
        <w:t>текущего года;</w:t>
      </w:r>
    </w:p>
    <w:p w:rsidR="001A6758" w:rsidRDefault="001A6758" w:rsidP="001A6758">
      <w:pPr>
        <w:pStyle w:val="Style10"/>
        <w:widowControl/>
        <w:tabs>
          <w:tab w:val="left" w:pos="1030"/>
        </w:tabs>
        <w:spacing w:line="240" w:lineRule="auto"/>
        <w:ind w:left="745" w:firstLine="0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при текущем комплектовании МДОО детьми - в течение одного месяца со дня</w:t>
      </w:r>
      <w:r>
        <w:rPr>
          <w:rStyle w:val="FontStyle44"/>
        </w:rPr>
        <w:br/>
        <w:t>поступления в ОМСУ сведений о наличии свободных мест в МДОО;</w:t>
      </w:r>
    </w:p>
    <w:p w:rsidR="001A6758" w:rsidRDefault="001A6758" w:rsidP="001A6758">
      <w:pPr>
        <w:pStyle w:val="Style22"/>
        <w:widowControl/>
        <w:spacing w:before="7"/>
        <w:rPr>
          <w:rStyle w:val="FontStyle44"/>
        </w:rPr>
      </w:pPr>
      <w:r>
        <w:rPr>
          <w:rStyle w:val="FontStyle44"/>
        </w:rPr>
        <w:t xml:space="preserve">3) комплектование групп компенсирующей, оздоровительной или комбинированной направленности осуществляется в течение года на свободные места - в течение одного месяца со дня поступления в ОМСУ сведений о наличии свободных мест </w:t>
      </w:r>
      <w:proofErr w:type="gramStart"/>
      <w:r>
        <w:rPr>
          <w:rStyle w:val="FontStyle44"/>
        </w:rPr>
        <w:t>в</w:t>
      </w:r>
      <w:proofErr w:type="gramEnd"/>
      <w:r>
        <w:rPr>
          <w:rStyle w:val="FontStyle44"/>
        </w:rPr>
        <w:t xml:space="preserve"> соответствующем МДОО.</w:t>
      </w:r>
    </w:p>
    <w:p w:rsidR="001A6758" w:rsidRDefault="001A6758" w:rsidP="001A6758">
      <w:pPr>
        <w:pStyle w:val="Style10"/>
        <w:widowControl/>
        <w:tabs>
          <w:tab w:val="left" w:pos="1004"/>
        </w:tabs>
        <w:spacing w:before="11" w:line="274" w:lineRule="exact"/>
        <w:ind w:firstLine="706"/>
        <w:rPr>
          <w:rStyle w:val="FontStyle44"/>
        </w:rPr>
      </w:pPr>
      <w:r>
        <w:rPr>
          <w:rStyle w:val="FontStyle44"/>
        </w:rPr>
        <w:t>7.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Документы о приеме подаются в образовательную организацию, в которую</w:t>
      </w:r>
      <w:r>
        <w:rPr>
          <w:rStyle w:val="FontStyle44"/>
        </w:rPr>
        <w:br/>
        <w:t>направлен ребенок, в рамках реализации данной муниципальной услуги.</w:t>
      </w:r>
    </w:p>
    <w:p w:rsidR="001A6758" w:rsidRDefault="001A6758" w:rsidP="001A6758">
      <w:pPr>
        <w:pStyle w:val="Style10"/>
        <w:widowControl/>
        <w:tabs>
          <w:tab w:val="left" w:pos="1109"/>
        </w:tabs>
        <w:spacing w:line="274" w:lineRule="exact"/>
        <w:rPr>
          <w:rStyle w:val="FontStyle44"/>
        </w:rPr>
      </w:pPr>
      <w:r>
        <w:rPr>
          <w:rStyle w:val="FontStyle44"/>
        </w:rPr>
        <w:t>8.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Распорядительный акт руководителя МДОО о зачислении ребенка</w:t>
      </w:r>
      <w:r>
        <w:rPr>
          <w:rStyle w:val="FontStyle44"/>
        </w:rPr>
        <w:br/>
        <w:t>образовательную организацию издается в течение трех рабочих дней после заключения</w:t>
      </w:r>
      <w:r>
        <w:rPr>
          <w:rStyle w:val="FontStyle44"/>
        </w:rPr>
        <w:br/>
        <w:t>договора об образовании по образовательным программам дошкольного образования.</w:t>
      </w:r>
    </w:p>
    <w:p w:rsidR="001A6758" w:rsidRDefault="001A6758" w:rsidP="001A6758">
      <w:pPr>
        <w:pStyle w:val="Style4"/>
        <w:widowControl/>
        <w:spacing w:before="230" w:line="240" w:lineRule="auto"/>
        <w:ind w:left="1807"/>
        <w:jc w:val="left"/>
        <w:rPr>
          <w:rStyle w:val="FontStyle44"/>
        </w:rPr>
      </w:pPr>
      <w:r>
        <w:rPr>
          <w:rStyle w:val="FontStyle44"/>
        </w:rPr>
        <w:t>Правовые основания предоставления муниципальной услуги</w:t>
      </w:r>
    </w:p>
    <w:p w:rsidR="001A6758" w:rsidRDefault="001A6758" w:rsidP="001A6758">
      <w:pPr>
        <w:pStyle w:val="Style10"/>
        <w:widowControl/>
        <w:tabs>
          <w:tab w:val="left" w:pos="1109"/>
        </w:tabs>
        <w:spacing w:before="227" w:line="274" w:lineRule="exact"/>
        <w:rPr>
          <w:rStyle w:val="FontStyle44"/>
        </w:rPr>
      </w:pPr>
      <w:r>
        <w:rPr>
          <w:rStyle w:val="FontStyle44"/>
        </w:rPr>
        <w:t>9.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Предоставление муниципальной услуги в муниципальных образованиях</w:t>
      </w:r>
      <w:r>
        <w:rPr>
          <w:rStyle w:val="FontStyle44"/>
        </w:rPr>
        <w:br/>
        <w:t>Республики Бурятия осуществляется в соответствии: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74" w:lineRule="exact"/>
        <w:ind w:left="713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Конституцией Российской Федерации;</w:t>
      </w:r>
    </w:p>
    <w:p w:rsidR="001A6758" w:rsidRDefault="001A6758" w:rsidP="001A6758">
      <w:pPr>
        <w:pStyle w:val="Style22"/>
        <w:widowControl/>
        <w:spacing w:before="4"/>
        <w:rPr>
          <w:rStyle w:val="FontStyle44"/>
        </w:rPr>
      </w:pPr>
      <w:r>
        <w:rPr>
          <w:rStyle w:val="FontStyle44"/>
        </w:rPr>
        <w:t>-Федеральным законом от 24.07.1998 № 124 - ФЗ «Об основных гарантиях прав ребенка в Российской Федерации»;</w:t>
      </w:r>
    </w:p>
    <w:p w:rsidR="001A6758" w:rsidRDefault="001A6758" w:rsidP="00EF777F">
      <w:pPr>
        <w:pStyle w:val="Style10"/>
        <w:widowControl/>
        <w:numPr>
          <w:ilvl w:val="0"/>
          <w:numId w:val="5"/>
        </w:numPr>
        <w:tabs>
          <w:tab w:val="left" w:pos="850"/>
        </w:tabs>
        <w:spacing w:before="4" w:line="274" w:lineRule="exact"/>
        <w:ind w:firstLine="709"/>
        <w:rPr>
          <w:rStyle w:val="FontStyle44"/>
        </w:rPr>
      </w:pPr>
      <w:r>
        <w:rPr>
          <w:rStyle w:val="FontStyle44"/>
        </w:rPr>
        <w:t>Федеральным законом от 29.12.2012 № 273-ФЗ «Об образовании в Российской Федерации»;</w:t>
      </w:r>
    </w:p>
    <w:p w:rsidR="001A6758" w:rsidRDefault="001A6758" w:rsidP="00EF777F">
      <w:pPr>
        <w:pStyle w:val="Style10"/>
        <w:widowControl/>
        <w:numPr>
          <w:ilvl w:val="0"/>
          <w:numId w:val="5"/>
        </w:numPr>
        <w:tabs>
          <w:tab w:val="left" w:pos="850"/>
        </w:tabs>
        <w:spacing w:before="7" w:line="274" w:lineRule="exact"/>
        <w:ind w:firstLine="709"/>
        <w:rPr>
          <w:rStyle w:val="FontStyle44"/>
        </w:rPr>
      </w:pPr>
      <w:r>
        <w:rPr>
          <w:rStyle w:val="FontStyle4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74" w:lineRule="exact"/>
        <w:ind w:left="713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Федеральным законом от 27 июля 2006 г. № 152-ФЗ «О персональных данных»;</w:t>
      </w:r>
    </w:p>
    <w:p w:rsidR="001A6758" w:rsidRDefault="001A6758" w:rsidP="001A6758">
      <w:pPr>
        <w:pStyle w:val="Style10"/>
        <w:widowControl/>
        <w:tabs>
          <w:tab w:val="left" w:pos="990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A6758" w:rsidRDefault="001A6758" w:rsidP="001A6758">
      <w:pPr>
        <w:pStyle w:val="Style25"/>
        <w:widowControl/>
        <w:spacing w:line="274" w:lineRule="exact"/>
        <w:rPr>
          <w:rStyle w:val="FontStyle44"/>
        </w:rPr>
      </w:pPr>
      <w:r>
        <w:rPr>
          <w:rStyle w:val="FontStyle44"/>
        </w:rPr>
        <w:t>постановлением Главного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A6758" w:rsidRDefault="001A6758" w:rsidP="001A6758">
      <w:pPr>
        <w:pStyle w:val="Style10"/>
        <w:widowControl/>
        <w:tabs>
          <w:tab w:val="left" w:pos="860"/>
        </w:tabs>
        <w:spacing w:line="274" w:lineRule="exac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постановление Главного Санитарного врача Российской Федерации от 19.12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1A6758" w:rsidRDefault="001A6758" w:rsidP="00EF777F">
      <w:pPr>
        <w:pStyle w:val="Style10"/>
        <w:widowControl/>
        <w:numPr>
          <w:ilvl w:val="0"/>
          <w:numId w:val="6"/>
        </w:numPr>
        <w:tabs>
          <w:tab w:val="left" w:pos="986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 xml:space="preserve"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Style w:val="FontStyle44"/>
        </w:rPr>
        <w:t>-о</w:t>
      </w:r>
      <w:proofErr w:type="gramEnd"/>
      <w:r>
        <w:rPr>
          <w:rStyle w:val="FontStyle44"/>
        </w:rPr>
        <w:t>бразовательным программам дошкольного образования»;</w:t>
      </w:r>
    </w:p>
    <w:p w:rsidR="001A6758" w:rsidRDefault="001A6758" w:rsidP="00EF777F">
      <w:pPr>
        <w:pStyle w:val="Style10"/>
        <w:widowControl/>
        <w:numPr>
          <w:ilvl w:val="0"/>
          <w:numId w:val="6"/>
        </w:numPr>
        <w:tabs>
          <w:tab w:val="left" w:pos="986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 xml:space="preserve">приказом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rStyle w:val="FontStyle44"/>
        </w:rPr>
        <w:t>обучение по</w:t>
      </w:r>
      <w:proofErr w:type="gramEnd"/>
      <w:r>
        <w:rPr>
          <w:rStyle w:val="FontStyle44"/>
        </w:rPr>
        <w:t xml:space="preserve"> образовательным программам дошкольного образования»;</w:t>
      </w:r>
    </w:p>
    <w:p w:rsidR="001A6758" w:rsidRDefault="001A6758" w:rsidP="00EF777F">
      <w:pPr>
        <w:pStyle w:val="Style10"/>
        <w:widowControl/>
        <w:numPr>
          <w:ilvl w:val="0"/>
          <w:numId w:val="6"/>
        </w:numPr>
        <w:tabs>
          <w:tab w:val="left" w:pos="986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 xml:space="preserve">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>
        <w:rPr>
          <w:rStyle w:val="FontStyle44"/>
        </w:rPr>
        <w:t>перевода</w:t>
      </w:r>
      <w:proofErr w:type="gramEnd"/>
      <w:r>
        <w:rPr>
          <w:rStyle w:val="FontStyle44"/>
        </w:rPr>
        <w:t xml:space="preserve"> обучающихся из одной организации, осуществляющей образовательную деятельность по </w:t>
      </w:r>
      <w:r>
        <w:rPr>
          <w:rStyle w:val="FontStyle44"/>
        </w:rPr>
        <w:lastRenderedPageBreak/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74" w:lineRule="exac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A6758" w:rsidRDefault="001A6758" w:rsidP="001A6758">
      <w:pPr>
        <w:pStyle w:val="Style10"/>
        <w:widowControl/>
        <w:tabs>
          <w:tab w:val="left" w:pos="878"/>
        </w:tabs>
        <w:spacing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настоящим административным регламентом.</w:t>
      </w:r>
    </w:p>
    <w:p w:rsidR="001A6758" w:rsidRDefault="001A6758" w:rsidP="001A6758">
      <w:pPr>
        <w:pStyle w:val="Style22"/>
        <w:widowControl/>
        <w:spacing w:before="220" w:line="240" w:lineRule="auto"/>
        <w:ind w:left="824" w:firstLine="0"/>
        <w:jc w:val="left"/>
        <w:rPr>
          <w:rStyle w:val="FontStyle44"/>
        </w:rPr>
      </w:pPr>
      <w:r>
        <w:rPr>
          <w:rStyle w:val="FontStyle44"/>
        </w:rPr>
        <w:t>Перечень документов, необходимых для предоставления муниципальной услуги</w:t>
      </w:r>
    </w:p>
    <w:p w:rsidR="001A6758" w:rsidRDefault="001A6758" w:rsidP="001A6758">
      <w:pPr>
        <w:pStyle w:val="Style10"/>
        <w:widowControl/>
        <w:tabs>
          <w:tab w:val="left" w:pos="1217"/>
        </w:tabs>
        <w:spacing w:before="209" w:line="277" w:lineRule="exact"/>
        <w:ind w:firstLine="738"/>
        <w:rPr>
          <w:rStyle w:val="FontStyle44"/>
        </w:rPr>
      </w:pPr>
      <w:r>
        <w:rPr>
          <w:rStyle w:val="FontStyle44"/>
        </w:rPr>
        <w:t>10.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Для регистрации заявления в базе данных исчерпывающий перечень</w:t>
      </w:r>
      <w:r>
        <w:rPr>
          <w:rStyle w:val="FontStyle44"/>
        </w:rPr>
        <w:br/>
        <w:t>документов, которые являются необходимыми и обязательными для предоставления</w:t>
      </w:r>
      <w:r>
        <w:rPr>
          <w:rStyle w:val="FontStyle44"/>
        </w:rPr>
        <w:br/>
        <w:t>муниципальной     услуги,    подлежащих    представлению    родителем     (законным</w:t>
      </w:r>
      <w:r>
        <w:rPr>
          <w:rStyle w:val="FontStyle44"/>
        </w:rPr>
        <w:br/>
        <w:t>представителем):</w:t>
      </w:r>
    </w:p>
    <w:p w:rsidR="001A6758" w:rsidRDefault="001A6758" w:rsidP="001A6758">
      <w:pPr>
        <w:pStyle w:val="Style10"/>
        <w:widowControl/>
        <w:tabs>
          <w:tab w:val="left" w:pos="940"/>
        </w:tabs>
        <w:spacing w:before="7" w:line="274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а)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личное заявление (Приложение 1)</w:t>
      </w:r>
    </w:p>
    <w:p w:rsidR="001A6758" w:rsidRDefault="001A6758" w:rsidP="001A6758">
      <w:pPr>
        <w:pStyle w:val="Style10"/>
        <w:widowControl/>
        <w:tabs>
          <w:tab w:val="left" w:pos="940"/>
        </w:tabs>
        <w:spacing w:before="11" w:line="274" w:lineRule="exact"/>
        <w:ind w:firstLine="706"/>
        <w:rPr>
          <w:rStyle w:val="FontStyle44"/>
        </w:rPr>
      </w:pPr>
      <w:r>
        <w:rPr>
          <w:rStyle w:val="FontStyle44"/>
        </w:rPr>
        <w:t>б)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документа, удостоверяющего личность родителя (законного</w:t>
      </w:r>
      <w:r>
        <w:rPr>
          <w:rStyle w:val="FontStyle44"/>
        </w:rPr>
        <w:br/>
        <w:t>представителя), либо оригинала документа, удостоверяющего личность иностранного</w:t>
      </w:r>
      <w:r>
        <w:rPr>
          <w:rStyle w:val="FontStyle44"/>
        </w:rPr>
        <w:br/>
        <w:t>гражданина и лица без гражданства в Российской Федерации в соответствии со ст. 10</w:t>
      </w:r>
      <w:r>
        <w:rPr>
          <w:rStyle w:val="FontStyle44"/>
        </w:rPr>
        <w:br/>
        <w:t>Федерального закона от 25.07.2002 № 115-ФЗ «О правовом положении иностранных</w:t>
      </w:r>
      <w:r>
        <w:rPr>
          <w:rStyle w:val="FontStyle44"/>
        </w:rPr>
        <w:br/>
        <w:t>граждан в Российской Федерации»;</w:t>
      </w:r>
    </w:p>
    <w:p w:rsidR="001A6758" w:rsidRDefault="001A6758" w:rsidP="001A6758">
      <w:pPr>
        <w:pStyle w:val="Style10"/>
        <w:widowControl/>
        <w:tabs>
          <w:tab w:val="left" w:pos="940"/>
        </w:tabs>
        <w:spacing w:before="11" w:line="274" w:lineRule="exact"/>
        <w:ind w:firstLine="706"/>
        <w:rPr>
          <w:rStyle w:val="FontStyle44"/>
        </w:rPr>
      </w:pPr>
      <w:r>
        <w:rPr>
          <w:rStyle w:val="FontStyle44"/>
        </w:rPr>
        <w:t>в)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свидетельства о рождении ребенка или документ, подтверждающий</w:t>
      </w:r>
      <w:r>
        <w:rPr>
          <w:rStyle w:val="FontStyle44"/>
        </w:rPr>
        <w:br/>
        <w:t>родство заявителя (или законность представления прав ребенка);</w:t>
      </w:r>
    </w:p>
    <w:p w:rsidR="001A6758" w:rsidRDefault="001A6758" w:rsidP="001A6758">
      <w:pPr>
        <w:pStyle w:val="Style10"/>
        <w:widowControl/>
        <w:tabs>
          <w:tab w:val="left" w:pos="940"/>
        </w:tabs>
        <w:spacing w:before="4" w:line="274" w:lineRule="exact"/>
        <w:ind w:firstLine="706"/>
        <w:rPr>
          <w:rStyle w:val="FontStyle44"/>
        </w:rPr>
      </w:pPr>
      <w:r>
        <w:rPr>
          <w:rStyle w:val="FontStyle44"/>
        </w:rPr>
        <w:t>г)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документ, подтверждающий наличие льгот в соответствии с действующим</w:t>
      </w:r>
      <w:r>
        <w:rPr>
          <w:rStyle w:val="FontStyle44"/>
        </w:rPr>
        <w:br/>
        <w:t>федеральным и региональным законодательством (пользующихся внеочередным и</w:t>
      </w:r>
      <w:r>
        <w:rPr>
          <w:rStyle w:val="FontStyle44"/>
        </w:rPr>
        <w:br/>
        <w:t>первоочередным правом в обеспечении местом в образовательной организации)</w:t>
      </w:r>
      <w:r>
        <w:rPr>
          <w:rStyle w:val="FontStyle44"/>
        </w:rPr>
        <w:br/>
        <w:t>(Приложение 2);</w:t>
      </w:r>
    </w:p>
    <w:p w:rsidR="001A6758" w:rsidRDefault="001A6758" w:rsidP="001A6758">
      <w:pPr>
        <w:pStyle w:val="Style10"/>
        <w:widowControl/>
        <w:tabs>
          <w:tab w:val="left" w:pos="940"/>
        </w:tabs>
        <w:spacing w:before="11" w:line="274" w:lineRule="exact"/>
        <w:ind w:firstLine="706"/>
        <w:rPr>
          <w:rStyle w:val="FontStyle44"/>
        </w:rPr>
      </w:pPr>
      <w:r>
        <w:rPr>
          <w:rStyle w:val="FontStyle44"/>
        </w:rPr>
        <w:t>д)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справки врачебной комиссии, заключение психолого-медико-педагогической</w:t>
      </w:r>
      <w:r>
        <w:rPr>
          <w:rStyle w:val="FontStyle44"/>
        </w:rPr>
        <w:br/>
        <w:t>комиссии для постановки на учет в группы компенсирующей и комбинированной</w:t>
      </w:r>
      <w:r>
        <w:rPr>
          <w:rStyle w:val="FontStyle44"/>
        </w:rPr>
        <w:br/>
        <w:t>направленности (для детей с ограниченными возможностями здоровья).</w:t>
      </w:r>
    </w:p>
    <w:p w:rsidR="001A6758" w:rsidRDefault="001A6758" w:rsidP="001A6758">
      <w:pPr>
        <w:pStyle w:val="Style29"/>
        <w:widowControl/>
        <w:tabs>
          <w:tab w:val="left" w:pos="940"/>
        </w:tabs>
        <w:spacing w:before="18" w:line="252" w:lineRule="exact"/>
        <w:rPr>
          <w:rStyle w:val="FontStyle45"/>
        </w:rPr>
      </w:pPr>
      <w:r>
        <w:rPr>
          <w:rStyle w:val="FontStyle44"/>
        </w:rPr>
        <w:t>е)</w:t>
      </w:r>
      <w:r>
        <w:rPr>
          <w:rStyle w:val="FontStyle44"/>
          <w:sz w:val="20"/>
          <w:szCs w:val="20"/>
        </w:rPr>
        <w:tab/>
      </w:r>
      <w:r>
        <w:rPr>
          <w:rStyle w:val="FontStyle45"/>
        </w:rPr>
        <w:t xml:space="preserve">гражданин вправе </w:t>
      </w:r>
      <w:proofErr w:type="gramStart"/>
      <w:r>
        <w:rPr>
          <w:rStyle w:val="FontStyle45"/>
        </w:rPr>
        <w:t>предоставить документ</w:t>
      </w:r>
      <w:proofErr w:type="gramEnd"/>
      <w:r>
        <w:rPr>
          <w:rStyle w:val="FontStyle45"/>
        </w:rPr>
        <w:t>, содержащий сведения о регистрации ребенка</w:t>
      </w:r>
      <w:r>
        <w:rPr>
          <w:rStyle w:val="FontStyle45"/>
        </w:rPr>
        <w:br/>
        <w:t>по месту жительства или по месту пребывания на территории муниципального образования:</w:t>
      </w:r>
      <w:r>
        <w:rPr>
          <w:rStyle w:val="FontStyle45"/>
        </w:rPr>
        <w:br/>
        <w:t>свидетельство о регистрации ребенка по месту жительства или по месту пребывания, или выписку</w:t>
      </w:r>
      <w:r>
        <w:rPr>
          <w:rStyle w:val="FontStyle45"/>
        </w:rPr>
        <w:br/>
        <w:t xml:space="preserve">из лицевого счета. Если заявитель не </w:t>
      </w:r>
      <w:proofErr w:type="gramStart"/>
      <w:r>
        <w:rPr>
          <w:rStyle w:val="FontStyle45"/>
        </w:rPr>
        <w:t>представил по собственной инициативе данные документы</w:t>
      </w:r>
      <w:r>
        <w:rPr>
          <w:rStyle w:val="FontStyle45"/>
        </w:rPr>
        <w:br/>
      </w:r>
      <w:r>
        <w:rPr>
          <w:rStyle w:val="FontStyle44"/>
        </w:rPr>
        <w:t xml:space="preserve">ОМСУ </w:t>
      </w:r>
      <w:r>
        <w:rPr>
          <w:rStyle w:val="FontStyle45"/>
        </w:rPr>
        <w:t>запрашивает</w:t>
      </w:r>
      <w:proofErr w:type="gramEnd"/>
      <w:r>
        <w:rPr>
          <w:rStyle w:val="FontStyle45"/>
        </w:rPr>
        <w:t xml:space="preserve"> сведения через систему межведомственного электронного взаимодействия.</w:t>
      </w:r>
    </w:p>
    <w:p w:rsidR="001A6758" w:rsidRDefault="001A6758" w:rsidP="001A6758">
      <w:pPr>
        <w:pStyle w:val="Style22"/>
        <w:widowControl/>
        <w:rPr>
          <w:rStyle w:val="FontStyle44"/>
        </w:rPr>
      </w:pPr>
      <w:r>
        <w:rPr>
          <w:rStyle w:val="FontStyle44"/>
        </w:rPr>
        <w:t>Требование предоставления других, не предусмотренных настоящим пунктом, документов в качестве основания для предоставления муниципальной услуги не допускается.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before="7" w:line="274" w:lineRule="exact"/>
        <w:ind w:firstLine="731"/>
        <w:rPr>
          <w:rStyle w:val="FontStyle44"/>
        </w:rPr>
      </w:pPr>
      <w:r>
        <w:rPr>
          <w:rStyle w:val="FontStyle44"/>
        </w:rPr>
        <w:t>11.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Для зачисления ребенка в образовательную организацию, в которую получено</w:t>
      </w:r>
      <w:r>
        <w:rPr>
          <w:rStyle w:val="FontStyle44"/>
        </w:rPr>
        <w:br/>
        <w:t>направление, исчерпывающий перечень документов, необходимых в соответствии с</w:t>
      </w:r>
      <w:r>
        <w:rPr>
          <w:rStyle w:val="FontStyle44"/>
        </w:rPr>
        <w:br/>
        <w:t>нормативными правовыми актами для предоставления муниципальной услуги, которые</w:t>
      </w:r>
      <w:r>
        <w:rPr>
          <w:rStyle w:val="FontStyle44"/>
        </w:rPr>
        <w:br/>
        <w:t>являются необходимыми и обязательными для предоставления муниципальной услуги,</w:t>
      </w:r>
      <w:r>
        <w:rPr>
          <w:rStyle w:val="FontStyle44"/>
        </w:rPr>
        <w:br/>
        <w:t>подлежащих представлению родителем (законным представителем):</w:t>
      </w:r>
    </w:p>
    <w:p w:rsidR="001A6758" w:rsidRDefault="001A6758" w:rsidP="001A6758">
      <w:pPr>
        <w:pStyle w:val="Style32"/>
        <w:widowControl/>
        <w:tabs>
          <w:tab w:val="left" w:pos="238"/>
        </w:tabs>
        <w:spacing w:line="274" w:lineRule="exact"/>
        <w:jc w:val="left"/>
        <w:rPr>
          <w:rStyle w:val="FontStyle44"/>
        </w:rPr>
      </w:pPr>
      <w:r>
        <w:rPr>
          <w:rStyle w:val="FontStyle44"/>
        </w:rPr>
        <w:t>а)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личное заявление (Приложение 3);</w:t>
      </w:r>
    </w:p>
    <w:p w:rsidR="001A6758" w:rsidRDefault="001A6758" w:rsidP="001A6758">
      <w:pPr>
        <w:pStyle w:val="Style32"/>
        <w:widowControl/>
        <w:tabs>
          <w:tab w:val="left" w:pos="238"/>
        </w:tabs>
        <w:spacing w:line="274" w:lineRule="exact"/>
        <w:rPr>
          <w:rStyle w:val="FontStyle44"/>
        </w:rPr>
      </w:pPr>
      <w:r>
        <w:rPr>
          <w:rStyle w:val="FontStyle44"/>
        </w:rPr>
        <w:t>б)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документа, удостоверяющего личность родителя (законного представителя),</w:t>
      </w:r>
      <w:r>
        <w:rPr>
          <w:rStyle w:val="FontStyle44"/>
        </w:rPr>
        <w:br/>
        <w:t>либо оригинала документа, удостоверяющего личность иностранного гражданина и лица</w:t>
      </w:r>
      <w:r>
        <w:rPr>
          <w:rStyle w:val="FontStyle44"/>
        </w:rPr>
        <w:br/>
        <w:t>без гражданства в Российской Федерации в соответствии со ст. 10 Федерального закона от</w:t>
      </w:r>
      <w:r>
        <w:rPr>
          <w:rStyle w:val="FontStyle44"/>
        </w:rPr>
        <w:br/>
        <w:t>25.07.2002 № 115-ФЗ «О правовом положении иностранных граждан в Российской</w:t>
      </w:r>
      <w:r>
        <w:rPr>
          <w:rStyle w:val="FontStyle44"/>
        </w:rPr>
        <w:br/>
        <w:t>Федерации»;</w:t>
      </w:r>
    </w:p>
    <w:p w:rsidR="001A6758" w:rsidRDefault="001A6758" w:rsidP="001A6758">
      <w:pPr>
        <w:pStyle w:val="Style32"/>
        <w:widowControl/>
        <w:tabs>
          <w:tab w:val="left" w:pos="238"/>
        </w:tabs>
        <w:spacing w:line="274" w:lineRule="exact"/>
        <w:rPr>
          <w:rStyle w:val="FontStyle44"/>
        </w:rPr>
      </w:pPr>
      <w:r>
        <w:rPr>
          <w:rStyle w:val="FontStyle44"/>
        </w:rPr>
        <w:t>в)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медицинское заключение (для детей, впервые поступающих в образовательную</w:t>
      </w:r>
      <w:r>
        <w:rPr>
          <w:rStyle w:val="FontStyle44"/>
        </w:rPr>
        <w:br/>
        <w:t>организацию);</w:t>
      </w:r>
    </w:p>
    <w:p w:rsidR="001A6758" w:rsidRDefault="001A6758" w:rsidP="001A6758">
      <w:pPr>
        <w:pStyle w:val="Style32"/>
        <w:widowControl/>
        <w:tabs>
          <w:tab w:val="left" w:pos="238"/>
        </w:tabs>
        <w:spacing w:line="274" w:lineRule="exact"/>
        <w:rPr>
          <w:rStyle w:val="FontStyle44"/>
        </w:rPr>
      </w:pPr>
      <w:r>
        <w:rPr>
          <w:rStyle w:val="FontStyle44"/>
        </w:rPr>
        <w:t>г)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свидетельства о рождении ребенка или документ, подтверждающий родство</w:t>
      </w:r>
      <w:r>
        <w:rPr>
          <w:rStyle w:val="FontStyle44"/>
        </w:rPr>
        <w:br/>
        <w:t>заявителя (или законность представления прав ребенка);</w:t>
      </w:r>
    </w:p>
    <w:p w:rsidR="001A6758" w:rsidRDefault="001A6758" w:rsidP="001A6758">
      <w:pPr>
        <w:pStyle w:val="Style32"/>
        <w:widowControl/>
        <w:tabs>
          <w:tab w:val="left" w:pos="238"/>
        </w:tabs>
        <w:spacing w:line="274" w:lineRule="exact"/>
        <w:rPr>
          <w:rStyle w:val="FontStyle44"/>
        </w:rPr>
      </w:pPr>
      <w:r>
        <w:rPr>
          <w:rStyle w:val="FontStyle44"/>
        </w:rPr>
        <w:t>д)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справка врачебной комиссии, заключение психолого-медико-педагогической комиссии</w:t>
      </w:r>
      <w:r>
        <w:rPr>
          <w:rStyle w:val="FontStyle44"/>
        </w:rPr>
        <w:br/>
        <w:t>(для детей с ограниченными возможностями здоровья).</w:t>
      </w:r>
    </w:p>
    <w:p w:rsidR="001A6758" w:rsidRDefault="001A6758" w:rsidP="001A6758">
      <w:pPr>
        <w:pStyle w:val="Style22"/>
        <w:widowControl/>
        <w:ind w:firstLine="695"/>
        <w:rPr>
          <w:rStyle w:val="FontStyle44"/>
        </w:rPr>
      </w:pPr>
      <w:r>
        <w:rPr>
          <w:rStyle w:val="FontStyle4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12.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Заявление о постановке на учет и заявление о зачислении в образовательную</w:t>
      </w:r>
      <w:r>
        <w:rPr>
          <w:rStyle w:val="FontStyle44"/>
        </w:rPr>
        <w:br/>
        <w:t>организацию заверяется личной подписью родителей (законных представителей) ребенка.</w:t>
      </w:r>
      <w:r>
        <w:rPr>
          <w:rStyle w:val="FontStyle44"/>
        </w:rPr>
        <w:br/>
        <w:t>Подписью родителей (законных представителей) ребенка фиксируется согласие на</w:t>
      </w:r>
      <w:r>
        <w:rPr>
          <w:rStyle w:val="FontStyle44"/>
        </w:rPr>
        <w:br/>
      </w:r>
      <w:r>
        <w:rPr>
          <w:rStyle w:val="FontStyle44"/>
        </w:rPr>
        <w:lastRenderedPageBreak/>
        <w:t>обработку их персональных данных и персональных данных ребенка в порядке,</w:t>
      </w:r>
      <w:r>
        <w:rPr>
          <w:rStyle w:val="FontStyle44"/>
        </w:rPr>
        <w:br/>
        <w:t>установленном законодательством Российской Федерации.</w:t>
      </w:r>
    </w:p>
    <w:p w:rsidR="001A6758" w:rsidRDefault="001A6758" w:rsidP="001A6758">
      <w:pPr>
        <w:pStyle w:val="Style4"/>
        <w:widowControl/>
        <w:spacing w:line="240" w:lineRule="exact"/>
        <w:ind w:left="918"/>
        <w:jc w:val="left"/>
        <w:rPr>
          <w:sz w:val="20"/>
          <w:szCs w:val="20"/>
        </w:rPr>
      </w:pPr>
    </w:p>
    <w:p w:rsidR="00E438FE" w:rsidRPr="00BA7978" w:rsidRDefault="00E438FE" w:rsidP="001A6758">
      <w:pPr>
        <w:pStyle w:val="Style4"/>
        <w:widowControl/>
        <w:spacing w:before="23" w:line="240" w:lineRule="auto"/>
        <w:ind w:left="918"/>
        <w:jc w:val="left"/>
        <w:rPr>
          <w:rStyle w:val="FontStyle44"/>
        </w:rPr>
      </w:pPr>
    </w:p>
    <w:p w:rsidR="00E438FE" w:rsidRPr="00BA7978" w:rsidRDefault="00E438FE" w:rsidP="001A6758">
      <w:pPr>
        <w:pStyle w:val="Style4"/>
        <w:widowControl/>
        <w:spacing w:before="23" w:line="240" w:lineRule="auto"/>
        <w:ind w:left="918"/>
        <w:jc w:val="left"/>
        <w:rPr>
          <w:rStyle w:val="FontStyle44"/>
        </w:rPr>
      </w:pPr>
    </w:p>
    <w:p w:rsidR="00E438FE" w:rsidRPr="00BA7978" w:rsidRDefault="00E438FE" w:rsidP="001A6758">
      <w:pPr>
        <w:pStyle w:val="Style4"/>
        <w:widowControl/>
        <w:spacing w:before="23" w:line="240" w:lineRule="auto"/>
        <w:ind w:left="918"/>
        <w:jc w:val="left"/>
        <w:rPr>
          <w:rStyle w:val="FontStyle44"/>
        </w:rPr>
      </w:pPr>
    </w:p>
    <w:p w:rsidR="001A6758" w:rsidRDefault="001A6758" w:rsidP="001A6758">
      <w:pPr>
        <w:pStyle w:val="Style4"/>
        <w:widowControl/>
        <w:spacing w:before="23" w:line="240" w:lineRule="auto"/>
        <w:ind w:left="918"/>
        <w:jc w:val="left"/>
        <w:rPr>
          <w:rStyle w:val="FontStyle44"/>
        </w:rPr>
      </w:pPr>
      <w:r>
        <w:rPr>
          <w:rStyle w:val="FontStyle44"/>
        </w:rPr>
        <w:t>Основания для отказа в приеме документов, необходимых для предоставления</w:t>
      </w:r>
    </w:p>
    <w:p w:rsidR="001A6758" w:rsidRDefault="001A6758" w:rsidP="001A6758">
      <w:pPr>
        <w:pStyle w:val="Style4"/>
        <w:widowControl/>
        <w:spacing w:before="4" w:line="240" w:lineRule="auto"/>
        <w:jc w:val="center"/>
        <w:rPr>
          <w:rStyle w:val="FontStyle44"/>
        </w:rPr>
      </w:pPr>
      <w:r>
        <w:rPr>
          <w:rStyle w:val="FontStyle44"/>
        </w:rPr>
        <w:t>муниципальной услуги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before="212" w:line="284" w:lineRule="exact"/>
        <w:ind w:firstLine="731"/>
        <w:rPr>
          <w:rStyle w:val="FontStyle44"/>
        </w:rPr>
      </w:pPr>
      <w:r>
        <w:rPr>
          <w:rStyle w:val="FontStyle44"/>
        </w:rPr>
        <w:t>13.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Основаниями для отказа заявителю в приеме документов, необходимых для</w:t>
      </w:r>
      <w:r>
        <w:rPr>
          <w:rStyle w:val="FontStyle44"/>
        </w:rPr>
        <w:br/>
        <w:t>предоставления муниципальной услуги, являются:</w:t>
      </w:r>
    </w:p>
    <w:p w:rsidR="001A6758" w:rsidRDefault="001A6758" w:rsidP="001A6758">
      <w:pPr>
        <w:pStyle w:val="Style22"/>
        <w:widowControl/>
        <w:spacing w:before="61"/>
        <w:ind w:left="706" w:firstLine="0"/>
        <w:jc w:val="left"/>
        <w:rPr>
          <w:rStyle w:val="FontStyle44"/>
        </w:rPr>
      </w:pPr>
      <w:r>
        <w:rPr>
          <w:rStyle w:val="FontStyle44"/>
        </w:rPr>
        <w:t>-достижение ребенком заявителя семилетнего возраста на 01 сентября текущего</w:t>
      </w:r>
    </w:p>
    <w:p w:rsidR="001A6758" w:rsidRDefault="001A6758" w:rsidP="001A6758">
      <w:pPr>
        <w:pStyle w:val="Style4"/>
        <w:widowControl/>
        <w:spacing w:line="274" w:lineRule="exact"/>
        <w:jc w:val="left"/>
        <w:rPr>
          <w:rStyle w:val="FontStyle44"/>
        </w:rPr>
      </w:pPr>
      <w:r>
        <w:rPr>
          <w:rStyle w:val="FontStyle44"/>
        </w:rPr>
        <w:t>года;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наличие сведений о ребенке заявителя в базе данных;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не предоставление в полном объеме документов, перечисленных в пункте 10;</w:t>
      </w:r>
    </w:p>
    <w:p w:rsidR="001A6758" w:rsidRDefault="001A6758" w:rsidP="001A6758">
      <w:pPr>
        <w:pStyle w:val="Style25"/>
        <w:widowControl/>
        <w:spacing w:line="274" w:lineRule="exact"/>
        <w:ind w:firstLine="1044"/>
        <w:jc w:val="left"/>
        <w:rPr>
          <w:rStyle w:val="FontStyle44"/>
        </w:rPr>
      </w:pPr>
      <w:r>
        <w:rPr>
          <w:rStyle w:val="FontStyle44"/>
        </w:rPr>
        <w:t>предоставление   заявителем   недостоверных   сведений,   содержащихся   в представленных документах;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before="7"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обращение заявителя с заявлением об отказе от предоставления муниципальной услуги.</w:t>
      </w:r>
    </w:p>
    <w:p w:rsidR="001A6758" w:rsidRDefault="001A6758" w:rsidP="001A6758">
      <w:pPr>
        <w:pStyle w:val="Style22"/>
        <w:widowControl/>
        <w:spacing w:before="4"/>
        <w:ind w:firstLine="716"/>
        <w:rPr>
          <w:rStyle w:val="FontStyle44"/>
        </w:rPr>
      </w:pPr>
      <w:r>
        <w:rPr>
          <w:rStyle w:val="FontStyle44"/>
        </w:rPr>
        <w:t>В случае выявления изложенных в настоящем пункте 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</w:t>
      </w:r>
    </w:p>
    <w:p w:rsidR="001A6758" w:rsidRDefault="001A6758" w:rsidP="001A6758">
      <w:pPr>
        <w:pStyle w:val="Style22"/>
        <w:widowControl/>
        <w:ind w:firstLine="706"/>
        <w:rPr>
          <w:rStyle w:val="FontStyle44"/>
        </w:rPr>
      </w:pPr>
      <w:r>
        <w:rPr>
          <w:rStyle w:val="FontStyle44"/>
        </w:rPr>
        <w:t>Если при наличии оснований для отказа в приеме документов заявитель отказывается принять возвращаемые ему документы, они принимаются и рассматриваются в установленном порядке.</w:t>
      </w:r>
    </w:p>
    <w:p w:rsidR="001A6758" w:rsidRDefault="001A6758" w:rsidP="001A6758">
      <w:pPr>
        <w:pStyle w:val="Style10"/>
        <w:widowControl/>
        <w:tabs>
          <w:tab w:val="left" w:pos="1098"/>
        </w:tabs>
        <w:spacing w:line="274" w:lineRule="exact"/>
        <w:ind w:firstLine="720"/>
        <w:rPr>
          <w:rStyle w:val="FontStyle44"/>
        </w:rPr>
      </w:pPr>
      <w:r>
        <w:rPr>
          <w:rStyle w:val="FontStyle44"/>
        </w:rPr>
        <w:t>14.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Основаниями для отказа заявителю в зачислении ребенка в образовательную</w:t>
      </w:r>
      <w:r>
        <w:rPr>
          <w:rStyle w:val="FontStyle44"/>
        </w:rPr>
        <w:br/>
        <w:t>организацию: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отсутствие в базе данных информации о направлении ребенка в образовательную организацию;</w:t>
      </w:r>
    </w:p>
    <w:p w:rsidR="001A6758" w:rsidRDefault="001A6758" w:rsidP="001A6758">
      <w:pPr>
        <w:pStyle w:val="Style10"/>
        <w:widowControl/>
        <w:tabs>
          <w:tab w:val="left" w:pos="835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не предоставление в полном объеме документов, перечисленных в пункте 11;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наличие медицинских противопоказаний к посещению ребенком образовательной организации;</w:t>
      </w:r>
    </w:p>
    <w:p w:rsidR="001A6758" w:rsidRDefault="001A6758" w:rsidP="001A6758">
      <w:pPr>
        <w:pStyle w:val="Style10"/>
        <w:widowControl/>
        <w:tabs>
          <w:tab w:val="left" w:pos="835"/>
        </w:tabs>
        <w:spacing w:before="4"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отсутствие свободных мест в образовательной организации;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подача родителем (законным представителем) заявления об отказе в зачислении его ребенка в образовательную организацию.</w:t>
      </w:r>
    </w:p>
    <w:p w:rsidR="001A6758" w:rsidRDefault="001A6758" w:rsidP="001A6758">
      <w:pPr>
        <w:pStyle w:val="Style4"/>
        <w:widowControl/>
        <w:spacing w:line="240" w:lineRule="exact"/>
        <w:ind w:left="2059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34" w:line="240" w:lineRule="auto"/>
        <w:ind w:left="2059"/>
        <w:jc w:val="left"/>
        <w:rPr>
          <w:rStyle w:val="FontStyle44"/>
        </w:rPr>
      </w:pPr>
      <w:r>
        <w:rPr>
          <w:rStyle w:val="FontStyle44"/>
        </w:rPr>
        <w:t>Размер платы за предоставление муниципальной услуги</w:t>
      </w:r>
    </w:p>
    <w:p w:rsidR="001A6758" w:rsidRDefault="001A6758" w:rsidP="001A6758">
      <w:pPr>
        <w:pStyle w:val="Style10"/>
        <w:widowControl/>
        <w:tabs>
          <w:tab w:val="left" w:pos="1098"/>
        </w:tabs>
        <w:spacing w:before="220" w:line="277" w:lineRule="exact"/>
        <w:ind w:firstLine="720"/>
        <w:rPr>
          <w:rStyle w:val="FontStyle44"/>
        </w:rPr>
      </w:pPr>
      <w:r>
        <w:rPr>
          <w:rStyle w:val="FontStyle44"/>
        </w:rPr>
        <w:t>15.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Муниципальная услуга в соответствии с действующим законодательством</w:t>
      </w:r>
      <w:r>
        <w:rPr>
          <w:rStyle w:val="FontStyle44"/>
        </w:rPr>
        <w:br/>
        <w:t>Российской Федерации оказывается бесплатно.</w:t>
      </w:r>
    </w:p>
    <w:p w:rsidR="001A6758" w:rsidRDefault="001A6758" w:rsidP="001A6758">
      <w:pPr>
        <w:pStyle w:val="Style25"/>
        <w:widowControl/>
        <w:spacing w:before="230" w:line="240" w:lineRule="auto"/>
        <w:ind w:left="1001" w:firstLine="0"/>
        <w:jc w:val="left"/>
        <w:rPr>
          <w:rStyle w:val="FontStyle44"/>
        </w:rPr>
      </w:pPr>
      <w:r>
        <w:rPr>
          <w:rStyle w:val="FontStyle44"/>
        </w:rPr>
        <w:t>Срок регистрации запроса заявителя о предоставлении муниципальной услуги</w:t>
      </w:r>
    </w:p>
    <w:p w:rsidR="001A6758" w:rsidRDefault="001A6758" w:rsidP="001A6758">
      <w:pPr>
        <w:pStyle w:val="Style10"/>
        <w:widowControl/>
        <w:spacing w:line="240" w:lineRule="exact"/>
        <w:ind w:firstLine="720"/>
        <w:rPr>
          <w:sz w:val="20"/>
          <w:szCs w:val="20"/>
        </w:rPr>
      </w:pPr>
    </w:p>
    <w:p w:rsidR="001A6758" w:rsidRDefault="001A6758" w:rsidP="0008225E">
      <w:pPr>
        <w:pStyle w:val="Style10"/>
        <w:widowControl/>
        <w:tabs>
          <w:tab w:val="left" w:pos="1098"/>
        </w:tabs>
        <w:spacing w:before="34" w:line="274" w:lineRule="exact"/>
        <w:ind w:firstLine="720"/>
        <w:jc w:val="left"/>
        <w:rPr>
          <w:rStyle w:val="FontStyle44"/>
        </w:rPr>
      </w:pPr>
      <w:r>
        <w:rPr>
          <w:rStyle w:val="FontStyle44"/>
        </w:rPr>
        <w:t>16.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При личном обращении в ГБУ «МФЦ»</w:t>
      </w:r>
      <w:r w:rsidR="0008225E">
        <w:rPr>
          <w:rStyle w:val="FontStyle44"/>
        </w:rPr>
        <w:t xml:space="preserve">, в отдел образования </w:t>
      </w:r>
      <w:r>
        <w:rPr>
          <w:rStyle w:val="FontStyle44"/>
        </w:rPr>
        <w:t xml:space="preserve"> с заявлением о постановке ребенка на</w:t>
      </w:r>
      <w:r w:rsidR="0008225E">
        <w:rPr>
          <w:rStyle w:val="FontStyle44"/>
        </w:rPr>
        <w:t xml:space="preserve"> </w:t>
      </w:r>
      <w:r>
        <w:rPr>
          <w:rStyle w:val="FontStyle44"/>
        </w:rPr>
        <w:t>учет - не более 15 минут с момента поступления заявления.</w:t>
      </w:r>
    </w:p>
    <w:p w:rsidR="001A6758" w:rsidRDefault="001A6758" w:rsidP="0008225E">
      <w:pPr>
        <w:pStyle w:val="Style22"/>
        <w:widowControl/>
        <w:ind w:firstLine="734"/>
        <w:jc w:val="left"/>
        <w:rPr>
          <w:rStyle w:val="FontStyle44"/>
        </w:rPr>
      </w:pPr>
      <w:r>
        <w:rPr>
          <w:rStyle w:val="FontStyle44"/>
        </w:rPr>
        <w:t>18. При самостоятельной регистрации заявителя на Едином портале - в день обращения.</w:t>
      </w:r>
    </w:p>
    <w:p w:rsidR="001A6758" w:rsidRDefault="001A6758" w:rsidP="001A6758">
      <w:pPr>
        <w:pStyle w:val="Style25"/>
        <w:widowControl/>
        <w:spacing w:line="240" w:lineRule="exact"/>
        <w:ind w:left="1055" w:firstLine="0"/>
        <w:jc w:val="left"/>
        <w:rPr>
          <w:sz w:val="20"/>
          <w:szCs w:val="20"/>
        </w:rPr>
      </w:pPr>
    </w:p>
    <w:p w:rsidR="001A6758" w:rsidRDefault="001A6758" w:rsidP="001A6758">
      <w:pPr>
        <w:pStyle w:val="Style25"/>
        <w:widowControl/>
        <w:spacing w:before="30" w:line="240" w:lineRule="auto"/>
        <w:ind w:left="1055" w:firstLine="0"/>
        <w:jc w:val="left"/>
        <w:rPr>
          <w:rStyle w:val="FontStyle44"/>
        </w:rPr>
      </w:pPr>
      <w:r>
        <w:rPr>
          <w:rStyle w:val="FontStyle44"/>
        </w:rPr>
        <w:t>Показатели доступности и качества предоставления муниципальной услуги</w:t>
      </w:r>
    </w:p>
    <w:p w:rsidR="001A6758" w:rsidRDefault="001A6758" w:rsidP="001A6758">
      <w:pPr>
        <w:pStyle w:val="Style10"/>
        <w:widowControl/>
        <w:tabs>
          <w:tab w:val="left" w:pos="1213"/>
        </w:tabs>
        <w:spacing w:before="227" w:line="277" w:lineRule="exact"/>
        <w:ind w:firstLine="731"/>
        <w:rPr>
          <w:rStyle w:val="FontStyle44"/>
        </w:rPr>
      </w:pPr>
      <w:r>
        <w:rPr>
          <w:rStyle w:val="FontStyle44"/>
        </w:rPr>
        <w:t>18.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Основными требованиями, предъявляемыми к доступности и качеству</w:t>
      </w:r>
      <w:r>
        <w:rPr>
          <w:rStyle w:val="FontStyle44"/>
        </w:rPr>
        <w:br/>
        <w:t>предоставления муниципальной услуги, являются:</w:t>
      </w:r>
    </w:p>
    <w:p w:rsidR="001A6758" w:rsidRDefault="001A6758" w:rsidP="001A6758">
      <w:pPr>
        <w:pStyle w:val="Style10"/>
        <w:widowControl/>
        <w:tabs>
          <w:tab w:val="left" w:pos="979"/>
        </w:tabs>
        <w:spacing w:line="277" w:lineRule="exact"/>
        <w:ind w:left="727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строгое соблюдение сроков предоставления муниципальной услуги;</w:t>
      </w:r>
    </w:p>
    <w:p w:rsidR="001A6758" w:rsidRDefault="001A6758" w:rsidP="00EF777F">
      <w:pPr>
        <w:pStyle w:val="Style10"/>
        <w:widowControl/>
        <w:numPr>
          <w:ilvl w:val="0"/>
          <w:numId w:val="8"/>
        </w:numPr>
        <w:tabs>
          <w:tab w:val="left" w:pos="958"/>
        </w:tabs>
        <w:spacing w:line="277" w:lineRule="exact"/>
        <w:ind w:firstLine="706"/>
        <w:rPr>
          <w:rStyle w:val="FontStyle44"/>
        </w:rPr>
      </w:pPr>
      <w:r>
        <w:rPr>
          <w:rStyle w:val="FontStyle44"/>
        </w:rPr>
        <w:t>удобство и доступность получения заявителем информации о порядке и сроках предоставления муниципальной услуги;</w:t>
      </w:r>
    </w:p>
    <w:p w:rsidR="001A6758" w:rsidRDefault="001A6758" w:rsidP="00EF777F">
      <w:pPr>
        <w:pStyle w:val="Style10"/>
        <w:widowControl/>
        <w:numPr>
          <w:ilvl w:val="0"/>
          <w:numId w:val="8"/>
        </w:numPr>
        <w:tabs>
          <w:tab w:val="left" w:pos="958"/>
        </w:tabs>
        <w:spacing w:line="277" w:lineRule="exact"/>
        <w:ind w:firstLine="706"/>
        <w:rPr>
          <w:rStyle w:val="FontStyle44"/>
        </w:rPr>
      </w:pPr>
      <w:r>
        <w:rPr>
          <w:rStyle w:val="FontStyle44"/>
        </w:rPr>
        <w:t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1A6758" w:rsidRDefault="001A6758" w:rsidP="001A6758">
      <w:pPr>
        <w:pStyle w:val="Style4"/>
        <w:widowControl/>
        <w:spacing w:before="212" w:line="240" w:lineRule="auto"/>
        <w:ind w:left="878"/>
        <w:jc w:val="left"/>
        <w:rPr>
          <w:rStyle w:val="FontStyle44"/>
        </w:rPr>
      </w:pPr>
      <w:r>
        <w:rPr>
          <w:rStyle w:val="FontStyle44"/>
        </w:rPr>
        <w:t>Порядок получения заявителем информации о предоставлении муниципальной</w:t>
      </w:r>
    </w:p>
    <w:p w:rsidR="001A6758" w:rsidRDefault="001A6758" w:rsidP="001A6758">
      <w:pPr>
        <w:pStyle w:val="Style4"/>
        <w:widowControl/>
        <w:spacing w:line="240" w:lineRule="auto"/>
        <w:jc w:val="center"/>
        <w:rPr>
          <w:rStyle w:val="FontStyle44"/>
        </w:rPr>
      </w:pPr>
      <w:r>
        <w:rPr>
          <w:rStyle w:val="FontStyle44"/>
        </w:rPr>
        <w:lastRenderedPageBreak/>
        <w:t>услуги</w:t>
      </w:r>
    </w:p>
    <w:p w:rsidR="001A6758" w:rsidRDefault="001A6758" w:rsidP="001A6758">
      <w:pPr>
        <w:pStyle w:val="Style10"/>
        <w:widowControl/>
        <w:tabs>
          <w:tab w:val="left" w:pos="1213"/>
        </w:tabs>
        <w:spacing w:before="230" w:line="274" w:lineRule="exact"/>
        <w:ind w:firstLine="731"/>
        <w:rPr>
          <w:rStyle w:val="FontStyle44"/>
        </w:rPr>
      </w:pPr>
      <w:r>
        <w:rPr>
          <w:rStyle w:val="FontStyle44"/>
        </w:rPr>
        <w:t>19.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Информация о порядке получения заявителем муниципальной услуги</w:t>
      </w:r>
      <w:r>
        <w:rPr>
          <w:rStyle w:val="FontStyle44"/>
        </w:rPr>
        <w:br/>
        <w:t>предоставляется:</w:t>
      </w:r>
    </w:p>
    <w:p w:rsidR="001A6758" w:rsidRDefault="001A6758" w:rsidP="00EF777F">
      <w:pPr>
        <w:pStyle w:val="Style10"/>
        <w:widowControl/>
        <w:numPr>
          <w:ilvl w:val="0"/>
          <w:numId w:val="9"/>
        </w:numPr>
        <w:tabs>
          <w:tab w:val="left" w:pos="986"/>
        </w:tabs>
        <w:spacing w:line="274" w:lineRule="exact"/>
        <w:ind w:left="731" w:firstLine="0"/>
        <w:jc w:val="left"/>
        <w:rPr>
          <w:rStyle w:val="FontStyle44"/>
        </w:rPr>
      </w:pPr>
      <w:r>
        <w:rPr>
          <w:rStyle w:val="FontStyle44"/>
        </w:rPr>
        <w:t>непосредственно в ОМСУ на личном приеме или через Единый портал;</w:t>
      </w:r>
    </w:p>
    <w:p w:rsidR="001A6758" w:rsidRDefault="001A6758" w:rsidP="00EF777F">
      <w:pPr>
        <w:pStyle w:val="Style10"/>
        <w:widowControl/>
        <w:numPr>
          <w:ilvl w:val="0"/>
          <w:numId w:val="9"/>
        </w:numPr>
        <w:tabs>
          <w:tab w:val="left" w:pos="986"/>
        </w:tabs>
        <w:spacing w:line="274" w:lineRule="exact"/>
        <w:ind w:left="731" w:firstLine="0"/>
        <w:jc w:val="left"/>
        <w:rPr>
          <w:rStyle w:val="FontStyle44"/>
        </w:rPr>
      </w:pPr>
      <w:r>
        <w:rPr>
          <w:rStyle w:val="FontStyle44"/>
        </w:rPr>
        <w:t>посредством размещения информации о предоставлении муниципальной услуги непосредственно в помещении ОМСУ или на официальном сайте ОМСУ, указанном в пункте 3 настоящего административного регламента;</w:t>
      </w:r>
    </w:p>
    <w:p w:rsidR="001A6758" w:rsidRDefault="001A6758" w:rsidP="001A6758">
      <w:pPr>
        <w:pStyle w:val="Style10"/>
        <w:widowControl/>
        <w:tabs>
          <w:tab w:val="left" w:pos="1076"/>
        </w:tabs>
        <w:spacing w:line="274" w:lineRule="exact"/>
        <w:ind w:firstLine="706"/>
        <w:rPr>
          <w:rStyle w:val="FontStyle44"/>
        </w:rPr>
      </w:pPr>
      <w:r>
        <w:rPr>
          <w:rStyle w:val="FontStyle44"/>
        </w:rPr>
        <w:t>20.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При ответах на телефонные звонки и устные обращения </w:t>
      </w:r>
      <w:proofErr w:type="gramStart"/>
      <w:r>
        <w:rPr>
          <w:rStyle w:val="FontStyle44"/>
        </w:rPr>
        <w:t>заявителей</w:t>
      </w:r>
      <w:proofErr w:type="gramEnd"/>
      <w:r>
        <w:rPr>
          <w:rStyle w:val="FontStyle44"/>
        </w:rPr>
        <w:br/>
        <w:t>ответственные специалисты подробно и в вежливой (корректной) форме информируют</w:t>
      </w:r>
      <w:r>
        <w:rPr>
          <w:rStyle w:val="FontStyle44"/>
        </w:rPr>
        <w:br/>
        <w:t>заявителя по интересующим его вопросам. Ответ на телефонный звонок должен</w:t>
      </w:r>
      <w:r>
        <w:rPr>
          <w:rStyle w:val="FontStyle44"/>
        </w:rPr>
        <w:br/>
        <w:t>начинаться с информации о наименовании органа, в который позвонил гражданин,</w:t>
      </w:r>
      <w:r>
        <w:rPr>
          <w:rStyle w:val="FontStyle44"/>
        </w:rPr>
        <w:br/>
        <w:t>фамилии, имени, отчестве и должности специалиста, принявшего телефонный звонок.</w:t>
      </w:r>
    </w:p>
    <w:p w:rsidR="001A6758" w:rsidRDefault="001A6758" w:rsidP="001A6758">
      <w:pPr>
        <w:pStyle w:val="Style22"/>
        <w:widowControl/>
        <w:ind w:left="716" w:firstLine="0"/>
        <w:jc w:val="left"/>
        <w:rPr>
          <w:rStyle w:val="FontStyle44"/>
        </w:rPr>
      </w:pPr>
      <w:r>
        <w:rPr>
          <w:rStyle w:val="FontStyle44"/>
        </w:rPr>
        <w:t>Время разговора не должно превышать 10 минут.</w:t>
      </w:r>
    </w:p>
    <w:p w:rsidR="001A6758" w:rsidRDefault="001A6758" w:rsidP="00EF777F">
      <w:pPr>
        <w:pStyle w:val="Style10"/>
        <w:widowControl/>
        <w:numPr>
          <w:ilvl w:val="0"/>
          <w:numId w:val="10"/>
        </w:numPr>
        <w:tabs>
          <w:tab w:val="left" w:pos="1076"/>
        </w:tabs>
        <w:spacing w:line="274" w:lineRule="exact"/>
        <w:ind w:firstLine="706"/>
        <w:rPr>
          <w:rStyle w:val="FontStyle44"/>
        </w:rPr>
      </w:pPr>
      <w:r>
        <w:rPr>
          <w:rStyle w:val="FontStyle44"/>
        </w:rPr>
        <w:t>К порядку рассмотрения устных и письменных обращений граждан по вопросам предоставления муниципальной услуги применяются требования, установленные законодательством Российской Федерации.</w:t>
      </w:r>
    </w:p>
    <w:p w:rsidR="001A6758" w:rsidRDefault="001A6758" w:rsidP="00EF777F">
      <w:pPr>
        <w:pStyle w:val="Style10"/>
        <w:widowControl/>
        <w:numPr>
          <w:ilvl w:val="0"/>
          <w:numId w:val="10"/>
        </w:numPr>
        <w:tabs>
          <w:tab w:val="left" w:pos="1076"/>
        </w:tabs>
        <w:spacing w:line="274" w:lineRule="exact"/>
        <w:ind w:firstLine="706"/>
        <w:rPr>
          <w:rStyle w:val="FontStyle44"/>
        </w:rPr>
      </w:pPr>
      <w:r>
        <w:rPr>
          <w:rStyle w:val="FontStyle44"/>
        </w:rPr>
        <w:t>Основаниями для отказа в предоставлении консультации являются случаи, когда обращение:</w:t>
      </w:r>
    </w:p>
    <w:p w:rsidR="001A6758" w:rsidRDefault="001A6758" w:rsidP="001A6758">
      <w:pPr>
        <w:pStyle w:val="Style10"/>
        <w:widowControl/>
        <w:tabs>
          <w:tab w:val="left" w:pos="972"/>
        </w:tabs>
        <w:spacing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является анонимным;</w:t>
      </w:r>
    </w:p>
    <w:p w:rsidR="001A6758" w:rsidRDefault="001A6758" w:rsidP="001A6758">
      <w:pPr>
        <w:pStyle w:val="Style10"/>
        <w:widowControl/>
        <w:tabs>
          <w:tab w:val="left" w:pos="1292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содержит нецензурные выражения, некорректные формулировки,</w:t>
      </w:r>
      <w:r>
        <w:rPr>
          <w:rStyle w:val="FontStyle44"/>
        </w:rPr>
        <w:br/>
        <w:t>затрагивающие честь и достоинство муниципальных служащих, должностных лиц и иных</w:t>
      </w:r>
      <w:r>
        <w:rPr>
          <w:rStyle w:val="FontStyle44"/>
        </w:rPr>
        <w:br/>
        <w:t>ответственных специалистов, принимавших участие в предоставлении муниципальной</w:t>
      </w:r>
      <w:r>
        <w:rPr>
          <w:rStyle w:val="FontStyle44"/>
        </w:rPr>
        <w:br/>
        <w:t>услуги.</w:t>
      </w:r>
    </w:p>
    <w:p w:rsidR="0008225E" w:rsidRPr="004824BE" w:rsidRDefault="0008225E" w:rsidP="0008225E">
      <w:pPr>
        <w:pStyle w:val="a5"/>
        <w:jc w:val="both"/>
        <w:rPr>
          <w:sz w:val="24"/>
          <w:szCs w:val="24"/>
          <w:lang w:eastAsia="en-US"/>
        </w:rPr>
      </w:pPr>
      <w:r>
        <w:rPr>
          <w:rStyle w:val="FontStyle44"/>
        </w:rPr>
        <w:t>23.</w:t>
      </w:r>
      <w:r w:rsidRPr="004824BE">
        <w:rPr>
          <w:sz w:val="24"/>
          <w:szCs w:val="24"/>
          <w:lang w:eastAsia="en-US"/>
        </w:rPr>
        <w:t>Местонахождение  и почтовый адрес отдела образования:</w:t>
      </w:r>
    </w:p>
    <w:p w:rsidR="0008225E" w:rsidRPr="004824BE" w:rsidRDefault="0008225E" w:rsidP="0008225E">
      <w:pPr>
        <w:pStyle w:val="a5"/>
        <w:jc w:val="both"/>
        <w:rPr>
          <w:sz w:val="24"/>
          <w:szCs w:val="24"/>
        </w:rPr>
      </w:pPr>
      <w:r w:rsidRPr="004824BE">
        <w:rPr>
          <w:sz w:val="24"/>
          <w:szCs w:val="24"/>
        </w:rPr>
        <w:t xml:space="preserve">Республика Бурятия Баунтовский эвенкийский район село Багдарин, ул. Ленина, 24, </w:t>
      </w:r>
    </w:p>
    <w:p w:rsidR="0008225E" w:rsidRPr="004824BE" w:rsidRDefault="0008225E" w:rsidP="0008225E">
      <w:pPr>
        <w:pStyle w:val="a5"/>
        <w:jc w:val="both"/>
        <w:rPr>
          <w:sz w:val="24"/>
          <w:szCs w:val="24"/>
          <w:lang w:eastAsia="en-US"/>
        </w:rPr>
      </w:pPr>
      <w:r w:rsidRPr="004824BE">
        <w:rPr>
          <w:sz w:val="24"/>
          <w:szCs w:val="24"/>
        </w:rPr>
        <w:t xml:space="preserve">Сайт отдела образования: </w:t>
      </w:r>
      <w:r w:rsidRPr="004824BE">
        <w:rPr>
          <w:color w:val="548DD4" w:themeColor="text2" w:themeTint="99"/>
          <w:sz w:val="24"/>
          <w:szCs w:val="24"/>
        </w:rPr>
        <w:t>http://www.bauntroo.ucoz.org/</w:t>
      </w:r>
    </w:p>
    <w:p w:rsidR="0008225E" w:rsidRPr="0017794D" w:rsidRDefault="0008225E" w:rsidP="0008225E">
      <w:pPr>
        <w:pStyle w:val="a5"/>
        <w:jc w:val="both"/>
        <w:rPr>
          <w:sz w:val="24"/>
          <w:szCs w:val="24"/>
        </w:rPr>
      </w:pPr>
      <w:r w:rsidRPr="004824BE">
        <w:rPr>
          <w:sz w:val="24"/>
          <w:szCs w:val="24"/>
          <w:lang w:eastAsia="en-US"/>
        </w:rPr>
        <w:t>Адрес электронной почты отдела образования:</w:t>
      </w:r>
      <w:hyperlink r:id="rId13" w:history="1">
        <w:r w:rsidRPr="009A6B8B">
          <w:rPr>
            <w:rStyle w:val="a8"/>
            <w:sz w:val="24"/>
            <w:szCs w:val="24"/>
            <w:lang w:val="en-US"/>
          </w:rPr>
          <w:t>bauntroo</w:t>
        </w:r>
        <w:r w:rsidRPr="009A6B8B">
          <w:rPr>
            <w:rStyle w:val="a8"/>
            <w:sz w:val="24"/>
            <w:szCs w:val="24"/>
          </w:rPr>
          <w:t>@</w:t>
        </w:r>
        <w:r w:rsidRPr="009A6B8B">
          <w:rPr>
            <w:rStyle w:val="a8"/>
            <w:sz w:val="24"/>
            <w:szCs w:val="24"/>
            <w:lang w:val="en-US"/>
          </w:rPr>
          <w:t>rambler</w:t>
        </w:r>
        <w:r w:rsidRPr="009A6B8B">
          <w:rPr>
            <w:rStyle w:val="a8"/>
            <w:sz w:val="24"/>
            <w:szCs w:val="24"/>
          </w:rPr>
          <w:t>.</w:t>
        </w:r>
        <w:proofErr w:type="spellStart"/>
        <w:r w:rsidRPr="009A6B8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1A6758" w:rsidRDefault="001A6758" w:rsidP="00EF777F">
      <w:pPr>
        <w:pStyle w:val="Style10"/>
        <w:widowControl/>
        <w:numPr>
          <w:ilvl w:val="0"/>
          <w:numId w:val="11"/>
        </w:numPr>
        <w:tabs>
          <w:tab w:val="left" w:pos="1076"/>
        </w:tabs>
        <w:spacing w:line="274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График работы ОМСУ: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84970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понедельник – пятница  с 8 ч. 00 мин. до 16 ч. 0</w:t>
      </w:r>
      <w:r w:rsidR="001A6758">
        <w:rPr>
          <w:rStyle w:val="FontStyle44"/>
        </w:rPr>
        <w:t>0 мин.;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обеденный перерыв с 12 ч. до 13 ч.</w:t>
      </w:r>
    </w:p>
    <w:p w:rsidR="0008225E" w:rsidRDefault="0008225E" w:rsidP="00EF777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ГБУ «МФЦ РБ Филиал по Баунтовскому району»</w:t>
      </w:r>
    </w:p>
    <w:p w:rsidR="0008225E" w:rsidRDefault="0008225E" w:rsidP="00EF777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село Багдарин улица Ленина дом 117</w:t>
      </w:r>
    </w:p>
    <w:p w:rsidR="0008225E" w:rsidRPr="004824BE" w:rsidRDefault="0008225E" w:rsidP="00EF777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4824BE">
        <w:rPr>
          <w:sz w:val="24"/>
          <w:szCs w:val="24"/>
          <w:lang w:eastAsia="en-US"/>
        </w:rPr>
        <w:t>График работы: ежедневно, с 8</w:t>
      </w:r>
      <w:r w:rsidRPr="004824BE">
        <w:rPr>
          <w:sz w:val="24"/>
          <w:szCs w:val="24"/>
          <w:vertAlign w:val="superscript"/>
          <w:lang w:eastAsia="en-US"/>
        </w:rPr>
        <w:t>00</w:t>
      </w:r>
      <w:r w:rsidRPr="004824BE">
        <w:rPr>
          <w:sz w:val="24"/>
          <w:szCs w:val="24"/>
          <w:lang w:eastAsia="en-US"/>
        </w:rPr>
        <w:t>- 16</w:t>
      </w:r>
      <w:r w:rsidRPr="004824BE">
        <w:rPr>
          <w:sz w:val="24"/>
          <w:szCs w:val="24"/>
          <w:vertAlign w:val="superscript"/>
          <w:lang w:eastAsia="en-US"/>
        </w:rPr>
        <w:t>00</w:t>
      </w:r>
      <w:r w:rsidRPr="004824BE">
        <w:rPr>
          <w:sz w:val="24"/>
          <w:szCs w:val="24"/>
          <w:lang w:eastAsia="en-US"/>
        </w:rPr>
        <w:t>, выходной: суббота, воскресенье</w:t>
      </w:r>
    </w:p>
    <w:p w:rsidR="0008225E" w:rsidRPr="002017A7" w:rsidRDefault="0008225E" w:rsidP="00EF777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4824BE">
        <w:rPr>
          <w:sz w:val="24"/>
          <w:szCs w:val="24"/>
        </w:rPr>
        <w:t xml:space="preserve">Информация о местонахождении, справочных телефонах и графиках работы филиалов многофункционального центра предоставления государственных </w:t>
      </w:r>
      <w:r w:rsidRPr="004824BE">
        <w:rPr>
          <w:sz w:val="24"/>
          <w:szCs w:val="24"/>
        </w:rPr>
        <w:br/>
        <w:t>и муниципальных услуг (далее – МФЦ) содержится на официальном сайте МФЦ по адресу:_</w:t>
      </w:r>
      <w:r>
        <w:rPr>
          <w:sz w:val="24"/>
          <w:szCs w:val="24"/>
          <w:lang w:val="en-US" w:eastAsia="en-US"/>
        </w:rPr>
        <w:t>www</w:t>
      </w:r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mfcgovrb</w:t>
      </w:r>
      <w:proofErr w:type="spellEnd"/>
      <w:r>
        <w:rPr>
          <w:sz w:val="24"/>
          <w:szCs w:val="24"/>
          <w:lang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ru</w:t>
      </w:r>
      <w:proofErr w:type="spellEnd"/>
    </w:p>
    <w:p w:rsidR="001A6758" w:rsidRDefault="001A6758" w:rsidP="001A6758">
      <w:pPr>
        <w:pStyle w:val="Style10"/>
        <w:widowControl/>
        <w:tabs>
          <w:tab w:val="left" w:pos="1264"/>
        </w:tabs>
        <w:spacing w:line="277" w:lineRule="exact"/>
        <w:ind w:firstLine="709"/>
        <w:rPr>
          <w:rStyle w:val="FontStyle44"/>
        </w:rPr>
      </w:pPr>
      <w:r>
        <w:rPr>
          <w:rStyle w:val="FontStyle44"/>
        </w:rPr>
        <w:t>25.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Консультирование и прием заявителей по вопросам, связанным с</w:t>
      </w:r>
      <w:r>
        <w:rPr>
          <w:rStyle w:val="FontStyle44"/>
        </w:rPr>
        <w:br/>
        <w:t>предоставлением муниципальной услуги, осуществляется в помещениях ОМСУ, по</w:t>
      </w:r>
      <w:r>
        <w:rPr>
          <w:rStyle w:val="FontStyle44"/>
        </w:rPr>
        <w:br/>
        <w:t>адресам, указанным в пункте 23 административного регламента, в соответствии с</w:t>
      </w:r>
      <w:r>
        <w:rPr>
          <w:rStyle w:val="FontStyle44"/>
        </w:rPr>
        <w:br/>
        <w:t>графиком приема:</w:t>
      </w:r>
    </w:p>
    <w:p w:rsidR="001A6758" w:rsidRDefault="001A6758" w:rsidP="001A6758">
      <w:pPr>
        <w:pStyle w:val="Style8"/>
        <w:widowControl/>
        <w:spacing w:before="223" w:line="274" w:lineRule="exact"/>
        <w:rPr>
          <w:rStyle w:val="FontStyle43"/>
        </w:rPr>
      </w:pPr>
      <w:r>
        <w:rPr>
          <w:rStyle w:val="FontStyle43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A6758" w:rsidRDefault="001A6758" w:rsidP="001A6758">
      <w:pPr>
        <w:pStyle w:val="Style10"/>
        <w:widowControl/>
        <w:tabs>
          <w:tab w:val="left" w:pos="1141"/>
        </w:tabs>
        <w:spacing w:before="223" w:line="274" w:lineRule="exact"/>
        <w:ind w:firstLine="727"/>
        <w:rPr>
          <w:rStyle w:val="FontStyle44"/>
        </w:rPr>
      </w:pPr>
      <w:r>
        <w:rPr>
          <w:rStyle w:val="FontStyle44"/>
        </w:rPr>
        <w:t>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Предоставление муниципальной услуги включает в себя следующие</w:t>
      </w:r>
      <w:r>
        <w:rPr>
          <w:rStyle w:val="FontStyle44"/>
        </w:rPr>
        <w:br/>
        <w:t>административные процедуры:</w:t>
      </w:r>
    </w:p>
    <w:p w:rsidR="001A6758" w:rsidRDefault="001A6758" w:rsidP="001A6758">
      <w:pPr>
        <w:pStyle w:val="Style10"/>
        <w:widowControl/>
        <w:tabs>
          <w:tab w:val="left" w:pos="994"/>
        </w:tabs>
        <w:spacing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постановка ребенка на учет либо отказ в постановке ребенка на учет;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before="4"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прием заявления;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регистрация заявителя в базе данных;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подтверждение документов;</w:t>
      </w:r>
    </w:p>
    <w:p w:rsidR="001A6758" w:rsidRDefault="001A6758" w:rsidP="001A6758">
      <w:pPr>
        <w:pStyle w:val="Style10"/>
        <w:widowControl/>
        <w:tabs>
          <w:tab w:val="left" w:pos="994"/>
        </w:tabs>
        <w:spacing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выделение места в МДОО в периоды: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массового комплектования МДОО;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текущего комплектования МДОО;</w:t>
      </w:r>
    </w:p>
    <w:p w:rsidR="001A6758" w:rsidRDefault="001A6758" w:rsidP="001A6758">
      <w:pPr>
        <w:pStyle w:val="Style10"/>
        <w:widowControl/>
        <w:tabs>
          <w:tab w:val="left" w:pos="994"/>
        </w:tabs>
        <w:spacing w:before="4"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3)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зачисление детей в МДОО.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проверка документов;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lastRenderedPageBreak/>
        <w:t>прием заявления и документов;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заключение договора об образовании;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издание приказа о зачислении;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57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отказ в зачислении.</w:t>
      </w:r>
    </w:p>
    <w:p w:rsidR="001A6758" w:rsidRDefault="001A6758" w:rsidP="001A6758">
      <w:pPr>
        <w:pStyle w:val="Style10"/>
        <w:widowControl/>
        <w:tabs>
          <w:tab w:val="left" w:pos="976"/>
        </w:tabs>
        <w:spacing w:line="274" w:lineRule="exact"/>
        <w:ind w:left="734" w:firstLine="0"/>
        <w:jc w:val="left"/>
        <w:rPr>
          <w:rStyle w:val="FontStyle44"/>
        </w:rPr>
      </w:pPr>
      <w:r>
        <w:rPr>
          <w:rStyle w:val="FontStyle44"/>
        </w:rPr>
        <w:t>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Исполнение административных процедур.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2.1</w:t>
      </w:r>
      <w:proofErr w:type="gramStart"/>
      <w:r>
        <w:rPr>
          <w:rStyle w:val="FontStyle44"/>
        </w:rPr>
        <w:t xml:space="preserve"> П</w:t>
      </w:r>
      <w:proofErr w:type="gramEnd"/>
      <w:r>
        <w:rPr>
          <w:rStyle w:val="FontStyle44"/>
        </w:rPr>
        <w:t>о постановке на учет осуществляет специалист органа местного самоуправления, осуществляющего управление в сфере образования (далее - специалист).</w:t>
      </w:r>
    </w:p>
    <w:p w:rsidR="001A6758" w:rsidRDefault="001A6758" w:rsidP="001A6758">
      <w:pPr>
        <w:pStyle w:val="Style22"/>
        <w:widowControl/>
        <w:ind w:firstLine="698"/>
        <w:rPr>
          <w:rStyle w:val="FontStyle44"/>
        </w:rPr>
      </w:pPr>
      <w:r>
        <w:rPr>
          <w:rStyle w:val="FontStyle44"/>
        </w:rPr>
        <w:t>Специалист принимает заявление с приложением к нему необходимых документов в электронном виде и подтверждает документы в течение 3-х рабочих дней по следующим параметрам: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before="61"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наличие всех необходимых у заявителя документов;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определение их соответствие установленному перечню;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правильность заполнения заявления и других представленных документов;</w:t>
      </w:r>
    </w:p>
    <w:p w:rsidR="001A6758" w:rsidRDefault="001A6758" w:rsidP="001A6758">
      <w:pPr>
        <w:pStyle w:val="Style10"/>
        <w:widowControl/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актуальность представленных документов в соответствии с требованиями к срокам их действия.</w:t>
      </w:r>
    </w:p>
    <w:p w:rsidR="001A6758" w:rsidRDefault="001A6758" w:rsidP="001A6758">
      <w:pPr>
        <w:pStyle w:val="Style22"/>
        <w:widowControl/>
        <w:spacing w:before="4"/>
        <w:ind w:firstLine="695"/>
        <w:rPr>
          <w:rStyle w:val="FontStyle44"/>
        </w:rPr>
      </w:pPr>
      <w:r>
        <w:rPr>
          <w:rStyle w:val="FontStyle44"/>
        </w:rPr>
        <w:t>Подтверждению документов свидетельствует перевод ребенка в статус «очередник» в базе данных.</w:t>
      </w:r>
    </w:p>
    <w:p w:rsidR="001A6758" w:rsidRDefault="001A6758" w:rsidP="001A6758">
      <w:pPr>
        <w:pStyle w:val="Style22"/>
        <w:widowControl/>
        <w:spacing w:before="4"/>
        <w:ind w:firstLine="698"/>
        <w:rPr>
          <w:rStyle w:val="FontStyle44"/>
        </w:rPr>
      </w:pPr>
      <w:r>
        <w:rPr>
          <w:rStyle w:val="FontStyle44"/>
        </w:rPr>
        <w:t>При не предоставлении в полном объеме документов, перечисленных в пункте 10, в базе данных направляет отказ в постановке на учет с указанием причины.</w:t>
      </w:r>
    </w:p>
    <w:p w:rsidR="001A6758" w:rsidRDefault="001A6758" w:rsidP="001A6758">
      <w:pPr>
        <w:pStyle w:val="Style22"/>
        <w:widowControl/>
        <w:ind w:firstLine="695"/>
        <w:rPr>
          <w:rStyle w:val="FontStyle44"/>
        </w:rPr>
      </w:pPr>
      <w:r>
        <w:rPr>
          <w:rStyle w:val="FontStyle44"/>
        </w:rPr>
        <w:t>Результатом выполнения административной процедуры является регистрация заявления в базе данных.</w:t>
      </w:r>
    </w:p>
    <w:p w:rsidR="001A6758" w:rsidRDefault="001A6758" w:rsidP="001A6758">
      <w:pPr>
        <w:pStyle w:val="Style22"/>
        <w:widowControl/>
        <w:spacing w:before="4"/>
        <w:ind w:firstLine="698"/>
        <w:rPr>
          <w:rStyle w:val="FontStyle44"/>
        </w:rPr>
      </w:pPr>
      <w:r>
        <w:rPr>
          <w:rStyle w:val="FontStyle44"/>
        </w:rPr>
        <w:t>При регистрации заявления в базе данных вносятся следующие сведения о детях и родителях (законных представителях) (далее по тексту - сведения):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Ф.И.О ребенка;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пол;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дата рождения;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серия и номер свидетельства о рождении;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место рождения;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адрес проживания;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before="4"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тип и вид группы;</w:t>
      </w:r>
    </w:p>
    <w:p w:rsidR="001A6758" w:rsidRDefault="001A6758" w:rsidP="001A6758">
      <w:pPr>
        <w:pStyle w:val="Style10"/>
        <w:widowControl/>
        <w:tabs>
          <w:tab w:val="left" w:pos="828"/>
        </w:tabs>
        <w:spacing w:before="4"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согласие на зачисление в группу кратковременного пребывания (по желанию родителей);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желаемый год поступления;</w:t>
      </w:r>
    </w:p>
    <w:p w:rsidR="001A6758" w:rsidRDefault="001A6758" w:rsidP="00EF777F">
      <w:pPr>
        <w:pStyle w:val="Style10"/>
        <w:widowControl/>
        <w:numPr>
          <w:ilvl w:val="0"/>
          <w:numId w:val="12"/>
        </w:numPr>
        <w:tabs>
          <w:tab w:val="left" w:pos="832"/>
        </w:tabs>
        <w:spacing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желаемые организации по месту проживания ребенка (не более 5-ти организаций);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номер и дата документа, подтверждающего наличие льгот у родителей (законных представителей);</w:t>
      </w:r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proofErr w:type="gramStart"/>
      <w:r>
        <w:rPr>
          <w:rStyle w:val="FontStyle44"/>
        </w:rPr>
        <w:t>номер и дата документа, подтверждающие потребность в определении ребенка в комбинированные и компенсирующие группы.</w:t>
      </w:r>
      <w:proofErr w:type="gramEnd"/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Ф.И.О. родителя (законного представителя), данные паспорта, номера контактных телефонов.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В случае изменения сведений, предоставленных родителями (законными представителями), последние обязаны сообщить в орган местного самоуправления, осуществляющего управление в сфере образования измененные данные для изменения сведений о регистрации в базе данных.</w:t>
      </w:r>
    </w:p>
    <w:p w:rsidR="001A6758" w:rsidRDefault="001A6758" w:rsidP="001A6758">
      <w:pPr>
        <w:pStyle w:val="Style22"/>
        <w:widowControl/>
        <w:ind w:firstLine="698"/>
        <w:rPr>
          <w:rStyle w:val="FontStyle44"/>
        </w:rPr>
      </w:pPr>
      <w:r>
        <w:rPr>
          <w:rStyle w:val="FontStyle44"/>
        </w:rPr>
        <w:t>2.2</w:t>
      </w:r>
      <w:proofErr w:type="gramStart"/>
      <w:r>
        <w:rPr>
          <w:rStyle w:val="FontStyle44"/>
        </w:rPr>
        <w:t xml:space="preserve"> П</w:t>
      </w:r>
      <w:proofErr w:type="gramEnd"/>
      <w:r>
        <w:rPr>
          <w:rStyle w:val="FontStyle44"/>
        </w:rPr>
        <w:t>о приему заявлений о зачислении в образовательную организацию осуществляет руководитель образовательной организации:</w:t>
      </w:r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организует информирование родителей (законных представителей) о предоставлении места ребенку в образовательной организации;</w:t>
      </w:r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принимает заявление с приложением к нему необходимых документов на бумажных носителях и регистрирует в журнале приема заявлений о приеме в образовательную организацию;</w:t>
      </w:r>
    </w:p>
    <w:p w:rsidR="001A6758" w:rsidRDefault="001A6758" w:rsidP="00EF777F">
      <w:pPr>
        <w:pStyle w:val="Style10"/>
        <w:widowControl/>
        <w:numPr>
          <w:ilvl w:val="0"/>
          <w:numId w:val="13"/>
        </w:numPr>
        <w:tabs>
          <w:tab w:val="left" w:pos="82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после приема документов, указанных в п. 11 настоящего регламента, заключает с родителями (законными представителями) детей договор об образовании;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before="4" w:line="274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издает приказ о зачислении.</w:t>
      </w:r>
    </w:p>
    <w:p w:rsidR="001A6758" w:rsidRDefault="001A6758" w:rsidP="00EF777F">
      <w:pPr>
        <w:pStyle w:val="Style10"/>
        <w:widowControl/>
        <w:numPr>
          <w:ilvl w:val="0"/>
          <w:numId w:val="14"/>
        </w:numPr>
        <w:tabs>
          <w:tab w:val="left" w:pos="1037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Гражданам, имеющим право на внеочередное или первоочередное обеспечение местами детей в образовательных организациях (далее по тексту - льгота), необходимо подтвердить наличие льготы до начала предоставления мест в организациях на новый учебный год, но не позднее 1 апреля текущего года.</w:t>
      </w:r>
    </w:p>
    <w:p w:rsidR="001A6758" w:rsidRDefault="001A6758" w:rsidP="00EF777F">
      <w:pPr>
        <w:pStyle w:val="Style10"/>
        <w:widowControl/>
        <w:numPr>
          <w:ilvl w:val="0"/>
          <w:numId w:val="14"/>
        </w:numPr>
        <w:tabs>
          <w:tab w:val="left" w:pos="1037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lastRenderedPageBreak/>
        <w:t>Гражданам, чьи дети поставлены на учет в группы комбинированной 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на новый учебный год, но не позднее 1 апреля текущего года.</w:t>
      </w:r>
    </w:p>
    <w:p w:rsidR="001A6758" w:rsidRDefault="001A6758" w:rsidP="001A6758">
      <w:pPr>
        <w:pStyle w:val="Style10"/>
        <w:widowControl/>
        <w:tabs>
          <w:tab w:val="left" w:pos="929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5.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Не позднее 1 мая текущего года (на 2 число ежемесячно в течение учебного года)</w:t>
      </w:r>
      <w:r>
        <w:rPr>
          <w:rStyle w:val="FontStyle44"/>
        </w:rPr>
        <w:br/>
        <w:t>информация о наличии свободных мест в организациях вносится руководителем в базу</w:t>
      </w:r>
      <w:r>
        <w:rPr>
          <w:rStyle w:val="FontStyle44"/>
        </w:rPr>
        <w:br/>
        <w:t>данных для формирования списков детей и предоставления мест в организациях (далее по тексту - списки детей).</w:t>
      </w:r>
    </w:p>
    <w:p w:rsidR="001A6758" w:rsidRDefault="001A6758" w:rsidP="001A6758">
      <w:pPr>
        <w:pStyle w:val="Style22"/>
        <w:widowControl/>
        <w:spacing w:before="22"/>
        <w:ind w:firstLine="695"/>
        <w:rPr>
          <w:rStyle w:val="FontStyle44"/>
        </w:rPr>
      </w:pPr>
      <w:r>
        <w:rPr>
          <w:rStyle w:val="FontStyle44"/>
        </w:rPr>
        <w:t>6. Комплектование вновь открывающихся групп производится в период с 1 июля по 31 августа, в остальное время производится доукомплектование образовательных организаций.</w:t>
      </w:r>
    </w:p>
    <w:p w:rsidR="001A6758" w:rsidRDefault="001A6758" w:rsidP="001A6758">
      <w:pPr>
        <w:pStyle w:val="Style22"/>
        <w:widowControl/>
        <w:spacing w:before="7"/>
        <w:ind w:left="706" w:firstLine="0"/>
        <w:jc w:val="left"/>
        <w:rPr>
          <w:rStyle w:val="FontStyle44"/>
        </w:rPr>
      </w:pPr>
      <w:r>
        <w:rPr>
          <w:rStyle w:val="FontStyle44"/>
        </w:rPr>
        <w:t>7: Массовое комплектование МДОО.</w:t>
      </w:r>
    </w:p>
    <w:p w:rsidR="001A6758" w:rsidRDefault="001A6758" w:rsidP="001A6758">
      <w:pPr>
        <w:pStyle w:val="Style10"/>
        <w:widowControl/>
        <w:tabs>
          <w:tab w:val="left" w:pos="1091"/>
        </w:tabs>
        <w:spacing w:before="7" w:line="274" w:lineRule="exact"/>
        <w:ind w:firstLine="702"/>
        <w:rPr>
          <w:rStyle w:val="FontStyle44"/>
        </w:rPr>
      </w:pPr>
      <w:r>
        <w:rPr>
          <w:rStyle w:val="FontStyle44"/>
        </w:rPr>
        <w:t>7.1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Распределение мест в образовательных организациях согласно действующему</w:t>
      </w:r>
      <w:r>
        <w:rPr>
          <w:rStyle w:val="FontStyle44"/>
        </w:rPr>
        <w:br/>
        <w:t>законодательству осуществляется комиссией по комплектованию муниципальных</w:t>
      </w:r>
      <w:r>
        <w:rPr>
          <w:rStyle w:val="FontStyle44"/>
        </w:rPr>
        <w:br/>
        <w:t>образовательных организаций муниципальных образований Республики Бурятия (далее -</w:t>
      </w:r>
      <w:r>
        <w:rPr>
          <w:rStyle w:val="FontStyle44"/>
        </w:rPr>
        <w:br/>
        <w:t>комиссия) с 01 по 31 мая, а также по мере необходимости и при освобождении мест.</w:t>
      </w:r>
    </w:p>
    <w:p w:rsidR="001A6758" w:rsidRDefault="001A6758" w:rsidP="001A6758">
      <w:pPr>
        <w:pStyle w:val="Style10"/>
        <w:widowControl/>
        <w:tabs>
          <w:tab w:val="left" w:pos="1184"/>
        </w:tabs>
        <w:spacing w:before="7" w:line="274" w:lineRule="exact"/>
        <w:ind w:firstLine="695"/>
        <w:rPr>
          <w:rStyle w:val="FontStyle44"/>
        </w:rPr>
      </w:pPr>
      <w:r>
        <w:rPr>
          <w:rStyle w:val="FontStyle44"/>
        </w:rPr>
        <w:t>7.2</w:t>
      </w:r>
      <w:proofErr w:type="gramStart"/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В</w:t>
      </w:r>
      <w:proofErr w:type="gramEnd"/>
      <w:r>
        <w:rPr>
          <w:rStyle w:val="FontStyle44"/>
        </w:rPr>
        <w:t xml:space="preserve"> период работы комиссии заявки от руководителей образовательных</w:t>
      </w:r>
      <w:r>
        <w:rPr>
          <w:rStyle w:val="FontStyle44"/>
        </w:rPr>
        <w:br/>
        <w:t>организаций и повторные обращения родителей (законных представителей) с целью</w:t>
      </w:r>
      <w:r>
        <w:rPr>
          <w:rStyle w:val="FontStyle44"/>
        </w:rPr>
        <w:br/>
        <w:t>внесения изменений в базу данных не принимаются и изменения не вносятся.</w:t>
      </w:r>
    </w:p>
    <w:p w:rsidR="001A6758" w:rsidRDefault="001A6758" w:rsidP="001A6758">
      <w:pPr>
        <w:pStyle w:val="Style10"/>
        <w:widowControl/>
        <w:tabs>
          <w:tab w:val="left" w:pos="1379"/>
        </w:tabs>
        <w:spacing w:before="4" w:line="274" w:lineRule="exact"/>
        <w:ind w:firstLine="706"/>
        <w:rPr>
          <w:rStyle w:val="FontStyle44"/>
        </w:rPr>
      </w:pPr>
      <w:r>
        <w:rPr>
          <w:rStyle w:val="FontStyle44"/>
        </w:rPr>
        <w:t>7.3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Комплектование осуществляется в автоматизированном режиме.</w:t>
      </w:r>
      <w:r>
        <w:rPr>
          <w:rStyle w:val="FontStyle44"/>
        </w:rPr>
        <w:br/>
        <w:t>Сформированные с помощью базы данных списки детей рассматриваются и</w:t>
      </w:r>
      <w:r>
        <w:rPr>
          <w:rStyle w:val="FontStyle44"/>
        </w:rPr>
        <w:br/>
        <w:t>утверждаются комиссией. Решение комиссии оформляется протоколом, который</w:t>
      </w:r>
      <w:r>
        <w:rPr>
          <w:rStyle w:val="FontStyle44"/>
        </w:rPr>
        <w:br/>
        <w:t>подписывается членами комиссии.</w:t>
      </w:r>
    </w:p>
    <w:p w:rsidR="001A6758" w:rsidRDefault="001A6758" w:rsidP="00EF777F">
      <w:pPr>
        <w:pStyle w:val="Style10"/>
        <w:widowControl/>
        <w:numPr>
          <w:ilvl w:val="0"/>
          <w:numId w:val="15"/>
        </w:numPr>
        <w:tabs>
          <w:tab w:val="left" w:pos="105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Не подтвержденные заявления, в соответствии с пунктом 2.1 настоящего регламента, в комплектовании не участвуют.</w:t>
      </w:r>
    </w:p>
    <w:p w:rsidR="001A6758" w:rsidRDefault="001A6758" w:rsidP="00EF777F">
      <w:pPr>
        <w:pStyle w:val="Style10"/>
        <w:widowControl/>
        <w:numPr>
          <w:ilvl w:val="0"/>
          <w:numId w:val="15"/>
        </w:numPr>
        <w:tabs>
          <w:tab w:val="left" w:pos="105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 xml:space="preserve">При переезде граждан из иного муниципального образования Республики Бурятия в </w:t>
      </w:r>
      <w:proofErr w:type="gramStart"/>
      <w:r>
        <w:rPr>
          <w:rStyle w:val="FontStyle44"/>
        </w:rPr>
        <w:t>другое</w:t>
      </w:r>
      <w:proofErr w:type="gramEnd"/>
      <w:r>
        <w:rPr>
          <w:rStyle w:val="FontStyle44"/>
        </w:rPr>
        <w:t>, персональная заявка таких граждан переносится в базу данных с сохранением первоначальной даты постановки на учет.</w:t>
      </w:r>
    </w:p>
    <w:p w:rsidR="001A6758" w:rsidRDefault="001A6758" w:rsidP="00EF777F">
      <w:pPr>
        <w:pStyle w:val="Style10"/>
        <w:widowControl/>
        <w:numPr>
          <w:ilvl w:val="0"/>
          <w:numId w:val="15"/>
        </w:numPr>
        <w:tabs>
          <w:tab w:val="left" w:pos="1058"/>
        </w:tabs>
        <w:spacing w:before="4" w:line="274" w:lineRule="exact"/>
        <w:ind w:firstLine="695"/>
        <w:rPr>
          <w:rStyle w:val="FontStyle44"/>
        </w:rPr>
      </w:pPr>
      <w:r>
        <w:rPr>
          <w:rStyle w:val="FontStyle44"/>
        </w:rPr>
        <w:t>При формировании списков детей с помощью базы данных учитывается постановка на учет детей в определенную организацию в следующем порядке:</w:t>
      </w:r>
    </w:p>
    <w:p w:rsidR="001A6758" w:rsidRDefault="001A6758" w:rsidP="001A6758">
      <w:pPr>
        <w:pStyle w:val="Style10"/>
        <w:widowControl/>
        <w:tabs>
          <w:tab w:val="left" w:pos="839"/>
        </w:tabs>
        <w:spacing w:line="274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предоставление мест лицам, имеющим право на внеочередное предоставление</w:t>
      </w:r>
    </w:p>
    <w:p w:rsidR="001A6758" w:rsidRDefault="001A6758" w:rsidP="001A6758">
      <w:pPr>
        <w:pStyle w:val="Style4"/>
        <w:widowControl/>
        <w:spacing w:before="4" w:line="274" w:lineRule="exact"/>
        <w:jc w:val="left"/>
        <w:rPr>
          <w:rStyle w:val="FontStyle44"/>
        </w:rPr>
      </w:pPr>
      <w:r>
        <w:rPr>
          <w:rStyle w:val="FontStyle44"/>
        </w:rPr>
        <w:t>места;</w:t>
      </w:r>
    </w:p>
    <w:p w:rsidR="001A6758" w:rsidRDefault="001A6758" w:rsidP="001A6758">
      <w:pPr>
        <w:pStyle w:val="Style10"/>
        <w:widowControl/>
        <w:tabs>
          <w:tab w:val="left" w:pos="839"/>
        </w:tabs>
        <w:spacing w:line="274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предоставление мест лицам, имеющим право на первоочередное предоставление</w:t>
      </w:r>
    </w:p>
    <w:p w:rsidR="001A6758" w:rsidRDefault="001A6758" w:rsidP="001A6758">
      <w:pPr>
        <w:pStyle w:val="Style4"/>
        <w:widowControl/>
        <w:spacing w:before="4" w:line="274" w:lineRule="exact"/>
        <w:jc w:val="left"/>
        <w:rPr>
          <w:rStyle w:val="FontStyle44"/>
        </w:rPr>
      </w:pPr>
      <w:r>
        <w:rPr>
          <w:rStyle w:val="FontStyle44"/>
        </w:rPr>
        <w:t>места;</w:t>
      </w:r>
    </w:p>
    <w:p w:rsidR="001A6758" w:rsidRDefault="001A6758" w:rsidP="001A6758">
      <w:pPr>
        <w:pStyle w:val="Style10"/>
        <w:widowControl/>
        <w:tabs>
          <w:tab w:val="left" w:pos="839"/>
        </w:tabs>
        <w:spacing w:line="274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остальным категориям.</w:t>
      </w:r>
    </w:p>
    <w:p w:rsidR="001A6758" w:rsidRDefault="001A6758" w:rsidP="001A6758">
      <w:pPr>
        <w:pStyle w:val="Style10"/>
        <w:widowControl/>
        <w:tabs>
          <w:tab w:val="left" w:pos="1058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7.7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Списки формируются в порядке даты постановки на учет детей, с учетом</w:t>
      </w:r>
      <w:r>
        <w:rPr>
          <w:rStyle w:val="FontStyle44"/>
        </w:rPr>
        <w:br/>
        <w:t>возраста ребенка, заявленной образовательной организации (организаций), при наличии в</w:t>
      </w:r>
      <w:r>
        <w:rPr>
          <w:rStyle w:val="FontStyle44"/>
        </w:rPr>
        <w:br/>
        <w:t>ней (них) свободных ме</w:t>
      </w:r>
      <w:proofErr w:type="gramStart"/>
      <w:r>
        <w:rPr>
          <w:rStyle w:val="FontStyle44"/>
        </w:rPr>
        <w:t>ст в гр</w:t>
      </w:r>
      <w:proofErr w:type="gramEnd"/>
      <w:r>
        <w:rPr>
          <w:rStyle w:val="FontStyle44"/>
        </w:rPr>
        <w:t>уппах соответствующей возрастной категории.</w:t>
      </w:r>
    </w:p>
    <w:p w:rsidR="001A6758" w:rsidRPr="008742CA" w:rsidRDefault="001A6758" w:rsidP="001A6758">
      <w:pPr>
        <w:pStyle w:val="Style10"/>
        <w:widowControl/>
        <w:tabs>
          <w:tab w:val="left" w:pos="1066"/>
        </w:tabs>
        <w:spacing w:line="274" w:lineRule="exact"/>
        <w:ind w:left="702" w:firstLine="0"/>
        <w:jc w:val="left"/>
        <w:rPr>
          <w:rStyle w:val="FontStyle44"/>
        </w:rPr>
      </w:pPr>
      <w:r w:rsidRPr="008742CA">
        <w:rPr>
          <w:rStyle w:val="FontStyle44"/>
        </w:rPr>
        <w:t>7.8</w:t>
      </w:r>
      <w:proofErr w:type="gramStart"/>
      <w:r w:rsidRPr="008742CA">
        <w:rPr>
          <w:rStyle w:val="FontStyle44"/>
          <w:sz w:val="20"/>
          <w:szCs w:val="20"/>
        </w:rPr>
        <w:tab/>
      </w:r>
      <w:r w:rsidRPr="008742CA">
        <w:rPr>
          <w:rStyle w:val="FontStyle44"/>
        </w:rPr>
        <w:t>В</w:t>
      </w:r>
      <w:proofErr w:type="gramEnd"/>
      <w:r w:rsidRPr="008742CA">
        <w:rPr>
          <w:rStyle w:val="FontStyle44"/>
        </w:rPr>
        <w:t xml:space="preserve"> электронной очереди сформированы следующие возрастные группы:</w:t>
      </w:r>
    </w:p>
    <w:p w:rsidR="001A6758" w:rsidRPr="008742CA" w:rsidRDefault="00807B04" w:rsidP="00EF777F">
      <w:pPr>
        <w:pStyle w:val="Style10"/>
        <w:widowControl/>
        <w:numPr>
          <w:ilvl w:val="0"/>
          <w:numId w:val="16"/>
        </w:numPr>
        <w:tabs>
          <w:tab w:val="left" w:pos="965"/>
        </w:tabs>
        <w:spacing w:line="274" w:lineRule="exact"/>
        <w:ind w:left="709" w:firstLine="0"/>
        <w:jc w:val="left"/>
        <w:rPr>
          <w:rStyle w:val="FontStyle44"/>
        </w:rPr>
      </w:pPr>
      <w:r w:rsidRPr="008742CA">
        <w:rPr>
          <w:rStyle w:val="FontStyle44"/>
        </w:rPr>
        <w:t>первая младшая группа - от 1,5</w:t>
      </w:r>
      <w:r w:rsidR="001A6758" w:rsidRPr="008742CA">
        <w:rPr>
          <w:rStyle w:val="FontStyle44"/>
        </w:rPr>
        <w:t xml:space="preserve"> до 3 лет;</w:t>
      </w:r>
    </w:p>
    <w:p w:rsidR="001A6758" w:rsidRPr="008742CA" w:rsidRDefault="001A6758" w:rsidP="00EF777F">
      <w:pPr>
        <w:pStyle w:val="Style10"/>
        <w:widowControl/>
        <w:numPr>
          <w:ilvl w:val="0"/>
          <w:numId w:val="16"/>
        </w:numPr>
        <w:tabs>
          <w:tab w:val="left" w:pos="965"/>
        </w:tabs>
        <w:spacing w:line="274" w:lineRule="exact"/>
        <w:ind w:left="709" w:firstLine="0"/>
        <w:jc w:val="left"/>
        <w:rPr>
          <w:rStyle w:val="FontStyle44"/>
        </w:rPr>
      </w:pPr>
      <w:r w:rsidRPr="008742CA">
        <w:rPr>
          <w:rStyle w:val="FontStyle44"/>
        </w:rPr>
        <w:t>вторая младшая группа - от 3 до 4 лет;</w:t>
      </w:r>
    </w:p>
    <w:p w:rsidR="001A6758" w:rsidRPr="008742CA" w:rsidRDefault="00807B04" w:rsidP="00EF777F">
      <w:pPr>
        <w:pStyle w:val="Style10"/>
        <w:widowControl/>
        <w:numPr>
          <w:ilvl w:val="0"/>
          <w:numId w:val="16"/>
        </w:numPr>
        <w:tabs>
          <w:tab w:val="left" w:pos="965"/>
        </w:tabs>
        <w:spacing w:line="274" w:lineRule="exact"/>
        <w:ind w:left="709" w:firstLine="0"/>
        <w:jc w:val="left"/>
        <w:rPr>
          <w:rStyle w:val="FontStyle44"/>
        </w:rPr>
      </w:pPr>
      <w:r w:rsidRPr="008742CA">
        <w:rPr>
          <w:rStyle w:val="FontStyle44"/>
        </w:rPr>
        <w:t>средняя группа - от 3</w:t>
      </w:r>
      <w:r w:rsidR="001A6758" w:rsidRPr="008742CA">
        <w:rPr>
          <w:rStyle w:val="FontStyle44"/>
        </w:rPr>
        <w:t xml:space="preserve"> до 5 лет;</w:t>
      </w:r>
    </w:p>
    <w:p w:rsidR="001A6758" w:rsidRPr="008742CA" w:rsidRDefault="00807B04" w:rsidP="00EF777F">
      <w:pPr>
        <w:pStyle w:val="Style10"/>
        <w:widowControl/>
        <w:numPr>
          <w:ilvl w:val="0"/>
          <w:numId w:val="16"/>
        </w:numPr>
        <w:tabs>
          <w:tab w:val="left" w:pos="965"/>
        </w:tabs>
        <w:spacing w:line="274" w:lineRule="exact"/>
        <w:ind w:left="709" w:firstLine="0"/>
        <w:jc w:val="left"/>
        <w:rPr>
          <w:rStyle w:val="FontStyle44"/>
        </w:rPr>
      </w:pPr>
      <w:r w:rsidRPr="008742CA">
        <w:rPr>
          <w:rStyle w:val="FontStyle44"/>
        </w:rPr>
        <w:t>старшая группа - от 5 до 7</w:t>
      </w:r>
      <w:r w:rsidR="001A6758" w:rsidRPr="008742CA">
        <w:rPr>
          <w:rStyle w:val="FontStyle44"/>
        </w:rPr>
        <w:t xml:space="preserve"> лет;</w:t>
      </w:r>
    </w:p>
    <w:p w:rsidR="001A6758" w:rsidRPr="008742CA" w:rsidRDefault="001A6758" w:rsidP="00EF777F">
      <w:pPr>
        <w:pStyle w:val="Style10"/>
        <w:widowControl/>
        <w:numPr>
          <w:ilvl w:val="0"/>
          <w:numId w:val="16"/>
        </w:numPr>
        <w:tabs>
          <w:tab w:val="left" w:pos="965"/>
        </w:tabs>
        <w:spacing w:line="274" w:lineRule="exact"/>
        <w:ind w:left="709" w:firstLine="0"/>
        <w:jc w:val="left"/>
        <w:rPr>
          <w:rStyle w:val="FontStyle44"/>
        </w:rPr>
      </w:pPr>
      <w:r w:rsidRPr="008742CA">
        <w:rPr>
          <w:rStyle w:val="FontStyle44"/>
        </w:rPr>
        <w:t>подготовительная к школе группа - от 6 до 7 лет.</w:t>
      </w:r>
    </w:p>
    <w:p w:rsidR="001A6758" w:rsidRDefault="001A6758" w:rsidP="001A6758">
      <w:pPr>
        <w:pStyle w:val="Style22"/>
        <w:widowControl/>
        <w:ind w:firstLine="706"/>
        <w:rPr>
          <w:rStyle w:val="FontStyle44"/>
        </w:rPr>
      </w:pPr>
      <w:r>
        <w:rPr>
          <w:rStyle w:val="FontStyle44"/>
        </w:rPr>
        <w:t>7.8</w:t>
      </w:r>
      <w:proofErr w:type="gramStart"/>
      <w:r>
        <w:rPr>
          <w:rStyle w:val="FontStyle44"/>
        </w:rPr>
        <w:t xml:space="preserve"> П</w:t>
      </w:r>
      <w:proofErr w:type="gramEnd"/>
      <w:r>
        <w:rPr>
          <w:rStyle w:val="FontStyle44"/>
        </w:rPr>
        <w:t xml:space="preserve">ри формировании списков детей с помощью базы данных учитывается возраст детей по состоянию на 1 сентября текущего года, допускается учет возраста детей «плюс» или «минус» один месяц от этой даты. Перевод персональной заявки в базе данных из одной возрастной группы в </w:t>
      </w:r>
      <w:proofErr w:type="gramStart"/>
      <w:r>
        <w:rPr>
          <w:rStyle w:val="FontStyle44"/>
        </w:rPr>
        <w:t>следующую</w:t>
      </w:r>
      <w:proofErr w:type="gramEnd"/>
      <w:r>
        <w:rPr>
          <w:rStyle w:val="FontStyle44"/>
        </w:rPr>
        <w:t xml:space="preserve"> производится перед массовым комплектованием МДОО.</w:t>
      </w:r>
    </w:p>
    <w:p w:rsidR="001A6758" w:rsidRDefault="001A6758" w:rsidP="001A6758">
      <w:pPr>
        <w:pStyle w:val="Style10"/>
        <w:widowControl/>
        <w:tabs>
          <w:tab w:val="left" w:pos="1253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7.10</w:t>
      </w:r>
      <w:proofErr w:type="gramStart"/>
      <w:r>
        <w:rPr>
          <w:rStyle w:val="FontStyle44"/>
        </w:rPr>
        <w:t>П</w:t>
      </w:r>
      <w:proofErr w:type="gramEnd"/>
      <w:r>
        <w:rPr>
          <w:rStyle w:val="FontStyle44"/>
        </w:rPr>
        <w:t>ри предоставлении мест в группах компенсирующей, комбинированной</w:t>
      </w:r>
      <w:r>
        <w:rPr>
          <w:rStyle w:val="FontStyle44"/>
        </w:rPr>
        <w:br/>
        <w:t>направленности учитывается дата постановки на учет для определения детей в указанные</w:t>
      </w:r>
      <w:r>
        <w:rPr>
          <w:rStyle w:val="FontStyle44"/>
        </w:rPr>
        <w:br/>
        <w:t>группы.</w:t>
      </w:r>
    </w:p>
    <w:p w:rsidR="001A6758" w:rsidRDefault="001A6758" w:rsidP="00EF777F">
      <w:pPr>
        <w:pStyle w:val="Style10"/>
        <w:widowControl/>
        <w:numPr>
          <w:ilvl w:val="0"/>
          <w:numId w:val="17"/>
        </w:numPr>
        <w:tabs>
          <w:tab w:val="left" w:pos="1177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В случае отсутствия свободных мест соответствующей возрастной категории в желаемой образовательной организации (организациях),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1A6758" w:rsidRDefault="001A6758" w:rsidP="00EF777F">
      <w:pPr>
        <w:pStyle w:val="Style10"/>
        <w:widowControl/>
        <w:numPr>
          <w:ilvl w:val="0"/>
          <w:numId w:val="17"/>
        </w:numPr>
        <w:tabs>
          <w:tab w:val="left" w:pos="1177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lastRenderedPageBreak/>
        <w:t>В случае утраты права на льготы в обеспечении местами в образовательной организации, при распределении мест с помощью базы данных, учитывается первоначальная дата постановки на учет детей в базе данных.</w:t>
      </w:r>
    </w:p>
    <w:p w:rsidR="001A6758" w:rsidRDefault="001A6758" w:rsidP="001A6758">
      <w:pPr>
        <w:pStyle w:val="Style10"/>
        <w:widowControl/>
        <w:tabs>
          <w:tab w:val="left" w:pos="1472"/>
        </w:tabs>
        <w:spacing w:before="61" w:line="274" w:lineRule="exact"/>
        <w:ind w:firstLine="695"/>
        <w:rPr>
          <w:rStyle w:val="FontStyle44"/>
        </w:rPr>
      </w:pPr>
      <w:r>
        <w:rPr>
          <w:rStyle w:val="FontStyle44"/>
        </w:rPr>
        <w:t>7.13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Детям, посещающим образовательные организации в режиме</w:t>
      </w:r>
      <w:r>
        <w:rPr>
          <w:rStyle w:val="FontStyle44"/>
        </w:rPr>
        <w:br/>
        <w:t>кратковременного пребывания, предоставляются места в образовательных организациях</w:t>
      </w:r>
      <w:r>
        <w:rPr>
          <w:rStyle w:val="FontStyle44"/>
        </w:rPr>
        <w:br/>
        <w:t xml:space="preserve">на </w:t>
      </w:r>
      <w:proofErr w:type="gramStart"/>
      <w:r>
        <w:rPr>
          <w:rStyle w:val="FontStyle44"/>
        </w:rPr>
        <w:t>режим полного</w:t>
      </w:r>
      <w:r w:rsidR="00184970">
        <w:rPr>
          <w:rStyle w:val="FontStyle44"/>
        </w:rPr>
        <w:t xml:space="preserve"> дня</w:t>
      </w:r>
      <w:proofErr w:type="gramEnd"/>
      <w:r w:rsidR="00184970">
        <w:rPr>
          <w:rStyle w:val="FontStyle44"/>
        </w:rPr>
        <w:t xml:space="preserve"> в соответствии с разделом </w:t>
      </w:r>
      <w:r w:rsidR="00184970">
        <w:rPr>
          <w:rStyle w:val="FontStyle44"/>
          <w:lang w:val="en-US"/>
        </w:rPr>
        <w:t>II</w:t>
      </w:r>
      <w:r>
        <w:rPr>
          <w:rStyle w:val="FontStyle44"/>
        </w:rPr>
        <w:t>.</w:t>
      </w:r>
    </w:p>
    <w:p w:rsidR="001A6758" w:rsidRDefault="001A6758" w:rsidP="001A6758">
      <w:pPr>
        <w:pStyle w:val="Style22"/>
        <w:widowControl/>
        <w:spacing w:before="7"/>
        <w:ind w:firstLine="698"/>
        <w:rPr>
          <w:rStyle w:val="FontStyle44"/>
        </w:rPr>
      </w:pPr>
      <w:r>
        <w:rPr>
          <w:rStyle w:val="FontStyle44"/>
        </w:rPr>
        <w:t>Кратковременное пребывание детей в образовательной организации не является основанием для их внеочередного и первоочередного направления в данную организацию.</w:t>
      </w:r>
    </w:p>
    <w:p w:rsidR="001A6758" w:rsidRDefault="001A6758" w:rsidP="001A6758">
      <w:pPr>
        <w:pStyle w:val="Style10"/>
        <w:widowControl/>
        <w:tabs>
          <w:tab w:val="left" w:pos="1235"/>
        </w:tabs>
        <w:spacing w:line="274" w:lineRule="exact"/>
        <w:ind w:firstLine="702"/>
        <w:rPr>
          <w:rStyle w:val="FontStyle44"/>
        </w:rPr>
      </w:pPr>
      <w:r>
        <w:rPr>
          <w:rStyle w:val="FontStyle44"/>
        </w:rPr>
        <w:t>7.14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Списки детей, утвержденные комиссией, доводятся до сведения родителей</w:t>
      </w:r>
      <w:r>
        <w:rPr>
          <w:rStyle w:val="FontStyle44"/>
        </w:rPr>
        <w:br/>
        <w:t>(законных представителей) на следующий день после заседания комиссии путем</w:t>
      </w:r>
      <w:r>
        <w:rPr>
          <w:rStyle w:val="FontStyle44"/>
        </w:rPr>
        <w:br/>
        <w:t>размещения на информационных стендах и на официальном сайте ОМСУ, и размещаются</w:t>
      </w:r>
      <w:r>
        <w:rPr>
          <w:rStyle w:val="FontStyle44"/>
        </w:rPr>
        <w:br/>
        <w:t>в базе данных для информирования руководителей образовательных организаций для</w:t>
      </w:r>
      <w:r>
        <w:rPr>
          <w:rStyle w:val="FontStyle44"/>
        </w:rPr>
        <w:br/>
        <w:t>приема и зачисления детей.</w:t>
      </w:r>
    </w:p>
    <w:p w:rsidR="001A6758" w:rsidRDefault="001A6758" w:rsidP="001A6758">
      <w:pPr>
        <w:pStyle w:val="Style10"/>
        <w:widowControl/>
        <w:tabs>
          <w:tab w:val="left" w:pos="1310"/>
        </w:tabs>
        <w:spacing w:before="7" w:line="274" w:lineRule="exact"/>
        <w:ind w:firstLine="698"/>
        <w:rPr>
          <w:rStyle w:val="FontStyle44"/>
        </w:rPr>
      </w:pPr>
      <w:r>
        <w:rPr>
          <w:rStyle w:val="FontStyle44"/>
        </w:rPr>
        <w:t>7.15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Руководители в течение 15 рабочих дней после получения списков,</w:t>
      </w:r>
      <w:r>
        <w:rPr>
          <w:rStyle w:val="FontStyle44"/>
        </w:rPr>
        <w:br/>
        <w:t>организуют информирование родителей (законных представителей) о предоставлении</w:t>
      </w:r>
      <w:r>
        <w:rPr>
          <w:rStyle w:val="FontStyle44"/>
        </w:rPr>
        <w:br/>
        <w:t>места ребенку в образовательной организации, в том числе и в течение всего календарного</w:t>
      </w:r>
      <w:r>
        <w:rPr>
          <w:rStyle w:val="FontStyle44"/>
        </w:rPr>
        <w:br/>
        <w:t>года.</w:t>
      </w:r>
    </w:p>
    <w:p w:rsidR="001A6758" w:rsidRDefault="001A6758" w:rsidP="00EF777F">
      <w:pPr>
        <w:pStyle w:val="Style10"/>
        <w:widowControl/>
        <w:numPr>
          <w:ilvl w:val="0"/>
          <w:numId w:val="18"/>
        </w:numPr>
        <w:tabs>
          <w:tab w:val="left" w:pos="1195"/>
        </w:tabs>
        <w:spacing w:before="4" w:line="274" w:lineRule="exact"/>
        <w:ind w:firstLine="702"/>
        <w:rPr>
          <w:rStyle w:val="FontStyle44"/>
        </w:rPr>
      </w:pPr>
      <w:r>
        <w:rPr>
          <w:rStyle w:val="FontStyle44"/>
        </w:rPr>
        <w:t>Не позднее 30 июля текущего года родителям (законным представителям) детей необходимо обратиться к руководителю образовательной организации с заявлением о приеме и прилагаемыми к нему документами, указанными в п. 11 настоящего регламента.</w:t>
      </w:r>
    </w:p>
    <w:p w:rsidR="001A6758" w:rsidRDefault="001A6758" w:rsidP="00EF777F">
      <w:pPr>
        <w:pStyle w:val="Style10"/>
        <w:widowControl/>
        <w:numPr>
          <w:ilvl w:val="0"/>
          <w:numId w:val="18"/>
        </w:numPr>
        <w:tabs>
          <w:tab w:val="left" w:pos="1195"/>
        </w:tabs>
        <w:spacing w:line="274" w:lineRule="exact"/>
        <w:ind w:firstLine="702"/>
        <w:rPr>
          <w:rStyle w:val="FontStyle44"/>
        </w:rPr>
      </w:pPr>
      <w:r>
        <w:rPr>
          <w:rStyle w:val="FontStyle44"/>
        </w:rPr>
        <w:t>В период доукомплектования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руководителю организации для зачисления ребенка.</w:t>
      </w:r>
    </w:p>
    <w:p w:rsidR="001A6758" w:rsidRDefault="001A6758" w:rsidP="001A6758">
      <w:pPr>
        <w:pStyle w:val="Style10"/>
        <w:widowControl/>
        <w:tabs>
          <w:tab w:val="left" w:pos="1213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7.18</w:t>
      </w:r>
      <w:proofErr w:type="gramStart"/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</w:t>
      </w:r>
      <w:proofErr w:type="gramEnd"/>
      <w:r>
        <w:rPr>
          <w:rStyle w:val="FontStyle44"/>
        </w:rPr>
        <w:t>осле приема документов, указанных в п. 11 настоящего регламента,</w:t>
      </w:r>
      <w:r>
        <w:rPr>
          <w:rStyle w:val="FontStyle44"/>
        </w:rPr>
        <w:br/>
        <w:t>образовательная организация заключает договор об образовании по образовательным</w:t>
      </w:r>
      <w:r>
        <w:rPr>
          <w:rStyle w:val="FontStyle44"/>
        </w:rPr>
        <w:br/>
        <w:t>программам дошкольного образования (далее - договор) с родителями (законными</w:t>
      </w:r>
      <w:r>
        <w:rPr>
          <w:rStyle w:val="FontStyle44"/>
        </w:rPr>
        <w:br/>
        <w:t>представителями) ребенка.</w:t>
      </w:r>
    </w:p>
    <w:p w:rsidR="001A6758" w:rsidRDefault="001A6758" w:rsidP="001A6758">
      <w:pPr>
        <w:pStyle w:val="Style22"/>
        <w:widowControl/>
        <w:ind w:firstLine="688"/>
        <w:rPr>
          <w:rStyle w:val="FontStyle44"/>
        </w:rPr>
      </w:pPr>
      <w:r>
        <w:rPr>
          <w:rStyle w:val="FontStyle44"/>
        </w:rPr>
        <w:t>Договор заключается в двух экземплярах с выдачей одного экземпляра родителям (законным представителям) ребенка.</w:t>
      </w:r>
    </w:p>
    <w:p w:rsidR="001A6758" w:rsidRDefault="001A6758" w:rsidP="00EF777F">
      <w:pPr>
        <w:pStyle w:val="Style10"/>
        <w:widowControl/>
        <w:numPr>
          <w:ilvl w:val="0"/>
          <w:numId w:val="19"/>
        </w:numPr>
        <w:tabs>
          <w:tab w:val="left" w:pos="1213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Руководитель образовательной организации издает распорядительный акт о зачислении ребенка в образовательную организацию (далее по тексту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Style w:val="FontStyle44"/>
        </w:rPr>
        <w:t>кт в тр</w:t>
      </w:r>
      <w:proofErr w:type="gramEnd"/>
      <w:r>
        <w:rPr>
          <w:rStyle w:val="FontStyle4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Данные распорядительного акта вносятся в базу данных.</w:t>
      </w:r>
    </w:p>
    <w:p w:rsidR="001A6758" w:rsidRDefault="001A6758" w:rsidP="00EF777F">
      <w:pPr>
        <w:pStyle w:val="Style10"/>
        <w:widowControl/>
        <w:numPr>
          <w:ilvl w:val="0"/>
          <w:numId w:val="19"/>
        </w:numPr>
        <w:tabs>
          <w:tab w:val="left" w:pos="1213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После издания распорядительного акта специалист ОМСУ снимает ребенка с учета, как нуждающегося в предоставления места в образовательной организации.</w:t>
      </w:r>
    </w:p>
    <w:p w:rsidR="001A6758" w:rsidRDefault="001A6758" w:rsidP="00EF777F">
      <w:pPr>
        <w:pStyle w:val="Style10"/>
        <w:widowControl/>
        <w:numPr>
          <w:ilvl w:val="0"/>
          <w:numId w:val="19"/>
        </w:numPr>
        <w:tabs>
          <w:tab w:val="left" w:pos="1213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Руководитель образовательной организации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1A6758" w:rsidRDefault="001A6758" w:rsidP="001A6758">
      <w:pPr>
        <w:pStyle w:val="Style22"/>
        <w:widowControl/>
        <w:ind w:firstLine="698"/>
        <w:rPr>
          <w:rStyle w:val="FontStyle44"/>
        </w:rPr>
      </w:pPr>
      <w:r>
        <w:rPr>
          <w:rStyle w:val="FontStyle44"/>
        </w:rPr>
        <w:t>7:22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1A6758" w:rsidRDefault="001A6758" w:rsidP="001A6758">
      <w:pPr>
        <w:pStyle w:val="Style22"/>
        <w:widowControl/>
        <w:spacing w:before="4"/>
        <w:ind w:left="734" w:firstLine="0"/>
        <w:jc w:val="left"/>
        <w:rPr>
          <w:rStyle w:val="FontStyle44"/>
        </w:rPr>
      </w:pPr>
      <w:r>
        <w:rPr>
          <w:rStyle w:val="FontStyle44"/>
        </w:rPr>
        <w:t>Необходимыми условиями при «обмене мест» являются: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71"/>
        </w:tabs>
        <w:spacing w:line="274" w:lineRule="exact"/>
        <w:ind w:left="734" w:firstLine="0"/>
        <w:jc w:val="left"/>
        <w:rPr>
          <w:rStyle w:val="FontStyle44"/>
        </w:rPr>
      </w:pPr>
      <w:r>
        <w:rPr>
          <w:rStyle w:val="FontStyle44"/>
        </w:rPr>
        <w:t>совпадение возрастных групп;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71"/>
        </w:tabs>
        <w:spacing w:line="274" w:lineRule="exact"/>
        <w:ind w:left="734" w:firstLine="0"/>
        <w:jc w:val="left"/>
        <w:rPr>
          <w:rStyle w:val="FontStyle44"/>
        </w:rPr>
      </w:pPr>
      <w:r>
        <w:rPr>
          <w:rStyle w:val="FontStyle44"/>
        </w:rPr>
        <w:t>совпадение направленности групп;</w:t>
      </w:r>
    </w:p>
    <w:p w:rsidR="001A6758" w:rsidRDefault="001A6758" w:rsidP="001A6758">
      <w:pPr>
        <w:pStyle w:val="Style10"/>
        <w:widowControl/>
        <w:tabs>
          <w:tab w:val="left" w:pos="832"/>
        </w:tabs>
        <w:spacing w:line="274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1A6758" w:rsidRDefault="001A6758" w:rsidP="001A6758">
      <w:pPr>
        <w:pStyle w:val="Style22"/>
        <w:widowControl/>
        <w:spacing w:before="61"/>
        <w:ind w:firstLine="698"/>
        <w:rPr>
          <w:rStyle w:val="FontStyle44"/>
        </w:rPr>
      </w:pPr>
      <w:r>
        <w:rPr>
          <w:rStyle w:val="FontStyle44"/>
        </w:rPr>
        <w:lastRenderedPageBreak/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1A6758" w:rsidRDefault="001A6758" w:rsidP="001A6758">
      <w:pPr>
        <w:pStyle w:val="Style10"/>
        <w:widowControl/>
        <w:tabs>
          <w:tab w:val="left" w:pos="1184"/>
        </w:tabs>
        <w:spacing w:line="274" w:lineRule="exact"/>
        <w:ind w:firstLine="702"/>
        <w:rPr>
          <w:rStyle w:val="FontStyle44"/>
        </w:rPr>
      </w:pPr>
      <w:r>
        <w:rPr>
          <w:rStyle w:val="FontStyle44"/>
        </w:rPr>
        <w:t>7.23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Родители (законные представители) детей, направленных в организацию, либо</w:t>
      </w:r>
      <w:r>
        <w:rPr>
          <w:rStyle w:val="FontStyle44"/>
        </w:rPr>
        <w:br/>
        <w:t>детей являющихся воспитанниками организации, вправе самостоятельно осуществить</w:t>
      </w:r>
      <w:r>
        <w:rPr>
          <w:rStyle w:val="FontStyle44"/>
        </w:rPr>
        <w:br/>
        <w:t>выбор организации, закрепленной за территорией путем перевода детей из одной</w:t>
      </w:r>
      <w:r>
        <w:rPr>
          <w:rStyle w:val="FontStyle44"/>
        </w:rPr>
        <w:br/>
        <w:t>организации в другую. Заявление на перевод ребенка (Приложение 4) из одной</w:t>
      </w:r>
      <w:r>
        <w:rPr>
          <w:rStyle w:val="FontStyle44"/>
        </w:rPr>
        <w:br/>
        <w:t>образовательной организации в другую подается в ОМСУ.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одной образовательной организации в другую рассматриваются в порядке общей очередности в соответствии с разделом II настоящего Регламента.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1A6758" w:rsidRDefault="001A6758" w:rsidP="001A6758">
      <w:pPr>
        <w:pStyle w:val="Style10"/>
        <w:widowControl/>
        <w:tabs>
          <w:tab w:val="left" w:pos="1184"/>
        </w:tabs>
        <w:spacing w:line="274" w:lineRule="exact"/>
        <w:ind w:firstLine="702"/>
        <w:rPr>
          <w:rStyle w:val="FontStyle44"/>
        </w:rPr>
      </w:pPr>
      <w:r>
        <w:rPr>
          <w:rStyle w:val="FontStyle44"/>
        </w:rPr>
        <w:t>7.24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Решение о признании места в организации подлежащим перераспределению и</w:t>
      </w:r>
      <w:r>
        <w:rPr>
          <w:rStyle w:val="FontStyle44"/>
        </w:rPr>
        <w:br/>
        <w:t xml:space="preserve">изменению желаемого года поступления на </w:t>
      </w:r>
      <w:proofErr w:type="gramStart"/>
      <w:r>
        <w:rPr>
          <w:rStyle w:val="FontStyle44"/>
        </w:rPr>
        <w:t>следующий</w:t>
      </w:r>
      <w:proofErr w:type="gramEnd"/>
      <w:r>
        <w:rPr>
          <w:rStyle w:val="FontStyle44"/>
        </w:rPr>
        <w:t xml:space="preserve"> принимает Комиссия в случаях: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письменного заявления в ОМСУ одного из родителей (законных представителей) об отказе от предоставления места (Приложение 5);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в случае, когда родители (законные представители) ребенка не представили необходимые для приема документы в соответствии с п. 11 настоящего регламента в указанные в пп. 7.16, 7.17. настоящего регламента сроки;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 xml:space="preserve">неявки родителей (законных представителей детей) в организацию, в указанные в пп. 7.16, 7.17. сроки, предоставленное ребенку место не сохраняется и перераспределяется в порядке учета детей в базе данных с изменением желаемого года поступления на </w:t>
      </w:r>
      <w:proofErr w:type="gramStart"/>
      <w:r>
        <w:rPr>
          <w:rStyle w:val="FontStyle44"/>
        </w:rPr>
        <w:t>следующий</w:t>
      </w:r>
      <w:proofErr w:type="gramEnd"/>
      <w:r>
        <w:rPr>
          <w:rStyle w:val="FontStyle44"/>
        </w:rPr>
        <w:t>.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 xml:space="preserve">в случае неявки ребенка в образовательную организацию более шести месяцев от даты заключения родителями (законными представителями) договора об образовании, место, предоставленное ребенку, за ним не сохраняется, изменяется желаемый год поступления на </w:t>
      </w:r>
      <w:proofErr w:type="gramStart"/>
      <w:r>
        <w:rPr>
          <w:rStyle w:val="FontStyle44"/>
        </w:rPr>
        <w:t>следующий</w:t>
      </w:r>
      <w:proofErr w:type="gramEnd"/>
      <w:r>
        <w:rPr>
          <w:rStyle w:val="FontStyle44"/>
        </w:rPr>
        <w:t xml:space="preserve"> и данное место учитывается руководителем организации при составлении заявки о наличии свободных мест.</w:t>
      </w:r>
    </w:p>
    <w:p w:rsidR="001A6758" w:rsidRDefault="001A6758" w:rsidP="001A6758">
      <w:pPr>
        <w:pStyle w:val="Style10"/>
        <w:widowControl/>
        <w:tabs>
          <w:tab w:val="left" w:pos="936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7.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25 Решение о снятии ребенка с очереди принимает Комиссия в следующих</w:t>
      </w:r>
      <w:r>
        <w:rPr>
          <w:rStyle w:val="FontStyle44"/>
        </w:rPr>
        <w:br/>
        <w:t>случаях:</w:t>
      </w:r>
    </w:p>
    <w:p w:rsidR="001A6758" w:rsidRDefault="001A6758" w:rsidP="001A6758">
      <w:pPr>
        <w:pStyle w:val="Style10"/>
        <w:widowControl/>
        <w:tabs>
          <w:tab w:val="left" w:pos="846"/>
        </w:tabs>
        <w:spacing w:line="274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при наличии заявления родителя (законного представителя) о снятии ребенка </w:t>
      </w:r>
      <w:proofErr w:type="gramStart"/>
      <w:r>
        <w:rPr>
          <w:rStyle w:val="FontStyle44"/>
        </w:rPr>
        <w:t>с</w:t>
      </w:r>
      <w:proofErr w:type="gramEnd"/>
    </w:p>
    <w:p w:rsidR="001A6758" w:rsidRDefault="001A6758" w:rsidP="001A6758">
      <w:pPr>
        <w:pStyle w:val="Style4"/>
        <w:widowControl/>
        <w:spacing w:before="7" w:line="274" w:lineRule="exact"/>
        <w:jc w:val="left"/>
        <w:rPr>
          <w:rStyle w:val="FontStyle44"/>
        </w:rPr>
      </w:pPr>
      <w:r>
        <w:rPr>
          <w:rStyle w:val="FontStyle44"/>
        </w:rPr>
        <w:t>учета;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46"/>
        </w:tabs>
        <w:spacing w:line="274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при достижении ребенком семилетнего возраста на 01 сентября текущего года;</w:t>
      </w:r>
    </w:p>
    <w:p w:rsidR="001A6758" w:rsidRDefault="001A6758" w:rsidP="00EF777F">
      <w:pPr>
        <w:pStyle w:val="Style10"/>
        <w:widowControl/>
        <w:numPr>
          <w:ilvl w:val="0"/>
          <w:numId w:val="7"/>
        </w:numPr>
        <w:tabs>
          <w:tab w:val="left" w:pos="846"/>
        </w:tabs>
        <w:spacing w:before="4" w:line="274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смерти ребенка.</w:t>
      </w:r>
    </w:p>
    <w:p w:rsidR="001A6758" w:rsidRDefault="001A6758" w:rsidP="001A6758">
      <w:pPr>
        <w:pStyle w:val="Style10"/>
        <w:widowControl/>
        <w:tabs>
          <w:tab w:val="left" w:pos="958"/>
        </w:tabs>
        <w:spacing w:line="274" w:lineRule="exact"/>
        <w:ind w:left="720" w:firstLine="0"/>
        <w:jc w:val="left"/>
        <w:rPr>
          <w:rStyle w:val="FontStyle44"/>
        </w:rPr>
      </w:pPr>
      <w:r>
        <w:rPr>
          <w:rStyle w:val="FontStyle44"/>
        </w:rPr>
        <w:t>8.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Текущее комплектование.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Выделение места в МДОО при текущем комплектовании осуществляется при поступлении сведений о наличии свободных мест в МДОО.</w:t>
      </w:r>
    </w:p>
    <w:p w:rsidR="001A6758" w:rsidRDefault="001A6758" w:rsidP="001A6758">
      <w:pPr>
        <w:pStyle w:val="Style22"/>
        <w:widowControl/>
        <w:ind w:firstLine="691"/>
        <w:rPr>
          <w:rStyle w:val="FontStyle44"/>
        </w:rPr>
      </w:pPr>
      <w:r>
        <w:rPr>
          <w:rStyle w:val="FontStyle44"/>
        </w:rPr>
        <w:t>Выделение места в МДОО производится в течение одного месяца со дня поступления в ОМСУ сведений о наличии свободных мест в дошкольной образовательной организации.</w:t>
      </w:r>
    </w:p>
    <w:p w:rsidR="001A6758" w:rsidRDefault="001A6758" w:rsidP="001A6758">
      <w:pPr>
        <w:pStyle w:val="Style10"/>
        <w:widowControl/>
        <w:tabs>
          <w:tab w:val="left" w:pos="936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9.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Родители (законные представители) несут ответственность за своевременное</w:t>
      </w:r>
      <w:r>
        <w:rPr>
          <w:rStyle w:val="FontStyle44"/>
        </w:rPr>
        <w:br/>
        <w:t>представление необходимых документов в ОМСУ и образовательные организации.</w:t>
      </w:r>
    </w:p>
    <w:p w:rsidR="001A6758" w:rsidRDefault="001A6758" w:rsidP="001A6758">
      <w:pPr>
        <w:pStyle w:val="Style4"/>
        <w:widowControl/>
        <w:spacing w:before="223" w:line="240" w:lineRule="auto"/>
        <w:ind w:left="2336"/>
        <w:jc w:val="left"/>
        <w:rPr>
          <w:rStyle w:val="FontStyle44"/>
        </w:rPr>
      </w:pPr>
      <w:r>
        <w:rPr>
          <w:rStyle w:val="FontStyle44"/>
        </w:rPr>
        <w:t>Блок-схема предоставления муниципальной услуги</w:t>
      </w:r>
    </w:p>
    <w:p w:rsidR="001A6758" w:rsidRDefault="001A6758" w:rsidP="001A6758">
      <w:pPr>
        <w:pStyle w:val="Style10"/>
        <w:widowControl/>
        <w:tabs>
          <w:tab w:val="left" w:pos="1231"/>
        </w:tabs>
        <w:spacing w:before="227" w:line="277" w:lineRule="exact"/>
        <w:ind w:firstLine="734"/>
        <w:rPr>
          <w:rStyle w:val="FontStyle44"/>
        </w:rPr>
      </w:pPr>
      <w:r>
        <w:rPr>
          <w:rStyle w:val="FontStyle44"/>
        </w:rPr>
        <w:t>10.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Блок-схема предоставления муниципальной услуги «Прием заявлений,</w:t>
      </w:r>
      <w:r>
        <w:rPr>
          <w:rStyle w:val="FontStyle44"/>
        </w:rPr>
        <w:br/>
        <w:t>постановка на учет и зачисление детей в образовательные учреждения, осуществляющие</w:t>
      </w:r>
      <w:r>
        <w:rPr>
          <w:rStyle w:val="FontStyle44"/>
        </w:rPr>
        <w:br/>
        <w:t>образовательную деятельность по программам дошкольного образования, присмотр и</w:t>
      </w:r>
      <w:r>
        <w:rPr>
          <w:rStyle w:val="FontStyle44"/>
        </w:rPr>
        <w:br/>
        <w:t>уход за детьми» приводится в приложении 6 к настоящему административному</w:t>
      </w:r>
      <w:r>
        <w:rPr>
          <w:rStyle w:val="FontStyle44"/>
        </w:rPr>
        <w:br/>
        <w:t>регламенту.</w:t>
      </w:r>
    </w:p>
    <w:p w:rsidR="001A6758" w:rsidRDefault="001A6758" w:rsidP="001A6758">
      <w:pPr>
        <w:pStyle w:val="Style8"/>
        <w:widowControl/>
        <w:spacing w:before="61" w:line="240" w:lineRule="auto"/>
        <w:rPr>
          <w:rStyle w:val="FontStyle43"/>
        </w:rPr>
      </w:pPr>
      <w:r>
        <w:rPr>
          <w:rStyle w:val="FontStyle43"/>
        </w:rPr>
        <w:t xml:space="preserve">IV. Формы </w:t>
      </w:r>
      <w:proofErr w:type="gramStart"/>
      <w:r>
        <w:rPr>
          <w:rStyle w:val="FontStyle43"/>
        </w:rPr>
        <w:t>контроля за</w:t>
      </w:r>
      <w:proofErr w:type="gramEnd"/>
      <w:r>
        <w:rPr>
          <w:rStyle w:val="FontStyle43"/>
        </w:rPr>
        <w:t xml:space="preserve"> исполнением порядка</w:t>
      </w:r>
    </w:p>
    <w:p w:rsidR="001A6758" w:rsidRDefault="001A6758" w:rsidP="001A6758">
      <w:pPr>
        <w:pStyle w:val="Style19"/>
        <w:widowControl/>
        <w:spacing w:before="227"/>
        <w:ind w:firstLine="0"/>
        <w:rPr>
          <w:rStyle w:val="FontStyle44"/>
        </w:rPr>
      </w:pPr>
      <w:r>
        <w:rPr>
          <w:rStyle w:val="FontStyle44"/>
        </w:rPr>
        <w:t xml:space="preserve">Порядок осуществления текущего контроля соблюдения и исполнения должностными лицами, ответственными специалистами административных </w:t>
      </w:r>
      <w:proofErr w:type="spellStart"/>
      <w:r>
        <w:rPr>
          <w:rStyle w:val="FontStyle44"/>
        </w:rPr>
        <w:t>процедер</w:t>
      </w:r>
      <w:proofErr w:type="spellEnd"/>
      <w:r>
        <w:rPr>
          <w:rStyle w:val="FontStyle44"/>
        </w:rPr>
        <w:t>, а также принятия решений ответственными лицами</w:t>
      </w:r>
    </w:p>
    <w:p w:rsidR="001A6758" w:rsidRDefault="001A6758" w:rsidP="001A6758">
      <w:pPr>
        <w:pStyle w:val="Style22"/>
        <w:widowControl/>
        <w:spacing w:before="230"/>
        <w:ind w:firstLine="731"/>
        <w:rPr>
          <w:rStyle w:val="FontStyle44"/>
        </w:rPr>
      </w:pPr>
      <w:r>
        <w:rPr>
          <w:rStyle w:val="FontStyle44"/>
        </w:rPr>
        <w:lastRenderedPageBreak/>
        <w:t>1.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ОМСУ, осуществляющих предоставление муниципальной услуги.</w:t>
      </w:r>
    </w:p>
    <w:p w:rsidR="001A6758" w:rsidRDefault="001A6758" w:rsidP="00EF777F">
      <w:pPr>
        <w:pStyle w:val="Style10"/>
        <w:widowControl/>
        <w:numPr>
          <w:ilvl w:val="0"/>
          <w:numId w:val="20"/>
        </w:numPr>
        <w:tabs>
          <w:tab w:val="left" w:pos="1116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руководителем ОМСУ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1A6758" w:rsidRDefault="001A6758" w:rsidP="00EF777F">
      <w:pPr>
        <w:pStyle w:val="Style10"/>
        <w:widowControl/>
        <w:numPr>
          <w:ilvl w:val="0"/>
          <w:numId w:val="20"/>
        </w:numPr>
        <w:tabs>
          <w:tab w:val="left" w:pos="1116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Периодичность текущего контроля устанавливается руководителем ОМСУ. При этом текущий контроль осуществляется не реже одного раза в год.</w:t>
      </w:r>
    </w:p>
    <w:p w:rsidR="001A6758" w:rsidRDefault="001A6758" w:rsidP="001A6758">
      <w:pPr>
        <w:pStyle w:val="Style10"/>
        <w:widowControl/>
        <w:tabs>
          <w:tab w:val="left" w:pos="1264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1.3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Проверки соблюдения и исполнения ответственными специалистами</w:t>
      </w:r>
      <w:r>
        <w:rPr>
          <w:rStyle w:val="FontStyle44"/>
        </w:rPr>
        <w:br/>
        <w:t>настоящего административного регламента могут быть плановыми и внеплановыми. При</w:t>
      </w:r>
      <w:r>
        <w:rPr>
          <w:rStyle w:val="FontStyle44"/>
        </w:rPr>
        <w:br/>
        <w:t>проверке рассматриваются все вопросы, связанные с предоставлением муниципальной</w:t>
      </w:r>
      <w:r>
        <w:rPr>
          <w:rStyle w:val="FontStyle44"/>
        </w:rPr>
        <w:br/>
        <w:t>услуги (комплексные проверки), или отдельные аспекты (тематические проверки).</w:t>
      </w:r>
      <w:r>
        <w:rPr>
          <w:rStyle w:val="FontStyle44"/>
        </w:rPr>
        <w:br/>
        <w:t>Проверка также может проводиться по конкретному обращению (запросу) заявителя.</w:t>
      </w:r>
    </w:p>
    <w:p w:rsidR="001A6758" w:rsidRDefault="001A6758" w:rsidP="00EF777F">
      <w:pPr>
        <w:pStyle w:val="Style10"/>
        <w:widowControl/>
        <w:numPr>
          <w:ilvl w:val="0"/>
          <w:numId w:val="21"/>
        </w:numPr>
        <w:tabs>
          <w:tab w:val="left" w:pos="1112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руководителем ОМСУ и специалистом, деятельность которого проверялась.</w:t>
      </w:r>
    </w:p>
    <w:p w:rsidR="001A6758" w:rsidRDefault="001A6758" w:rsidP="00EF777F">
      <w:pPr>
        <w:pStyle w:val="Style10"/>
        <w:widowControl/>
        <w:numPr>
          <w:ilvl w:val="0"/>
          <w:numId w:val="21"/>
        </w:numPr>
        <w:tabs>
          <w:tab w:val="left" w:pos="1112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1A6758" w:rsidRDefault="001A6758" w:rsidP="001A6758">
      <w:pPr>
        <w:pStyle w:val="Style10"/>
        <w:widowControl/>
        <w:tabs>
          <w:tab w:val="left" w:pos="1314"/>
        </w:tabs>
        <w:spacing w:line="274" w:lineRule="exact"/>
        <w:ind w:firstLine="734"/>
        <w:rPr>
          <w:rStyle w:val="FontStyle44"/>
        </w:rPr>
      </w:pPr>
      <w:r>
        <w:rPr>
          <w:rStyle w:val="FontStyle44"/>
        </w:rPr>
        <w:t>1.6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Специалист, уполномоченный принимать документы заявителя на</w:t>
      </w:r>
      <w:r>
        <w:rPr>
          <w:rStyle w:val="FontStyle44"/>
        </w:rPr>
        <w:br/>
        <w:t>предоставление муниципальной услуги, несет персональную ответственность за</w:t>
      </w:r>
      <w:r>
        <w:rPr>
          <w:rStyle w:val="FontStyle44"/>
        </w:rPr>
        <w:br/>
        <w:t>соблюдение сроков и порядка приема документов.</w:t>
      </w:r>
    </w:p>
    <w:p w:rsidR="001A6758" w:rsidRDefault="001A6758" w:rsidP="001A6758">
      <w:pPr>
        <w:pStyle w:val="Style10"/>
        <w:widowControl/>
        <w:tabs>
          <w:tab w:val="left" w:pos="1159"/>
        </w:tabs>
        <w:spacing w:line="274" w:lineRule="exact"/>
        <w:ind w:firstLine="734"/>
        <w:rPr>
          <w:rStyle w:val="FontStyle44"/>
        </w:rPr>
      </w:pPr>
      <w:r>
        <w:rPr>
          <w:rStyle w:val="FontStyle44"/>
        </w:rPr>
        <w:t>1.7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Специалист, уполномоченный информировать заявителя о предоставлении</w:t>
      </w:r>
      <w:r>
        <w:rPr>
          <w:rStyle w:val="FontStyle44"/>
        </w:rPr>
        <w:br/>
        <w:t>муниципальной услуги, несет персональную ответственность за соблюдение сроков и</w:t>
      </w:r>
      <w:r>
        <w:rPr>
          <w:rStyle w:val="FontStyle44"/>
        </w:rPr>
        <w:br/>
        <w:t>порядка поиска и подготовки запрашиваемой информации или мотивированного отказа в</w:t>
      </w:r>
      <w:r>
        <w:rPr>
          <w:rStyle w:val="FontStyle44"/>
        </w:rPr>
        <w:br/>
        <w:t>предоставлении информации, полноту и качество исполнения положений настоящего</w:t>
      </w:r>
      <w:r>
        <w:rPr>
          <w:rStyle w:val="FontStyle44"/>
        </w:rPr>
        <w:br/>
        <w:t>административного регламента.</w:t>
      </w:r>
    </w:p>
    <w:p w:rsidR="001A6758" w:rsidRDefault="001A6758" w:rsidP="001A6758">
      <w:pPr>
        <w:pStyle w:val="Style10"/>
        <w:widowControl/>
        <w:tabs>
          <w:tab w:val="left" w:pos="1260"/>
        </w:tabs>
        <w:spacing w:line="274" w:lineRule="exact"/>
        <w:ind w:firstLine="734"/>
        <w:rPr>
          <w:rStyle w:val="FontStyle44"/>
        </w:rPr>
      </w:pPr>
      <w:r>
        <w:rPr>
          <w:rStyle w:val="FontStyle44"/>
        </w:rPr>
        <w:t>1.8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Специалист, уполномоченный выдавать документы заявителю, несет</w:t>
      </w:r>
      <w:r>
        <w:rPr>
          <w:rStyle w:val="FontStyle44"/>
        </w:rPr>
        <w:br/>
        <w:t>персональную ответственность за соблюдение сроков и порядка выдачи документов</w:t>
      </w:r>
      <w:r>
        <w:rPr>
          <w:rStyle w:val="FontStyle44"/>
        </w:rPr>
        <w:br/>
        <w:t>заявителю в соответствии с настоящим административным регламентом.</w:t>
      </w:r>
    </w:p>
    <w:p w:rsidR="001A6758" w:rsidRDefault="001A6758" w:rsidP="001A6758">
      <w:pPr>
        <w:pStyle w:val="Style10"/>
        <w:widowControl/>
        <w:tabs>
          <w:tab w:val="left" w:pos="1112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1.9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Персональная ответственность специалистов закрепляется в их должностных</w:t>
      </w:r>
      <w:r>
        <w:rPr>
          <w:rStyle w:val="FontStyle44"/>
        </w:rPr>
        <w:br/>
        <w:t>инструкциях в соответствии с требованиями законодательства Российской Федерации.</w:t>
      </w:r>
    </w:p>
    <w:p w:rsidR="001A6758" w:rsidRDefault="001A6758" w:rsidP="001A6758">
      <w:pPr>
        <w:pStyle w:val="Style10"/>
        <w:widowControl/>
        <w:tabs>
          <w:tab w:val="left" w:pos="1415"/>
        </w:tabs>
        <w:spacing w:line="274" w:lineRule="exact"/>
        <w:ind w:firstLine="720"/>
        <w:rPr>
          <w:rStyle w:val="FontStyle44"/>
        </w:rPr>
      </w:pPr>
      <w:r>
        <w:rPr>
          <w:rStyle w:val="FontStyle44"/>
        </w:rPr>
        <w:t>1.10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Текущий контроль и координация последовательности действий,</w:t>
      </w:r>
      <w:r>
        <w:rPr>
          <w:rStyle w:val="FontStyle44"/>
        </w:rPr>
        <w:br/>
        <w:t>определенных административными процедурами осуществляет:</w:t>
      </w:r>
    </w:p>
    <w:p w:rsidR="001A6758" w:rsidRDefault="001A6758" w:rsidP="001A6758">
      <w:pPr>
        <w:pStyle w:val="Style10"/>
        <w:widowControl/>
        <w:tabs>
          <w:tab w:val="left" w:pos="850"/>
        </w:tabs>
        <w:spacing w:line="274" w:lineRule="exact"/>
        <w:ind w:left="713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 постановке на соответствующий учет - специалист управления образования;</w:t>
      </w:r>
    </w:p>
    <w:p w:rsidR="001A6758" w:rsidRDefault="001A6758" w:rsidP="001A6758">
      <w:pPr>
        <w:pStyle w:val="Style10"/>
        <w:widowControl/>
        <w:tabs>
          <w:tab w:val="left" w:pos="990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 приему заявлений о зачислении в муниципальные образовательные организации, реализующие основную образовательную программу дошкольного образования - руководитель образовательной организации.</w:t>
      </w:r>
    </w:p>
    <w:p w:rsidR="001A6758" w:rsidRDefault="001A6758" w:rsidP="001A6758">
      <w:pPr>
        <w:pStyle w:val="Style8"/>
        <w:widowControl/>
        <w:spacing w:line="240" w:lineRule="exact"/>
        <w:ind w:left="1310" w:right="1296"/>
        <w:rPr>
          <w:sz w:val="20"/>
          <w:szCs w:val="20"/>
        </w:rPr>
      </w:pPr>
    </w:p>
    <w:p w:rsidR="001A6758" w:rsidRDefault="001A6758" w:rsidP="001A6758">
      <w:pPr>
        <w:pStyle w:val="Style8"/>
        <w:widowControl/>
        <w:spacing w:line="240" w:lineRule="exact"/>
        <w:ind w:left="1310" w:right="1296"/>
        <w:rPr>
          <w:sz w:val="20"/>
          <w:szCs w:val="20"/>
        </w:rPr>
      </w:pPr>
    </w:p>
    <w:p w:rsidR="001A6758" w:rsidRDefault="001A6758" w:rsidP="001A6758">
      <w:pPr>
        <w:pStyle w:val="Style8"/>
        <w:widowControl/>
        <w:spacing w:before="71" w:line="277" w:lineRule="exact"/>
        <w:ind w:left="1310" w:right="1296"/>
        <w:rPr>
          <w:rStyle w:val="FontStyle43"/>
        </w:rPr>
      </w:pPr>
      <w:r>
        <w:rPr>
          <w:rStyle w:val="FontStyle43"/>
        </w:rPr>
        <w:t>V. Досудебный (внесудебный) порядок обжалования решений и действий (бездействия) органа местного самоуправления,</w:t>
      </w:r>
    </w:p>
    <w:p w:rsidR="001A6758" w:rsidRDefault="001A6758" w:rsidP="001A6758">
      <w:pPr>
        <w:pStyle w:val="Style8"/>
        <w:widowControl/>
        <w:spacing w:before="61" w:line="274" w:lineRule="exact"/>
        <w:ind w:left="1069" w:right="1109"/>
        <w:rPr>
          <w:rStyle w:val="FontStyle43"/>
        </w:rPr>
      </w:pPr>
      <w:r>
        <w:rPr>
          <w:rStyle w:val="FontStyle43"/>
        </w:rPr>
        <w:t>предоставляющего муниципальную услугу, а также должностных лиц, служащих органов местного самоуправления</w:t>
      </w:r>
    </w:p>
    <w:p w:rsidR="001A6758" w:rsidRDefault="001A6758" w:rsidP="001A6758">
      <w:pPr>
        <w:pStyle w:val="Style22"/>
        <w:widowControl/>
        <w:spacing w:before="230" w:line="270" w:lineRule="exact"/>
        <w:ind w:firstLine="727"/>
        <w:rPr>
          <w:rStyle w:val="FontStyle44"/>
        </w:rPr>
      </w:pPr>
      <w:r>
        <w:rPr>
          <w:rStyle w:val="FontStyle44"/>
        </w:rPr>
        <w:t>1. Заявитель имеет право на досудебное обжалование решений и действий (бездействия) ОМСУ, должностного лица или муниципального служащего ОМСУ, принятых и совершенных (не совершенного) в ходе предоставления муниципальной услуги.</w:t>
      </w:r>
    </w:p>
    <w:p w:rsidR="001A6758" w:rsidRDefault="001A6758" w:rsidP="001A6758">
      <w:pPr>
        <w:pStyle w:val="Style10"/>
        <w:widowControl/>
        <w:tabs>
          <w:tab w:val="left" w:pos="1058"/>
        </w:tabs>
        <w:spacing w:before="11" w:line="274" w:lineRule="exact"/>
        <w:ind w:left="738" w:firstLine="0"/>
        <w:jc w:val="left"/>
        <w:rPr>
          <w:rStyle w:val="FontStyle44"/>
        </w:rPr>
      </w:pPr>
      <w:r>
        <w:rPr>
          <w:rStyle w:val="FontStyle44"/>
        </w:rPr>
        <w:t>1.1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Предметом обжалования может быть:</w:t>
      </w:r>
    </w:p>
    <w:p w:rsidR="001A6758" w:rsidRDefault="001A6758" w:rsidP="001A6758">
      <w:pPr>
        <w:pStyle w:val="Style10"/>
        <w:widowControl/>
        <w:tabs>
          <w:tab w:val="left" w:pos="965"/>
        </w:tabs>
        <w:spacing w:before="7" w:line="274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нарушение срока регистрации   заявления о предоставлении муниципальной</w:t>
      </w:r>
    </w:p>
    <w:p w:rsidR="001A6758" w:rsidRDefault="001A6758" w:rsidP="001A6758">
      <w:pPr>
        <w:pStyle w:val="Style4"/>
        <w:widowControl/>
        <w:spacing w:line="274" w:lineRule="exact"/>
        <w:jc w:val="left"/>
        <w:rPr>
          <w:rStyle w:val="FontStyle44"/>
        </w:rPr>
      </w:pPr>
      <w:r>
        <w:rPr>
          <w:rStyle w:val="FontStyle44"/>
        </w:rPr>
        <w:t>услуги;</w:t>
      </w:r>
    </w:p>
    <w:p w:rsidR="001A6758" w:rsidRDefault="001A6758" w:rsidP="001A6758">
      <w:pPr>
        <w:pStyle w:val="Style10"/>
        <w:widowControl/>
        <w:tabs>
          <w:tab w:val="left" w:pos="965"/>
        </w:tabs>
        <w:spacing w:before="7" w:line="274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нарушение срока предоставления муниципальной услуги;</w:t>
      </w:r>
    </w:p>
    <w:p w:rsidR="001A6758" w:rsidRDefault="001A6758" w:rsidP="001A6758">
      <w:pPr>
        <w:pStyle w:val="Style10"/>
        <w:widowControl/>
        <w:tabs>
          <w:tab w:val="left" w:pos="1069"/>
        </w:tabs>
        <w:spacing w:line="274" w:lineRule="exact"/>
        <w:rPr>
          <w:rStyle w:val="FontStyle44"/>
        </w:rPr>
      </w:pPr>
      <w:r>
        <w:rPr>
          <w:rStyle w:val="FontStyle44"/>
        </w:rPr>
        <w:lastRenderedPageBreak/>
        <w:t>3)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требование от заявителя документов, не предусмотренных нормативными</w:t>
      </w:r>
      <w:r>
        <w:rPr>
          <w:rStyle w:val="FontStyle44"/>
        </w:rPr>
        <w:br/>
        <w:t>правовыми актами Российской Федерации, нормативными правовыми актами Республики</w:t>
      </w:r>
      <w:r>
        <w:rPr>
          <w:rStyle w:val="FontStyle44"/>
        </w:rPr>
        <w:br/>
        <w:t>Бурятия, муниципальными правовыми актами МО для предоставления муниципальной</w:t>
      </w:r>
      <w:r>
        <w:rPr>
          <w:rStyle w:val="FontStyle44"/>
        </w:rPr>
        <w:br/>
        <w:t>услуги;</w:t>
      </w:r>
    </w:p>
    <w:p w:rsidR="001A6758" w:rsidRDefault="001A6758" w:rsidP="001A6758">
      <w:pPr>
        <w:pStyle w:val="Style10"/>
        <w:widowControl/>
        <w:tabs>
          <w:tab w:val="left" w:pos="1152"/>
        </w:tabs>
        <w:spacing w:before="7" w:line="274" w:lineRule="exact"/>
        <w:ind w:firstLine="706"/>
        <w:rPr>
          <w:rStyle w:val="FontStyle44"/>
        </w:rPr>
      </w:pPr>
      <w:r>
        <w:rPr>
          <w:rStyle w:val="FontStyle44"/>
        </w:rPr>
        <w:t>4)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отказ в приеме документов, предоставление которых предусмотрено</w:t>
      </w:r>
      <w:r>
        <w:rPr>
          <w:rStyle w:val="FontStyle44"/>
        </w:rPr>
        <w:br/>
        <w:t>нормативными правовыми актами Российской Федерации, нормативными правовыми</w:t>
      </w:r>
      <w:r>
        <w:rPr>
          <w:rStyle w:val="FontStyle44"/>
        </w:rPr>
        <w:br/>
        <w:t>актами субъектов Российской Федерации, муниципальными правовыми актами для</w:t>
      </w:r>
      <w:r>
        <w:rPr>
          <w:rStyle w:val="FontStyle44"/>
        </w:rPr>
        <w:br/>
        <w:t>предоставления муниципальной услуги;</w:t>
      </w:r>
    </w:p>
    <w:p w:rsidR="001A6758" w:rsidRDefault="001A6758" w:rsidP="001A6758">
      <w:pPr>
        <w:pStyle w:val="Style10"/>
        <w:widowControl/>
        <w:tabs>
          <w:tab w:val="left" w:pos="1055"/>
        </w:tabs>
        <w:spacing w:before="4" w:line="274" w:lineRule="exact"/>
        <w:rPr>
          <w:rStyle w:val="FontStyle44"/>
        </w:rPr>
      </w:pPr>
      <w:proofErr w:type="gramStart"/>
      <w:r>
        <w:rPr>
          <w:rStyle w:val="FontStyle44"/>
        </w:rPr>
        <w:t>5)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отказ в предоставлении муниципальной услуги, если основания отказа не</w:t>
      </w:r>
      <w:r>
        <w:rPr>
          <w:rStyle w:val="FontStyle44"/>
        </w:rPr>
        <w:br/>
        <w:t>предусмотрены федеральными законами и принятыми в соответствии с ними иными</w:t>
      </w:r>
      <w:r>
        <w:rPr>
          <w:rStyle w:val="FontStyle44"/>
        </w:rPr>
        <w:br/>
        <w:t>нормативными правовыми актами Российской Федерации, нормативными правовыми</w:t>
      </w:r>
      <w:r>
        <w:rPr>
          <w:rStyle w:val="FontStyle44"/>
        </w:rPr>
        <w:br/>
        <w:t>актами субъектов Российской Федерации, муниципальными правовыми актами;</w:t>
      </w:r>
      <w:proofErr w:type="gramEnd"/>
    </w:p>
    <w:p w:rsidR="001A6758" w:rsidRDefault="001A6758" w:rsidP="001A6758">
      <w:pPr>
        <w:pStyle w:val="Style10"/>
        <w:widowControl/>
        <w:tabs>
          <w:tab w:val="left" w:pos="1166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6)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затребование с заявителя при предоставлении государственной или</w:t>
      </w:r>
      <w:r>
        <w:rPr>
          <w:rStyle w:val="FontStyle44"/>
        </w:rPr>
        <w:br/>
        <w:t>муниципальной услуги платы, не предусмотренной нормативными правовыми актами</w:t>
      </w:r>
      <w:r>
        <w:rPr>
          <w:rStyle w:val="FontStyle44"/>
        </w:rPr>
        <w:br/>
        <w:t>Российской Федерации, нормативными правовыми актами субъектов Российской</w:t>
      </w:r>
      <w:r>
        <w:rPr>
          <w:rStyle w:val="FontStyle44"/>
        </w:rPr>
        <w:br/>
        <w:t>Федерации, муниципальными правовыми актами;</w:t>
      </w:r>
    </w:p>
    <w:p w:rsidR="001A6758" w:rsidRDefault="001A6758" w:rsidP="001A6758">
      <w:pPr>
        <w:pStyle w:val="Style10"/>
        <w:widowControl/>
        <w:tabs>
          <w:tab w:val="left" w:pos="1026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7)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отказ ОМСУ, ответственного специалиста ОМСУ в исправлении опечаток и</w:t>
      </w:r>
      <w:r>
        <w:rPr>
          <w:rStyle w:val="FontStyle44"/>
        </w:rPr>
        <w:br/>
        <w:t>ошибок в выданных в результате предоставления муниципальной услуги документах либо</w:t>
      </w:r>
      <w:r>
        <w:rPr>
          <w:rStyle w:val="FontStyle44"/>
        </w:rPr>
        <w:br/>
        <w:t>нарушение установленного срока таких исправлений.</w:t>
      </w:r>
    </w:p>
    <w:p w:rsidR="001A6758" w:rsidRDefault="001A6758" w:rsidP="00EF777F">
      <w:pPr>
        <w:pStyle w:val="Style10"/>
        <w:widowControl/>
        <w:numPr>
          <w:ilvl w:val="0"/>
          <w:numId w:val="22"/>
        </w:numPr>
        <w:tabs>
          <w:tab w:val="left" w:pos="1040"/>
        </w:tabs>
        <w:spacing w:line="274" w:lineRule="exact"/>
        <w:ind w:firstLine="720"/>
        <w:rPr>
          <w:rStyle w:val="FontStyle44"/>
        </w:rPr>
      </w:pPr>
      <w:r>
        <w:rPr>
          <w:rStyle w:val="FontStyle44"/>
        </w:rPr>
        <w:t>Жалоба подается в письменной форме на бумажном носителе, в электронной форме в ОМСУ. Жалобы на решения, принятые руководителем ОМСУ подаются в Администрацию МО Республики Бурятия.</w:t>
      </w:r>
    </w:p>
    <w:p w:rsidR="001A6758" w:rsidRDefault="001A6758" w:rsidP="00EF777F">
      <w:pPr>
        <w:pStyle w:val="Style10"/>
        <w:widowControl/>
        <w:numPr>
          <w:ilvl w:val="0"/>
          <w:numId w:val="22"/>
        </w:numPr>
        <w:tabs>
          <w:tab w:val="left" w:pos="1040"/>
        </w:tabs>
        <w:spacing w:line="274" w:lineRule="exact"/>
        <w:ind w:firstLine="720"/>
        <w:rPr>
          <w:rStyle w:val="FontStyle44"/>
        </w:rPr>
      </w:pPr>
      <w:r>
        <w:rPr>
          <w:rStyle w:val="FontStyle44"/>
        </w:rPr>
        <w:t>Жалоба может быть направлена по почте, через ГБУ «МФЦ», в электронном виде с использованием информационно-телекоммуникационной сети «Интернет», официального сайта ОМСУ, официального сайта Администрации МО, единого портала государственных и муниципальных услуг, а также может быть принята при личном приеме заявителя руководителем ОМСУ, первым заместителем Главы МО в рамках компетенции, Главой МО.</w:t>
      </w:r>
    </w:p>
    <w:p w:rsidR="001A6758" w:rsidRDefault="001A6758" w:rsidP="001A6758">
      <w:pPr>
        <w:pStyle w:val="Style10"/>
        <w:widowControl/>
        <w:tabs>
          <w:tab w:val="left" w:pos="1058"/>
        </w:tabs>
        <w:spacing w:line="274" w:lineRule="exact"/>
        <w:ind w:left="738" w:firstLine="0"/>
        <w:jc w:val="left"/>
        <w:rPr>
          <w:rStyle w:val="FontStyle44"/>
        </w:rPr>
      </w:pPr>
      <w:r>
        <w:rPr>
          <w:rStyle w:val="FontStyle45"/>
        </w:rPr>
        <w:t>1.4</w:t>
      </w:r>
      <w:r>
        <w:rPr>
          <w:rStyle w:val="FontStyle45"/>
          <w:b w:val="0"/>
          <w:bCs w:val="0"/>
        </w:rPr>
        <w:tab/>
      </w:r>
      <w:r>
        <w:rPr>
          <w:rStyle w:val="FontStyle44"/>
        </w:rPr>
        <w:t>Жалоба должна содержать:</w:t>
      </w:r>
    </w:p>
    <w:p w:rsidR="001A6758" w:rsidRDefault="001A6758" w:rsidP="00EF777F">
      <w:pPr>
        <w:pStyle w:val="Style10"/>
        <w:widowControl/>
        <w:numPr>
          <w:ilvl w:val="0"/>
          <w:numId w:val="23"/>
        </w:numPr>
        <w:tabs>
          <w:tab w:val="left" w:pos="972"/>
        </w:tabs>
        <w:spacing w:line="274" w:lineRule="exact"/>
        <w:ind w:firstLine="709"/>
        <w:rPr>
          <w:rStyle w:val="FontStyle44"/>
        </w:rPr>
      </w:pPr>
      <w:r>
        <w:rPr>
          <w:rStyle w:val="FontStyle4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6758" w:rsidRDefault="001A6758" w:rsidP="00EF777F">
      <w:pPr>
        <w:pStyle w:val="Style10"/>
        <w:widowControl/>
        <w:numPr>
          <w:ilvl w:val="0"/>
          <w:numId w:val="23"/>
        </w:numPr>
        <w:tabs>
          <w:tab w:val="left" w:pos="972"/>
        </w:tabs>
        <w:spacing w:line="274" w:lineRule="exact"/>
        <w:ind w:firstLine="709"/>
        <w:rPr>
          <w:rStyle w:val="FontStyle44"/>
        </w:rPr>
      </w:pPr>
      <w:proofErr w:type="gramStart"/>
      <w:r>
        <w:rPr>
          <w:rStyle w:val="FontStyle4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758" w:rsidRDefault="001A6758" w:rsidP="001A6758">
      <w:pPr>
        <w:pStyle w:val="Style10"/>
        <w:widowControl/>
        <w:tabs>
          <w:tab w:val="left" w:pos="1109"/>
        </w:tabs>
        <w:spacing w:line="274" w:lineRule="exact"/>
        <w:rPr>
          <w:rStyle w:val="FontStyle44"/>
        </w:rPr>
      </w:pPr>
      <w:r>
        <w:rPr>
          <w:rStyle w:val="FontStyle44"/>
        </w:rPr>
        <w:t>3)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сведения об обжалуемых решениях и действиях (бездействии) органа,</w:t>
      </w:r>
      <w:r>
        <w:rPr>
          <w:rStyle w:val="FontStyle44"/>
        </w:rPr>
        <w:br/>
        <w:t>предоставляющего муниципальную услугу, должностного лица органа, предоставляющего</w:t>
      </w:r>
      <w:r>
        <w:rPr>
          <w:rStyle w:val="FontStyle44"/>
        </w:rPr>
        <w:br/>
        <w:t>муниципальную услугу, либо муниципального служащего;</w:t>
      </w:r>
    </w:p>
    <w:p w:rsidR="001A6758" w:rsidRDefault="001A6758" w:rsidP="001A6758">
      <w:pPr>
        <w:pStyle w:val="Style10"/>
        <w:widowControl/>
        <w:tabs>
          <w:tab w:val="left" w:pos="983"/>
        </w:tabs>
        <w:spacing w:line="274" w:lineRule="exact"/>
        <w:ind w:firstLine="698"/>
        <w:rPr>
          <w:rStyle w:val="FontStyle44"/>
        </w:rPr>
      </w:pPr>
      <w:r>
        <w:rPr>
          <w:rStyle w:val="FontStyle44"/>
        </w:rPr>
        <w:t>4)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доводы, на основании которых заявитель не согласен с решением и действием</w:t>
      </w:r>
      <w:r>
        <w:rPr>
          <w:rStyle w:val="FontStyle44"/>
        </w:rPr>
        <w:br/>
        <w:t>(бездействием) органа, предоставляющего муниципальную услугу, должностного лица</w:t>
      </w:r>
      <w:r>
        <w:rPr>
          <w:rStyle w:val="FontStyle44"/>
        </w:rPr>
        <w:br/>
        <w:t>органа, предоставляющего муниципальную услугу, либо муниципального служащего.</w:t>
      </w:r>
    </w:p>
    <w:p w:rsidR="001A6758" w:rsidRDefault="001A6758" w:rsidP="001A6758">
      <w:pPr>
        <w:pStyle w:val="Style4"/>
        <w:widowControl/>
        <w:spacing w:before="61" w:line="270" w:lineRule="exact"/>
        <w:rPr>
          <w:rStyle w:val="FontStyle44"/>
        </w:rPr>
      </w:pPr>
      <w:r>
        <w:rPr>
          <w:rStyle w:val="FontStyle4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6758" w:rsidRDefault="001A6758" w:rsidP="00EF777F">
      <w:pPr>
        <w:pStyle w:val="Style10"/>
        <w:widowControl/>
        <w:numPr>
          <w:ilvl w:val="0"/>
          <w:numId w:val="24"/>
        </w:numPr>
        <w:tabs>
          <w:tab w:val="left" w:pos="1073"/>
        </w:tabs>
        <w:spacing w:before="18" w:line="270" w:lineRule="exact"/>
        <w:ind w:firstLine="731"/>
        <w:rPr>
          <w:rStyle w:val="FontStyle44"/>
        </w:rPr>
      </w:pPr>
      <w:r>
        <w:rPr>
          <w:rStyle w:val="FontStyle44"/>
        </w:rPr>
        <w:t>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1A6758" w:rsidRDefault="001A6758" w:rsidP="00EF777F">
      <w:pPr>
        <w:pStyle w:val="Style10"/>
        <w:widowControl/>
        <w:numPr>
          <w:ilvl w:val="0"/>
          <w:numId w:val="24"/>
        </w:numPr>
        <w:tabs>
          <w:tab w:val="left" w:pos="1073"/>
        </w:tabs>
        <w:spacing w:before="22" w:line="266" w:lineRule="exact"/>
        <w:ind w:firstLine="731"/>
        <w:rPr>
          <w:rStyle w:val="FontStyle44"/>
        </w:rPr>
      </w:pPr>
      <w:r>
        <w:rPr>
          <w:rStyle w:val="FontStyle44"/>
        </w:rPr>
        <w:t xml:space="preserve">Жалоба рассматривается в течение 15 рабочих дней </w:t>
      </w:r>
      <w:proofErr w:type="gramStart"/>
      <w:r>
        <w:rPr>
          <w:rStyle w:val="FontStyle44"/>
        </w:rPr>
        <w:t>с даты регистрации</w:t>
      </w:r>
      <w:proofErr w:type="gramEnd"/>
      <w:r>
        <w:rPr>
          <w:rStyle w:val="FontStyle44"/>
        </w:rPr>
        <w:t xml:space="preserve"> обращения (запроса) заявителя.</w:t>
      </w:r>
    </w:p>
    <w:p w:rsidR="001A6758" w:rsidRDefault="001A6758" w:rsidP="00EF777F">
      <w:pPr>
        <w:pStyle w:val="Style10"/>
        <w:widowControl/>
        <w:numPr>
          <w:ilvl w:val="0"/>
          <w:numId w:val="24"/>
        </w:numPr>
        <w:tabs>
          <w:tab w:val="left" w:pos="1073"/>
        </w:tabs>
        <w:spacing w:before="18" w:line="274" w:lineRule="exact"/>
        <w:ind w:firstLine="731"/>
        <w:rPr>
          <w:rStyle w:val="FontStyle44"/>
        </w:rPr>
      </w:pPr>
      <w:proofErr w:type="gramStart"/>
      <w:r>
        <w:rPr>
          <w:rStyle w:val="FontStyle44"/>
        </w:rPr>
        <w:t>Жалоба, поступившая в ОМСУ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ОМСУ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rPr>
          <w:rStyle w:val="FontStyle44"/>
        </w:rPr>
        <w:t xml:space="preserve"> ее регистрации.</w:t>
      </w:r>
    </w:p>
    <w:p w:rsidR="001A6758" w:rsidRDefault="001A6758" w:rsidP="00EF777F">
      <w:pPr>
        <w:pStyle w:val="Style10"/>
        <w:widowControl/>
        <w:numPr>
          <w:ilvl w:val="0"/>
          <w:numId w:val="24"/>
        </w:numPr>
        <w:tabs>
          <w:tab w:val="left" w:pos="1073"/>
        </w:tabs>
        <w:spacing w:before="7" w:line="274" w:lineRule="exact"/>
        <w:ind w:firstLine="731"/>
        <w:rPr>
          <w:rStyle w:val="FontStyle44"/>
        </w:rPr>
      </w:pPr>
      <w:r>
        <w:rPr>
          <w:rStyle w:val="FontStyle44"/>
        </w:rPr>
        <w:t>По результатам рассмотрения жалобы ОМСУ, уполномоченное должностное лицо Администрации МО принимает одно из следующих решений:</w:t>
      </w:r>
    </w:p>
    <w:p w:rsidR="001A6758" w:rsidRDefault="001A6758" w:rsidP="001A6758">
      <w:pPr>
        <w:pStyle w:val="Style10"/>
        <w:widowControl/>
        <w:tabs>
          <w:tab w:val="left" w:pos="1055"/>
        </w:tabs>
        <w:spacing w:line="274" w:lineRule="exact"/>
        <w:ind w:firstLine="731"/>
        <w:rPr>
          <w:rStyle w:val="FontStyle44"/>
        </w:rPr>
      </w:pPr>
      <w:proofErr w:type="gramStart"/>
      <w:r>
        <w:rPr>
          <w:rStyle w:val="FontStyle44"/>
        </w:rPr>
        <w:lastRenderedPageBreak/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удовлетворяет жалобу, в том числе в форме отмены принятого решения,</w:t>
      </w:r>
      <w:r>
        <w:rPr>
          <w:rStyle w:val="FontStyle44"/>
        </w:rPr>
        <w:br/>
        <w:t>исправления допущенных опечаток и ошибок в выданных в результате предоставления</w:t>
      </w:r>
      <w:r>
        <w:rPr>
          <w:rStyle w:val="FontStyle44"/>
        </w:rPr>
        <w:br/>
        <w:t>муниципальной услуги документах, возврата заявителю денежных средств, взимание</w:t>
      </w:r>
      <w:r>
        <w:rPr>
          <w:rStyle w:val="FontStyle44"/>
        </w:rPr>
        <w:br/>
        <w:t>которых не предусмотрено нормативными правовыми актами Российской Федерации,</w:t>
      </w:r>
      <w:r>
        <w:rPr>
          <w:rStyle w:val="FontStyle44"/>
        </w:rPr>
        <w:br/>
        <w:t>нормативными правовыми актами Республики Бурятии, муниципальными правовыми</w:t>
      </w:r>
      <w:r>
        <w:rPr>
          <w:rStyle w:val="FontStyle44"/>
        </w:rPr>
        <w:br/>
        <w:t>актами МО, а также в иных формах;</w:t>
      </w:r>
      <w:proofErr w:type="gramEnd"/>
    </w:p>
    <w:p w:rsidR="001A6758" w:rsidRDefault="001A6758" w:rsidP="001A6758">
      <w:pPr>
        <w:pStyle w:val="Style10"/>
        <w:widowControl/>
        <w:tabs>
          <w:tab w:val="left" w:pos="983"/>
        </w:tabs>
        <w:spacing w:line="274" w:lineRule="exact"/>
        <w:ind w:left="724" w:firstLine="0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отказывает в удовлетворении жалобы.</w:t>
      </w:r>
    </w:p>
    <w:p w:rsidR="001A6758" w:rsidRDefault="001A6758" w:rsidP="001A6758">
      <w:pPr>
        <w:pStyle w:val="Style10"/>
        <w:widowControl/>
        <w:tabs>
          <w:tab w:val="left" w:pos="1152"/>
        </w:tabs>
        <w:spacing w:line="274" w:lineRule="exact"/>
        <w:ind w:firstLine="731"/>
        <w:rPr>
          <w:rStyle w:val="FontStyle44"/>
        </w:rPr>
      </w:pPr>
      <w:r>
        <w:rPr>
          <w:rStyle w:val="FontStyle44"/>
        </w:rPr>
        <w:t>1.9</w:t>
      </w:r>
      <w:proofErr w:type="gramStart"/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В</w:t>
      </w:r>
      <w:proofErr w:type="gramEnd"/>
      <w:r>
        <w:rPr>
          <w:rStyle w:val="FontStyle44"/>
        </w:rPr>
        <w:t xml:space="preserve"> случае установления в ходе или по результатам рассмотрения жалобы</w:t>
      </w:r>
      <w:r>
        <w:rPr>
          <w:rStyle w:val="FontStyle44"/>
        </w:rPr>
        <w:br/>
        <w:t>признаков состава административного правонарушения или преступления должностное</w:t>
      </w:r>
      <w:r>
        <w:rPr>
          <w:rStyle w:val="FontStyle44"/>
        </w:rPr>
        <w:br/>
        <w:t>лицо, наделенное полномочиями по рассмотрению жалоб незамедлительно направляет</w:t>
      </w:r>
      <w:r>
        <w:rPr>
          <w:rStyle w:val="FontStyle44"/>
        </w:rPr>
        <w:br/>
        <w:t>имеющиеся материалы в органы прокуратуры.</w:t>
      </w:r>
    </w:p>
    <w:p w:rsidR="001A6758" w:rsidRDefault="001A6758" w:rsidP="00EF777F">
      <w:pPr>
        <w:pStyle w:val="Style10"/>
        <w:widowControl/>
        <w:numPr>
          <w:ilvl w:val="0"/>
          <w:numId w:val="25"/>
        </w:numPr>
        <w:tabs>
          <w:tab w:val="left" w:pos="1195"/>
        </w:tabs>
        <w:spacing w:line="274" w:lineRule="exact"/>
        <w:ind w:firstLine="727"/>
        <w:rPr>
          <w:rStyle w:val="FontStyle44"/>
        </w:rPr>
      </w:pPr>
      <w:r>
        <w:rPr>
          <w:rStyle w:val="FontStyle44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1A6758" w:rsidRDefault="001A6758" w:rsidP="00EF777F">
      <w:pPr>
        <w:pStyle w:val="Style10"/>
        <w:widowControl/>
        <w:numPr>
          <w:ilvl w:val="0"/>
          <w:numId w:val="25"/>
        </w:numPr>
        <w:tabs>
          <w:tab w:val="left" w:pos="1195"/>
        </w:tabs>
        <w:spacing w:after="1616" w:line="274" w:lineRule="exact"/>
        <w:ind w:firstLine="727"/>
        <w:rPr>
          <w:rStyle w:val="FontStyle44"/>
        </w:rPr>
      </w:pPr>
      <w:r>
        <w:rPr>
          <w:rStyle w:val="FontStyle44"/>
        </w:rPr>
        <w:t>Обжалование решения и действий (бездействия) ОМСУ, его должностных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1A6758" w:rsidRDefault="001A6758" w:rsidP="00EF777F">
      <w:pPr>
        <w:pStyle w:val="Style10"/>
        <w:widowControl/>
        <w:numPr>
          <w:ilvl w:val="0"/>
          <w:numId w:val="25"/>
        </w:numPr>
        <w:tabs>
          <w:tab w:val="left" w:pos="1195"/>
        </w:tabs>
        <w:spacing w:after="1616" w:line="274" w:lineRule="exact"/>
        <w:ind w:firstLine="727"/>
        <w:rPr>
          <w:rStyle w:val="FontStyle44"/>
        </w:rPr>
        <w:sectPr w:rsidR="001A6758" w:rsidSect="002E0E0E">
          <w:pgSz w:w="11905" w:h="16837"/>
          <w:pgMar w:top="142" w:right="871" w:bottom="284" w:left="1591" w:header="720" w:footer="720" w:gutter="0"/>
          <w:cols w:space="60"/>
          <w:noEndnote/>
        </w:sectPr>
      </w:pPr>
    </w:p>
    <w:p w:rsidR="001A6758" w:rsidRDefault="001A6758" w:rsidP="001A6758">
      <w:pPr>
        <w:pStyle w:val="Style4"/>
        <w:widowControl/>
        <w:spacing w:line="240" w:lineRule="auto"/>
        <w:rPr>
          <w:rStyle w:val="FontStyle44"/>
        </w:rPr>
        <w:sectPr w:rsidR="001A6758">
          <w:footerReference w:type="default" r:id="rId14"/>
          <w:type w:val="continuous"/>
          <w:pgSz w:w="11905" w:h="16837"/>
          <w:pgMar w:top="676" w:right="1519" w:bottom="1440" w:left="2019" w:header="720" w:footer="720" w:gutter="0"/>
          <w:cols w:num="2" w:space="720" w:equalWidth="0">
            <w:col w:w="1126" w:space="5810"/>
            <w:col w:w="1429"/>
          </w:cols>
          <w:noEndnote/>
        </w:sectPr>
      </w:pPr>
      <w:r>
        <w:rPr>
          <w:rStyle w:val="FontStyle44"/>
        </w:rPr>
        <w:lastRenderedPageBreak/>
        <w:br w:type="column"/>
      </w:r>
      <w:r w:rsidR="00D13195">
        <w:rPr>
          <w:rStyle w:val="FontStyle44"/>
        </w:rPr>
        <w:lastRenderedPageBreak/>
        <w:t xml:space="preserve"> </w:t>
      </w:r>
    </w:p>
    <w:p w:rsidR="001A6758" w:rsidRDefault="001A6758" w:rsidP="001A6758">
      <w:pPr>
        <w:pStyle w:val="Style8"/>
        <w:widowControl/>
        <w:spacing w:before="61" w:line="248" w:lineRule="exact"/>
        <w:jc w:val="right"/>
        <w:rPr>
          <w:rStyle w:val="FontStyle44"/>
        </w:rPr>
      </w:pPr>
      <w:r>
        <w:rPr>
          <w:rStyle w:val="FontStyle43"/>
        </w:rPr>
        <w:lastRenderedPageBreak/>
        <w:t xml:space="preserve">Приложение </w:t>
      </w:r>
      <w:r>
        <w:rPr>
          <w:rStyle w:val="FontStyle44"/>
        </w:rPr>
        <w:t>1</w:t>
      </w:r>
    </w:p>
    <w:p w:rsidR="001A6758" w:rsidRDefault="001A6758" w:rsidP="001A6758">
      <w:pPr>
        <w:pStyle w:val="Style24"/>
        <w:widowControl/>
        <w:spacing w:line="248" w:lineRule="exact"/>
        <w:rPr>
          <w:rStyle w:val="FontStyle45"/>
        </w:rPr>
      </w:pPr>
      <w:r>
        <w:rPr>
          <w:rStyle w:val="FontStyle45"/>
        </w:rPr>
        <w:t>к порядку</w:t>
      </w:r>
    </w:p>
    <w:p w:rsidR="001A6758" w:rsidRDefault="001A6758" w:rsidP="001A6758">
      <w:pPr>
        <w:pStyle w:val="Style24"/>
        <w:widowControl/>
        <w:spacing w:line="248" w:lineRule="exact"/>
        <w:ind w:left="5011"/>
        <w:rPr>
          <w:rStyle w:val="FontStyle45"/>
        </w:rPr>
      </w:pPr>
      <w:r>
        <w:rPr>
          <w:rStyle w:val="FontStyle45"/>
        </w:rPr>
        <w:t>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2"/>
        <w:widowControl/>
        <w:spacing w:line="240" w:lineRule="exact"/>
        <w:ind w:left="4201"/>
        <w:jc w:val="both"/>
        <w:rPr>
          <w:sz w:val="20"/>
          <w:szCs w:val="20"/>
        </w:rPr>
      </w:pPr>
    </w:p>
    <w:p w:rsidR="001A6758" w:rsidRDefault="001A6758" w:rsidP="001A6758">
      <w:pPr>
        <w:pStyle w:val="Style2"/>
        <w:widowControl/>
        <w:spacing w:before="12" w:line="240" w:lineRule="auto"/>
        <w:ind w:left="4201"/>
        <w:jc w:val="both"/>
        <w:rPr>
          <w:rStyle w:val="FontStyle41"/>
        </w:rPr>
      </w:pPr>
      <w:r>
        <w:rPr>
          <w:rStyle w:val="FontStyle41"/>
        </w:rPr>
        <w:t>Фамилия, имя, отчество одного из родителей (одного из законных представителей)</w:t>
      </w:r>
    </w:p>
    <w:p w:rsidR="001A6758" w:rsidRDefault="001A6758" w:rsidP="001A6758">
      <w:pPr>
        <w:pStyle w:val="Style4"/>
        <w:widowControl/>
        <w:spacing w:before="130" w:line="240" w:lineRule="auto"/>
        <w:jc w:val="right"/>
        <w:rPr>
          <w:rStyle w:val="FontStyle44"/>
        </w:rPr>
      </w:pPr>
      <w:proofErr w:type="gramStart"/>
      <w:r>
        <w:rPr>
          <w:rStyle w:val="FontStyle44"/>
        </w:rPr>
        <w:t>проживающего</w:t>
      </w:r>
      <w:proofErr w:type="gramEnd"/>
      <w:r>
        <w:rPr>
          <w:rStyle w:val="FontStyle44"/>
        </w:rPr>
        <w:t xml:space="preserve"> по адресу:</w:t>
      </w:r>
    </w:p>
    <w:p w:rsidR="001A6758" w:rsidRDefault="001A6758" w:rsidP="001A675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64" w:line="240" w:lineRule="auto"/>
        <w:jc w:val="center"/>
        <w:rPr>
          <w:rStyle w:val="FontStyle44"/>
        </w:rPr>
      </w:pPr>
      <w:r>
        <w:rPr>
          <w:rStyle w:val="FontStyle44"/>
        </w:rPr>
        <w:t>заявление</w:t>
      </w:r>
    </w:p>
    <w:p w:rsidR="001A6758" w:rsidRDefault="001A6758" w:rsidP="001A675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34" w:line="240" w:lineRule="auto"/>
        <w:jc w:val="left"/>
        <w:rPr>
          <w:rStyle w:val="FontStyle44"/>
        </w:rPr>
      </w:pPr>
      <w:r>
        <w:rPr>
          <w:rStyle w:val="FontStyle44"/>
        </w:rPr>
        <w:t>Прошу поставить на очередь для зачисления в образовательную организацию моего ребёнка</w:t>
      </w:r>
    </w:p>
    <w:p w:rsidR="001A6758" w:rsidRDefault="001A6758" w:rsidP="001A6758">
      <w:pPr>
        <w:pStyle w:val="Style2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2"/>
        <w:widowControl/>
        <w:spacing w:before="16" w:line="240" w:lineRule="auto"/>
        <w:rPr>
          <w:rStyle w:val="FontStyle41"/>
        </w:rPr>
      </w:pPr>
      <w:r>
        <w:rPr>
          <w:rStyle w:val="FontStyle41"/>
        </w:rPr>
        <w:t>(фамилия, имя, отчество ребенка, дата рождения)</w:t>
      </w:r>
    </w:p>
    <w:p w:rsidR="001A6758" w:rsidRDefault="001A6758" w:rsidP="001A6758">
      <w:pPr>
        <w:pStyle w:val="Style4"/>
        <w:widowControl/>
        <w:spacing w:before="133" w:line="240" w:lineRule="auto"/>
        <w:jc w:val="left"/>
        <w:rPr>
          <w:rStyle w:val="FontStyle46"/>
        </w:rPr>
      </w:pPr>
      <w:r>
        <w:rPr>
          <w:rStyle w:val="FontStyle44"/>
        </w:rPr>
        <w:t xml:space="preserve">Предполагаемая образовательная организация (организации) </w:t>
      </w:r>
      <w:r>
        <w:rPr>
          <w:rStyle w:val="FontStyle47"/>
        </w:rPr>
        <w:t xml:space="preserve">(в </w:t>
      </w:r>
      <w:r>
        <w:rPr>
          <w:rStyle w:val="FontStyle46"/>
        </w:rPr>
        <w:t>порядке приоритетности)</w:t>
      </w:r>
    </w:p>
    <w:p w:rsidR="001A6758" w:rsidRDefault="001A6758" w:rsidP="001A6758">
      <w:pPr>
        <w:pStyle w:val="Style4"/>
        <w:widowControl/>
        <w:tabs>
          <w:tab w:val="left" w:leader="underscore" w:pos="9130"/>
        </w:tabs>
        <w:spacing w:before="43" w:line="270" w:lineRule="exact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</w:rPr>
        <w:tab/>
      </w:r>
    </w:p>
    <w:p w:rsidR="001A6758" w:rsidRDefault="001A6758" w:rsidP="001A6758">
      <w:pPr>
        <w:pStyle w:val="Style4"/>
        <w:widowControl/>
        <w:tabs>
          <w:tab w:val="left" w:leader="underscore" w:pos="9155"/>
        </w:tabs>
        <w:spacing w:line="270" w:lineRule="exact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</w:rPr>
        <w:tab/>
      </w:r>
    </w:p>
    <w:p w:rsidR="001A6758" w:rsidRDefault="00E53F63" w:rsidP="001A6758">
      <w:pPr>
        <w:pStyle w:val="Style4"/>
        <w:widowControl/>
        <w:tabs>
          <w:tab w:val="left" w:leader="underscore" w:pos="5443"/>
          <w:tab w:val="left" w:pos="6383"/>
          <w:tab w:val="left" w:leader="underscore" w:pos="9151"/>
        </w:tabs>
        <w:spacing w:before="11" w:line="240" w:lineRule="auto"/>
        <w:jc w:val="left"/>
        <w:rPr>
          <w:rStyle w:val="FontStyle44"/>
        </w:rPr>
      </w:pPr>
      <w:r>
        <w:rPr>
          <w:rStyle w:val="FontStyle44"/>
        </w:rPr>
        <w:t>3</w:t>
      </w:r>
      <w:r w:rsidR="001A6758">
        <w:rPr>
          <w:rStyle w:val="FontStyle44"/>
        </w:rPr>
        <w:t>)</w:t>
      </w:r>
      <w:r w:rsidR="001A6758">
        <w:rPr>
          <w:rStyle w:val="FontStyle44"/>
        </w:rPr>
        <w:tab/>
      </w:r>
      <w:r w:rsidR="001A6758">
        <w:rPr>
          <w:rStyle w:val="FontStyle44"/>
          <w:u w:val="single"/>
        </w:rPr>
        <w:t>,</w:t>
      </w:r>
      <w:r w:rsidR="001A6758">
        <w:rPr>
          <w:rStyle w:val="FontStyle44"/>
          <w:sz w:val="20"/>
          <w:szCs w:val="20"/>
        </w:rPr>
        <w:tab/>
      </w:r>
      <w:r w:rsidR="001A6758">
        <w:rPr>
          <w:rStyle w:val="FontStyle44"/>
        </w:rPr>
        <w:tab/>
      </w:r>
    </w:p>
    <w:p w:rsidR="001A6758" w:rsidRDefault="001A6758" w:rsidP="001A6758">
      <w:pPr>
        <w:pStyle w:val="Style2"/>
        <w:widowControl/>
        <w:spacing w:line="240" w:lineRule="auto"/>
        <w:ind w:left="5447"/>
        <w:jc w:val="left"/>
        <w:rPr>
          <w:rStyle w:val="FontStyle41"/>
        </w:rPr>
      </w:pPr>
      <w:r>
        <w:rPr>
          <w:rStyle w:val="FontStyle41"/>
        </w:rPr>
        <w:t>(название д/с)</w:t>
      </w:r>
    </w:p>
    <w:p w:rsidR="001A6758" w:rsidRDefault="001A6758" w:rsidP="001A6758">
      <w:pPr>
        <w:pStyle w:val="Style4"/>
        <w:widowControl/>
        <w:tabs>
          <w:tab w:val="left" w:leader="underscore" w:pos="8161"/>
        </w:tabs>
        <w:spacing w:before="133" w:line="274" w:lineRule="exact"/>
        <w:jc w:val="left"/>
        <w:rPr>
          <w:rStyle w:val="FontStyle44"/>
        </w:rPr>
      </w:pPr>
      <w:r>
        <w:rPr>
          <w:rStyle w:val="FontStyle44"/>
        </w:rPr>
        <w:t>Желаемая дата зачисления в образовательную организацию 01 сентября 20</w:t>
      </w:r>
      <w:r>
        <w:rPr>
          <w:rStyle w:val="FontStyle44"/>
        </w:rPr>
        <w:tab/>
        <w:t>года</w:t>
      </w:r>
    </w:p>
    <w:p w:rsidR="001A6758" w:rsidRDefault="001A6758" w:rsidP="001A6758">
      <w:pPr>
        <w:pStyle w:val="Style4"/>
        <w:widowControl/>
        <w:tabs>
          <w:tab w:val="left" w:leader="underscore" w:pos="9817"/>
        </w:tabs>
        <w:spacing w:line="274" w:lineRule="exact"/>
        <w:rPr>
          <w:rStyle w:val="FontStyle44"/>
        </w:rPr>
      </w:pPr>
      <w:r>
        <w:rPr>
          <w:rStyle w:val="FontStyle44"/>
        </w:rPr>
        <w:t>Телефон (домашний, сотовый)</w:t>
      </w:r>
      <w:r>
        <w:rPr>
          <w:rStyle w:val="FontStyle44"/>
        </w:rPr>
        <w:tab/>
      </w:r>
    </w:p>
    <w:p w:rsidR="001A6758" w:rsidRDefault="001A6758" w:rsidP="001A6758">
      <w:pPr>
        <w:pStyle w:val="Style4"/>
        <w:widowControl/>
        <w:spacing w:line="274" w:lineRule="exact"/>
        <w:ind w:right="7373"/>
        <w:jc w:val="left"/>
        <w:rPr>
          <w:rStyle w:val="FontStyle44"/>
        </w:rPr>
      </w:pPr>
      <w:r>
        <w:rPr>
          <w:rStyle w:val="FontStyle44"/>
        </w:rPr>
        <w:t>К заявлению прилагаю: 1.</w:t>
      </w:r>
    </w:p>
    <w:p w:rsidR="001A6758" w:rsidRDefault="001A6758" w:rsidP="00EF777F">
      <w:pPr>
        <w:pStyle w:val="Style4"/>
        <w:widowControl/>
        <w:numPr>
          <w:ilvl w:val="0"/>
          <w:numId w:val="41"/>
        </w:numPr>
        <w:spacing w:line="274" w:lineRule="exact"/>
        <w:ind w:right="9734"/>
        <w:rPr>
          <w:rStyle w:val="FontStyle44"/>
        </w:rPr>
      </w:pPr>
      <w:r>
        <w:rPr>
          <w:rStyle w:val="FontStyle44"/>
        </w:rPr>
        <w:t>3.</w:t>
      </w:r>
    </w:p>
    <w:p w:rsidR="001A6758" w:rsidRDefault="001A6758" w:rsidP="001A6758">
      <w:pPr>
        <w:pStyle w:val="Style4"/>
        <w:widowControl/>
        <w:spacing w:line="274" w:lineRule="exact"/>
        <w:rPr>
          <w:rStyle w:val="FontStyle44"/>
        </w:rPr>
      </w:pPr>
      <w:r>
        <w:rPr>
          <w:rStyle w:val="FontStyle44"/>
        </w:rPr>
        <w:t>Указание родителя (законного представителя) о праве на внеочередное, первоочередное предоставление ребёнку места в образовательной организации в соответствии с действующим законодательством       РФ       (с       приложением       соответствующего       документа)</w:t>
      </w:r>
    </w:p>
    <w:p w:rsidR="001A6758" w:rsidRDefault="001A6758" w:rsidP="001A6758">
      <w:pPr>
        <w:pStyle w:val="Style4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104" w:line="277" w:lineRule="exact"/>
        <w:rPr>
          <w:rStyle w:val="FontStyle44"/>
        </w:rPr>
      </w:pPr>
      <w:proofErr w:type="gramStart"/>
      <w:r>
        <w:rPr>
          <w:rStyle w:val="FontStyle4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1A6758" w:rsidRDefault="001A6758" w:rsidP="001A6758">
      <w:pPr>
        <w:pStyle w:val="Style4"/>
        <w:widowControl/>
        <w:tabs>
          <w:tab w:val="left" w:leader="underscore" w:pos="2862"/>
          <w:tab w:val="left" w:leader="underscore" w:pos="3935"/>
          <w:tab w:val="left" w:leader="underscore" w:pos="5854"/>
          <w:tab w:val="left" w:leader="underscore" w:pos="6872"/>
          <w:tab w:val="left" w:leader="underscore" w:pos="8014"/>
          <w:tab w:val="left" w:leader="underscore" w:pos="8611"/>
        </w:tabs>
        <w:spacing w:line="240" w:lineRule="auto"/>
        <w:jc w:val="left"/>
        <w:rPr>
          <w:rStyle w:val="FontStyle44"/>
        </w:rPr>
      </w:pPr>
      <w:r>
        <w:rPr>
          <w:rStyle w:val="FontStyle44"/>
        </w:rPr>
        <w:tab/>
        <w:t xml:space="preserve">    </w:t>
      </w:r>
      <w:r>
        <w:rPr>
          <w:rStyle w:val="FontStyle44"/>
        </w:rPr>
        <w:tab/>
        <w:t xml:space="preserve">    </w:t>
      </w:r>
      <w:r>
        <w:rPr>
          <w:rStyle w:val="FontStyle44"/>
        </w:rPr>
        <w:tab/>
        <w:t xml:space="preserve">    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</w:p>
    <w:p w:rsidR="001A6758" w:rsidRDefault="001A6758" w:rsidP="001A6758">
      <w:pPr>
        <w:pStyle w:val="Style37"/>
        <w:widowControl/>
        <w:tabs>
          <w:tab w:val="left" w:pos="3917"/>
          <w:tab w:val="left" w:pos="7387"/>
        </w:tabs>
        <w:ind w:left="1120"/>
        <w:rPr>
          <w:rStyle w:val="FontStyle41"/>
        </w:rPr>
      </w:pPr>
      <w:r>
        <w:rPr>
          <w:rStyle w:val="FontStyle41"/>
        </w:rPr>
        <w:t>подпись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Ф.И.О.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дата</w:t>
      </w:r>
    </w:p>
    <w:p w:rsidR="001A6758" w:rsidRDefault="001A6758" w:rsidP="001A6758">
      <w:pPr>
        <w:pStyle w:val="Style4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152" w:line="277" w:lineRule="exact"/>
        <w:rPr>
          <w:rStyle w:val="FontStyle44"/>
        </w:rPr>
      </w:pPr>
      <w:r>
        <w:rPr>
          <w:rStyle w:val="FontStyle44"/>
        </w:rPr>
        <w:t xml:space="preserve">Уведомление о регистрации в электронной базе данных о детях, нуждающихся в предоставлении места в </w:t>
      </w:r>
      <w:proofErr w:type="gramStart"/>
      <w:r>
        <w:rPr>
          <w:rStyle w:val="FontStyle44"/>
        </w:rPr>
        <w:t>муниципальных образовательных организациях, реализующих образовательную программу дошкольного образования получил</w:t>
      </w:r>
      <w:proofErr w:type="gramEnd"/>
    </w:p>
    <w:p w:rsidR="001A6758" w:rsidRDefault="001A6758" w:rsidP="001A675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tabs>
          <w:tab w:val="left" w:leader="underscore" w:pos="2862"/>
          <w:tab w:val="left" w:leader="underscore" w:pos="4079"/>
          <w:tab w:val="left" w:leader="underscore" w:pos="5854"/>
          <w:tab w:val="left" w:leader="underscore" w:pos="6872"/>
          <w:tab w:val="left" w:leader="underscore" w:pos="8017"/>
          <w:tab w:val="left" w:leader="underscore" w:pos="8734"/>
        </w:tabs>
        <w:spacing w:before="19" w:line="240" w:lineRule="auto"/>
        <w:jc w:val="left"/>
        <w:rPr>
          <w:rStyle w:val="FontStyle44"/>
        </w:rPr>
      </w:pPr>
      <w:r>
        <w:rPr>
          <w:rStyle w:val="FontStyle44"/>
        </w:rPr>
        <w:tab/>
        <w:t xml:space="preserve">    </w:t>
      </w:r>
      <w:r>
        <w:rPr>
          <w:rStyle w:val="FontStyle44"/>
        </w:rPr>
        <w:tab/>
        <w:t xml:space="preserve">     </w:t>
      </w:r>
      <w:r>
        <w:rPr>
          <w:rStyle w:val="FontStyle44"/>
        </w:rPr>
        <w:tab/>
        <w:t xml:space="preserve">    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</w:t>
      </w:r>
    </w:p>
    <w:p w:rsidR="001A6758" w:rsidRDefault="001A6758" w:rsidP="001A6758">
      <w:pPr>
        <w:pStyle w:val="Style37"/>
        <w:widowControl/>
        <w:tabs>
          <w:tab w:val="left" w:pos="4082"/>
          <w:tab w:val="left" w:pos="7474"/>
        </w:tabs>
        <w:ind w:left="1123"/>
        <w:rPr>
          <w:rStyle w:val="FontStyle41"/>
        </w:rPr>
      </w:pPr>
      <w:r>
        <w:rPr>
          <w:rStyle w:val="FontStyle41"/>
        </w:rPr>
        <w:t>подпись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Ф.И.О.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дата</w:t>
      </w:r>
    </w:p>
    <w:p w:rsidR="001A6758" w:rsidRDefault="001A6758" w:rsidP="001A6758">
      <w:pPr>
        <w:pStyle w:val="Style4"/>
        <w:widowControl/>
        <w:spacing w:before="119" w:line="281" w:lineRule="exact"/>
        <w:rPr>
          <w:rStyle w:val="FontStyle44"/>
        </w:rPr>
      </w:pPr>
      <w:r>
        <w:rPr>
          <w:rStyle w:val="FontStyle44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ознакомлен (а)</w:t>
      </w:r>
    </w:p>
    <w:p w:rsidR="001A6758" w:rsidRDefault="001A6758" w:rsidP="001A6758">
      <w:pPr>
        <w:pStyle w:val="Style4"/>
        <w:widowControl/>
        <w:tabs>
          <w:tab w:val="left" w:leader="underscore" w:pos="2617"/>
          <w:tab w:val="left" w:leader="underscore" w:pos="3906"/>
          <w:tab w:val="left" w:leader="underscore" w:pos="5915"/>
          <w:tab w:val="left" w:leader="underscore" w:pos="6631"/>
          <w:tab w:val="left" w:leader="underscore" w:pos="7956"/>
          <w:tab w:val="left" w:leader="underscore" w:pos="8550"/>
        </w:tabs>
        <w:spacing w:line="240" w:lineRule="auto"/>
        <w:jc w:val="left"/>
        <w:rPr>
          <w:rStyle w:val="FontStyle44"/>
        </w:rPr>
      </w:pPr>
      <w:r>
        <w:rPr>
          <w:rStyle w:val="FontStyle44"/>
        </w:rPr>
        <w:tab/>
        <w:t xml:space="preserve">     </w:t>
      </w:r>
      <w:r>
        <w:rPr>
          <w:rStyle w:val="FontStyle44"/>
        </w:rPr>
        <w:tab/>
        <w:t xml:space="preserve">     </w:t>
      </w:r>
      <w:r>
        <w:rPr>
          <w:rStyle w:val="FontStyle44"/>
        </w:rPr>
        <w:tab/>
        <w:t xml:space="preserve">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</w:t>
      </w:r>
    </w:p>
    <w:p w:rsidR="00B3428C" w:rsidRDefault="00B3428C" w:rsidP="001A6758">
      <w:pPr>
        <w:pStyle w:val="Style4"/>
        <w:widowControl/>
        <w:tabs>
          <w:tab w:val="left" w:leader="underscore" w:pos="2617"/>
          <w:tab w:val="left" w:leader="underscore" w:pos="3906"/>
          <w:tab w:val="left" w:leader="underscore" w:pos="5915"/>
          <w:tab w:val="left" w:leader="underscore" w:pos="6631"/>
          <w:tab w:val="left" w:leader="underscore" w:pos="7956"/>
          <w:tab w:val="left" w:leader="underscore" w:pos="8550"/>
        </w:tabs>
        <w:spacing w:line="240" w:lineRule="auto"/>
        <w:jc w:val="left"/>
        <w:rPr>
          <w:rStyle w:val="FontStyle44"/>
        </w:rPr>
      </w:pPr>
    </w:p>
    <w:p w:rsidR="001A6758" w:rsidRDefault="001A6758" w:rsidP="001A6758">
      <w:pPr>
        <w:pStyle w:val="Style37"/>
        <w:widowControl/>
        <w:tabs>
          <w:tab w:val="left" w:pos="3964"/>
          <w:tab w:val="left" w:pos="7232"/>
        </w:tabs>
        <w:ind w:left="1127"/>
        <w:rPr>
          <w:rStyle w:val="FontStyle41"/>
        </w:rPr>
      </w:pPr>
      <w:r>
        <w:rPr>
          <w:rStyle w:val="FontStyle41"/>
        </w:rPr>
        <w:t>подпись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Ф.И.О.</w:t>
      </w:r>
      <w:r>
        <w:rPr>
          <w:rStyle w:val="FontStyle41"/>
          <w:b w:val="0"/>
          <w:bCs w:val="0"/>
          <w:sz w:val="20"/>
          <w:szCs w:val="20"/>
        </w:rPr>
        <w:tab/>
      </w:r>
      <w:r>
        <w:rPr>
          <w:rStyle w:val="FontStyle41"/>
        </w:rPr>
        <w:t>дата</w:t>
      </w:r>
    </w:p>
    <w:p w:rsidR="00B3428C" w:rsidRDefault="00B3428C" w:rsidP="001A6758">
      <w:pPr>
        <w:pStyle w:val="Style37"/>
        <w:widowControl/>
        <w:tabs>
          <w:tab w:val="left" w:pos="3964"/>
          <w:tab w:val="left" w:pos="7232"/>
        </w:tabs>
        <w:ind w:left="1127"/>
        <w:rPr>
          <w:rStyle w:val="FontStyle41"/>
        </w:rPr>
      </w:pPr>
    </w:p>
    <w:p w:rsidR="00B3428C" w:rsidRDefault="00B3428C" w:rsidP="001A6758">
      <w:pPr>
        <w:pStyle w:val="Style37"/>
        <w:widowControl/>
        <w:tabs>
          <w:tab w:val="left" w:pos="3964"/>
          <w:tab w:val="left" w:pos="7232"/>
        </w:tabs>
        <w:ind w:left="1127"/>
        <w:rPr>
          <w:rStyle w:val="FontStyle41"/>
        </w:rPr>
      </w:pPr>
    </w:p>
    <w:p w:rsidR="00E438FE" w:rsidRPr="00BA7978" w:rsidRDefault="00E438FE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1A6758" w:rsidRDefault="001A6758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  <w:r>
        <w:rPr>
          <w:rStyle w:val="FontStyle43"/>
        </w:rPr>
        <w:lastRenderedPageBreak/>
        <w:t>Приложение 2</w:t>
      </w:r>
    </w:p>
    <w:p w:rsidR="001A6758" w:rsidRDefault="001A6758" w:rsidP="001A6758">
      <w:pPr>
        <w:pStyle w:val="Style4"/>
        <w:widowControl/>
        <w:spacing w:line="274" w:lineRule="exact"/>
        <w:jc w:val="right"/>
        <w:rPr>
          <w:rStyle w:val="FontStyle44"/>
        </w:rPr>
      </w:pPr>
      <w:r>
        <w:rPr>
          <w:rStyle w:val="FontStyle44"/>
        </w:rPr>
        <w:t>к порядку</w:t>
      </w:r>
    </w:p>
    <w:p w:rsidR="001A6758" w:rsidRDefault="001A6758" w:rsidP="001A6758">
      <w:pPr>
        <w:pStyle w:val="Style5"/>
        <w:widowControl/>
        <w:spacing w:line="274" w:lineRule="exact"/>
        <w:ind w:left="3686"/>
        <w:rPr>
          <w:rStyle w:val="FontStyle44"/>
        </w:rPr>
      </w:pPr>
      <w:r>
        <w:rPr>
          <w:rStyle w:val="FontStyle44"/>
        </w:rPr>
        <w:t>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4"/>
        <w:widowControl/>
        <w:spacing w:line="240" w:lineRule="exact"/>
        <w:ind w:left="1940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line="240" w:lineRule="exact"/>
        <w:ind w:left="1940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35" w:line="240" w:lineRule="auto"/>
        <w:ind w:left="1940"/>
        <w:jc w:val="left"/>
        <w:rPr>
          <w:rStyle w:val="FontStyle44"/>
        </w:rPr>
      </w:pPr>
      <w:r>
        <w:rPr>
          <w:rStyle w:val="FontStyle44"/>
        </w:rPr>
        <w:t>Перечень документов для льготных категорий граждан</w:t>
      </w:r>
    </w:p>
    <w:p w:rsidR="001A6758" w:rsidRDefault="001A6758" w:rsidP="001A6758">
      <w:pPr>
        <w:pStyle w:val="Style8"/>
        <w:widowControl/>
        <w:spacing w:line="240" w:lineRule="exact"/>
        <w:ind w:left="508"/>
        <w:rPr>
          <w:sz w:val="20"/>
          <w:szCs w:val="20"/>
        </w:rPr>
      </w:pPr>
    </w:p>
    <w:p w:rsidR="001A6758" w:rsidRDefault="001A6758" w:rsidP="00EF777F">
      <w:pPr>
        <w:pStyle w:val="Style8"/>
        <w:widowControl/>
        <w:numPr>
          <w:ilvl w:val="0"/>
          <w:numId w:val="42"/>
        </w:numPr>
        <w:spacing w:before="66" w:line="299" w:lineRule="exact"/>
        <w:rPr>
          <w:rStyle w:val="FontStyle43"/>
        </w:rPr>
      </w:pPr>
      <w:r>
        <w:rPr>
          <w:rStyle w:val="FontStyle43"/>
        </w:rPr>
        <w:t>Внеочередной прием детей в учреждения, осуществляющие образовательную деятельность по образовательным программам дошкольного образования</w:t>
      </w:r>
    </w:p>
    <w:p w:rsidR="001A6758" w:rsidRDefault="001A6758" w:rsidP="001A6758">
      <w:pPr>
        <w:pStyle w:val="Style10"/>
        <w:widowControl/>
        <w:spacing w:line="240" w:lineRule="exact"/>
        <w:ind w:firstLine="695"/>
        <w:rPr>
          <w:sz w:val="20"/>
          <w:szCs w:val="20"/>
        </w:rPr>
      </w:pPr>
    </w:p>
    <w:p w:rsidR="001A6758" w:rsidRDefault="001A6758" w:rsidP="00EF777F">
      <w:pPr>
        <w:pStyle w:val="Style10"/>
        <w:widowControl/>
        <w:numPr>
          <w:ilvl w:val="0"/>
          <w:numId w:val="43"/>
        </w:numPr>
        <w:tabs>
          <w:tab w:val="left" w:pos="943"/>
        </w:tabs>
        <w:spacing w:before="48" w:line="295" w:lineRule="exact"/>
        <w:rPr>
          <w:rStyle w:val="FontStyle44"/>
        </w:rPr>
      </w:pPr>
      <w:r>
        <w:rPr>
          <w:rStyle w:val="FontStyle44"/>
        </w:rPr>
        <w:t>Дети прокуроров (в соответствии с пунктом 5 статьи 44 Закона</w:t>
      </w:r>
      <w:r>
        <w:rPr>
          <w:rStyle w:val="FontStyle44"/>
        </w:rPr>
        <w:br/>
        <w:t>Российской Федерации от 17.01.1992 №2202-1 «О прокуратуре Российской</w:t>
      </w:r>
      <w:r>
        <w:rPr>
          <w:rStyle w:val="FontStyle44"/>
        </w:rPr>
        <w:br/>
        <w:t>Федерации»).</w:t>
      </w:r>
    </w:p>
    <w:p w:rsidR="001A6758" w:rsidRDefault="001A6758" w:rsidP="001A6758">
      <w:pPr>
        <w:pStyle w:val="Style4"/>
        <w:widowControl/>
        <w:spacing w:line="295" w:lineRule="exact"/>
        <w:ind w:left="695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удостоверение соответствующего ведомства;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справка с места работы;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EF777F">
      <w:pPr>
        <w:pStyle w:val="Style10"/>
        <w:widowControl/>
        <w:numPr>
          <w:ilvl w:val="0"/>
          <w:numId w:val="44"/>
        </w:numPr>
        <w:tabs>
          <w:tab w:val="left" w:pos="943"/>
        </w:tabs>
        <w:spacing w:line="295" w:lineRule="exact"/>
        <w:rPr>
          <w:rStyle w:val="FontStyle44"/>
        </w:rPr>
      </w:pPr>
      <w:r>
        <w:rPr>
          <w:rStyle w:val="FontStyle44"/>
        </w:rPr>
        <w:t>Дети судей (в соответствии с пунктом 3 статьи 19 Закона Российской</w:t>
      </w:r>
      <w:r>
        <w:rPr>
          <w:rStyle w:val="FontStyle44"/>
        </w:rPr>
        <w:br/>
        <w:t>Федерации от 26.06.1992 № 3132-1 «О статусе судей в Российской Федерации»).</w:t>
      </w:r>
    </w:p>
    <w:p w:rsidR="001A6758" w:rsidRDefault="001A6758" w:rsidP="001A6758">
      <w:pPr>
        <w:pStyle w:val="Style4"/>
        <w:widowControl/>
        <w:spacing w:before="4" w:line="295" w:lineRule="exact"/>
        <w:ind w:left="702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удостоверение соответствующего ведомства;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before="4"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справка с места работы;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EF777F">
      <w:pPr>
        <w:pStyle w:val="Style10"/>
        <w:widowControl/>
        <w:numPr>
          <w:ilvl w:val="0"/>
          <w:numId w:val="45"/>
        </w:numPr>
        <w:tabs>
          <w:tab w:val="left" w:pos="943"/>
        </w:tabs>
        <w:spacing w:line="295" w:lineRule="exact"/>
        <w:rPr>
          <w:rStyle w:val="FontStyle44"/>
        </w:rPr>
      </w:pPr>
      <w:r>
        <w:rPr>
          <w:rStyle w:val="FontStyle44"/>
        </w:rPr>
        <w:t>Дети сотрудников Следственного комитета (в соответствии с пунктом 25</w:t>
      </w:r>
      <w:r>
        <w:rPr>
          <w:rStyle w:val="FontStyle44"/>
        </w:rPr>
        <w:br/>
        <w:t>статьи 35 Федерального закона от 28.12.2010 № 403-ФЗ «О Следственном комитете</w:t>
      </w:r>
      <w:r>
        <w:rPr>
          <w:rStyle w:val="FontStyle44"/>
        </w:rPr>
        <w:br/>
        <w:t>Российской Федерации»).</w:t>
      </w:r>
    </w:p>
    <w:p w:rsidR="001A6758" w:rsidRDefault="001A6758" w:rsidP="001A6758">
      <w:pPr>
        <w:pStyle w:val="Style4"/>
        <w:widowControl/>
        <w:spacing w:line="295" w:lineRule="exact"/>
        <w:ind w:left="702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удостоверение соответствующего ведомства;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справка с места работы;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943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граждан, подвергшихся воздействию радиации на Чернобыльской</w:t>
      </w:r>
      <w:r>
        <w:rPr>
          <w:rStyle w:val="FontStyle44"/>
        </w:rPr>
        <w:br/>
        <w:t>АЭС (в соответствии с Законом Российской Федерации от 15.05.1991 № 1244-1</w:t>
      </w:r>
      <w:r>
        <w:rPr>
          <w:rStyle w:val="FontStyle44"/>
        </w:rPr>
        <w:br/>
        <w:t>«О социальной защите граждан, подвергшихся воздействию радиации вследствие</w:t>
      </w:r>
      <w:r>
        <w:rPr>
          <w:rStyle w:val="FontStyle44"/>
        </w:rPr>
        <w:br/>
        <w:t>катастрофы на Чернобыльской АЭС» - далее Закон № 1244-1), а именно:</w:t>
      </w:r>
    </w:p>
    <w:p w:rsidR="001A6758" w:rsidRDefault="001A6758" w:rsidP="001A6758">
      <w:pPr>
        <w:pStyle w:val="Style10"/>
        <w:widowControl/>
        <w:tabs>
          <w:tab w:val="left" w:pos="976"/>
        </w:tabs>
        <w:spacing w:line="295" w:lineRule="exact"/>
        <w:ind w:firstLine="702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граждан, получивших или перенесших лучевую болезнь и другие</w:t>
      </w:r>
      <w:r>
        <w:rPr>
          <w:rStyle w:val="FontStyle44"/>
        </w:rPr>
        <w:br/>
        <w:t>заболевания, связанные с радиационным воздействием вследствие чернобыльской</w:t>
      </w:r>
      <w:r>
        <w:rPr>
          <w:rStyle w:val="FontStyle44"/>
        </w:rPr>
        <w:br/>
        <w:t>катастрофы или с работами по ликвидации последствий катастрофы на</w:t>
      </w:r>
      <w:r>
        <w:rPr>
          <w:rStyle w:val="FontStyle44"/>
        </w:rPr>
        <w:br/>
        <w:t>Чернобыльской АЭС (пункт 1 части 1 статьи 13, пункт 12 части 1 статьи 14 Закона</w:t>
      </w:r>
      <w:r>
        <w:rPr>
          <w:rStyle w:val="FontStyle44"/>
        </w:rPr>
        <w:br/>
        <w:t>№ 1244-1);</w:t>
      </w:r>
    </w:p>
    <w:p w:rsidR="001A6758" w:rsidRDefault="001A6758" w:rsidP="001A6758">
      <w:pPr>
        <w:pStyle w:val="Style10"/>
        <w:widowControl/>
        <w:tabs>
          <w:tab w:val="left" w:pos="983"/>
        </w:tabs>
        <w:spacing w:line="295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инвалидов вследствие чернобыльской катастрофы из числа:</w:t>
      </w:r>
    </w:p>
    <w:p w:rsidR="001A6758" w:rsidRDefault="001A6758" w:rsidP="001A6758">
      <w:pPr>
        <w:pStyle w:val="Style10"/>
        <w:widowControl/>
        <w:tabs>
          <w:tab w:val="left" w:pos="922"/>
        </w:tabs>
        <w:spacing w:line="295" w:lineRule="exact"/>
        <w:ind w:firstLine="691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A6758" w:rsidRDefault="001A6758" w:rsidP="00EF777F">
      <w:pPr>
        <w:pStyle w:val="Style10"/>
        <w:widowControl/>
        <w:numPr>
          <w:ilvl w:val="0"/>
          <w:numId w:val="27"/>
        </w:numPr>
        <w:tabs>
          <w:tab w:val="left" w:pos="853"/>
        </w:tabs>
        <w:spacing w:before="22" w:line="295" w:lineRule="exact"/>
        <w:ind w:firstLine="695"/>
        <w:rPr>
          <w:rStyle w:val="FontStyle44"/>
        </w:rPr>
      </w:pPr>
      <w:r>
        <w:rPr>
          <w:rStyle w:val="FontStyle44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</w:t>
      </w:r>
      <w:r>
        <w:rPr>
          <w:rStyle w:val="FontStyle44"/>
        </w:rPr>
        <w:lastRenderedPageBreak/>
        <w:t>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A6758" w:rsidRDefault="001A6758" w:rsidP="00EF777F">
      <w:pPr>
        <w:pStyle w:val="Style10"/>
        <w:widowControl/>
        <w:numPr>
          <w:ilvl w:val="0"/>
          <w:numId w:val="27"/>
        </w:numPr>
        <w:tabs>
          <w:tab w:val="left" w:pos="853"/>
        </w:tabs>
        <w:spacing w:before="11" w:line="295" w:lineRule="exact"/>
        <w:ind w:firstLine="695"/>
        <w:rPr>
          <w:rStyle w:val="FontStyle44"/>
        </w:rPr>
      </w:pPr>
      <w:r>
        <w:rPr>
          <w:rStyle w:val="FontStyle4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A6758" w:rsidRDefault="001A6758" w:rsidP="00EF777F">
      <w:pPr>
        <w:pStyle w:val="Style10"/>
        <w:widowControl/>
        <w:numPr>
          <w:ilvl w:val="0"/>
          <w:numId w:val="27"/>
        </w:numPr>
        <w:tabs>
          <w:tab w:val="left" w:pos="853"/>
        </w:tabs>
        <w:spacing w:before="7" w:line="295" w:lineRule="exact"/>
        <w:ind w:firstLine="695"/>
        <w:rPr>
          <w:rStyle w:val="FontStyle44"/>
        </w:rPr>
      </w:pPr>
      <w:r>
        <w:rPr>
          <w:rStyle w:val="FontStyle4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№ 1244-1);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28"/>
        </w:numPr>
        <w:tabs>
          <w:tab w:val="left" w:pos="1256"/>
        </w:tabs>
        <w:spacing w:before="11" w:line="295" w:lineRule="exact"/>
        <w:ind w:firstLine="716"/>
        <w:rPr>
          <w:rStyle w:val="FontStyle44"/>
        </w:rPr>
      </w:pPr>
      <w:r>
        <w:rPr>
          <w:rStyle w:val="FontStyle44"/>
        </w:rPr>
        <w:t xml:space="preserve">дети граждан (в том числе временно направленных или командированных), принимавших в 1986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  <w:proofErr w:type="gramStart"/>
      <w:r>
        <w:rPr>
          <w:rStyle w:val="FontStyle44"/>
        </w:rPr>
        <w:t xml:space="preserve"> .</w:t>
      </w:r>
      <w:proofErr w:type="gramEnd"/>
      <w:r>
        <w:rPr>
          <w:rStyle w:val="FontStyle44"/>
        </w:rPr>
        <w:t xml:space="preserve">лиц начальствующего и рядового состава органов внутренних дел, проходивших в 1986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1987 годах службу в зоне отчуждения; граждан, в том числе военнослужащих и военнообязанных, призванных на военные сборы и принимавших участие в 1988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1990 годах в работах по объекту «Укрытие»; </w:t>
      </w:r>
      <w:proofErr w:type="gramStart"/>
      <w:r>
        <w:rPr>
          <w:rStyle w:val="FontStyle4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rPr>
          <w:rStyle w:val="FontStyle44"/>
        </w:rPr>
        <w:t xml:space="preserve"> в результате чернобыльской катастрофы и являвшихся источником ионизирующих излучений (пункт 3 части 1 статьи 13, часть 1 статьи 15 Закона № 1244-1);</w:t>
      </w:r>
    </w:p>
    <w:p w:rsidR="001A6758" w:rsidRDefault="001A6758" w:rsidP="00EF777F">
      <w:pPr>
        <w:pStyle w:val="Style10"/>
        <w:widowControl/>
        <w:numPr>
          <w:ilvl w:val="0"/>
          <w:numId w:val="28"/>
        </w:numPr>
        <w:tabs>
          <w:tab w:val="left" w:pos="1256"/>
        </w:tabs>
        <w:spacing w:line="295" w:lineRule="exact"/>
        <w:ind w:firstLine="716"/>
        <w:rPr>
          <w:rStyle w:val="FontStyle44"/>
        </w:rPr>
      </w:pPr>
      <w:r>
        <w:rPr>
          <w:rStyle w:val="FontStyle44"/>
        </w:rPr>
        <w:t xml:space="preserve">дети граждан (в том числе временно направленных или командированных), принимавших в 1988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</w:r>
      <w:proofErr w:type="gramStart"/>
      <w:r>
        <w:rPr>
          <w:rStyle w:val="FontStyle44"/>
        </w:rPr>
        <w:t xml:space="preserve"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1990 годах службу в зоне отчуждения (пункт 4 части 1 статьи 13, часть 3 статьи 15 закона № 1244-1);</w:t>
      </w:r>
      <w:proofErr w:type="gramEnd"/>
    </w:p>
    <w:p w:rsidR="001A6758" w:rsidRDefault="001A6758" w:rsidP="00EF777F">
      <w:pPr>
        <w:pStyle w:val="Style10"/>
        <w:widowControl/>
        <w:numPr>
          <w:ilvl w:val="0"/>
          <w:numId w:val="28"/>
        </w:numPr>
        <w:tabs>
          <w:tab w:val="left" w:pos="1256"/>
        </w:tabs>
        <w:spacing w:line="295" w:lineRule="exact"/>
        <w:ind w:firstLine="716"/>
        <w:rPr>
          <w:rStyle w:val="FontStyle44"/>
        </w:rPr>
      </w:pPr>
      <w:r>
        <w:rPr>
          <w:rStyle w:val="FontStyle44"/>
        </w:rPr>
        <w:t>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№ 1244-1);</w:t>
      </w:r>
    </w:p>
    <w:p w:rsidR="001A6758" w:rsidRDefault="001A6758" w:rsidP="001A6758">
      <w:pPr>
        <w:pStyle w:val="Style22"/>
        <w:widowControl/>
        <w:spacing w:line="299" w:lineRule="exact"/>
        <w:ind w:firstLine="680"/>
        <w:rPr>
          <w:rStyle w:val="FontStyle44"/>
        </w:rPr>
      </w:pPr>
      <w:proofErr w:type="gramStart"/>
      <w:r>
        <w:rPr>
          <w:rStyle w:val="FontStyle44"/>
          <w:spacing w:val="-20"/>
        </w:rPr>
        <w:t>6.)</w:t>
      </w:r>
      <w:r>
        <w:rPr>
          <w:rStyle w:val="FontStyle44"/>
        </w:rPr>
        <w:t xml:space="preserve"> 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</w:t>
      </w:r>
      <w:proofErr w:type="gramEnd"/>
      <w:r>
        <w:rPr>
          <w:rStyle w:val="FontStyle44"/>
        </w:rPr>
        <w:t xml:space="preserve"> </w:t>
      </w:r>
      <w:proofErr w:type="gramStart"/>
      <w:r>
        <w:rPr>
          <w:rStyle w:val="FontStyle44"/>
        </w:rPr>
        <w:t>17 Закона № 1244-1);</w:t>
      </w:r>
      <w:proofErr w:type="gramEnd"/>
    </w:p>
    <w:p w:rsidR="001A6758" w:rsidRDefault="001A6758" w:rsidP="001A6758">
      <w:pPr>
        <w:pStyle w:val="Style10"/>
        <w:widowControl/>
        <w:tabs>
          <w:tab w:val="left" w:pos="983"/>
        </w:tabs>
        <w:spacing w:line="299" w:lineRule="exact"/>
        <w:rPr>
          <w:rStyle w:val="FontStyle44"/>
        </w:rPr>
      </w:pPr>
      <w:r>
        <w:rPr>
          <w:rStyle w:val="FontStyle44"/>
        </w:rPr>
        <w:t>7)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граждан, выехавших добровольно на новое место жительства из зоны</w:t>
      </w:r>
      <w:r>
        <w:rPr>
          <w:rStyle w:val="FontStyle44"/>
        </w:rPr>
        <w:br/>
        <w:t>проживания с правом на отселение в 1986 году и в последующие годы (пункт 11</w:t>
      </w:r>
      <w:r>
        <w:rPr>
          <w:rStyle w:val="FontStyle44"/>
        </w:rPr>
        <w:br/>
        <w:t>части 1 статьи 13, пункт 12 части 1 статьи 17, часть 1 статьи 22 Закона № 1244-1);</w:t>
      </w:r>
    </w:p>
    <w:p w:rsidR="001A6758" w:rsidRDefault="001A6758" w:rsidP="001A6758">
      <w:pPr>
        <w:pStyle w:val="Style22"/>
        <w:widowControl/>
        <w:spacing w:line="299" w:lineRule="exact"/>
        <w:ind w:left="709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99" w:lineRule="exact"/>
        <w:ind w:firstLine="698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документы, подтверждающего статус заявителя (удостоверение, справка соответствующего образца);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lastRenderedPageBreak/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представителя);</w:t>
      </w:r>
    </w:p>
    <w:p w:rsidR="001A6758" w:rsidRDefault="001A6758" w:rsidP="001A6758">
      <w:pPr>
        <w:pStyle w:val="Style10"/>
        <w:widowControl/>
        <w:tabs>
          <w:tab w:val="left" w:pos="983"/>
        </w:tabs>
        <w:spacing w:line="299" w:lineRule="exact"/>
        <w:rPr>
          <w:rStyle w:val="FontStyle44"/>
        </w:rPr>
      </w:pPr>
      <w:r>
        <w:rPr>
          <w:rStyle w:val="FontStyle44"/>
        </w:rPr>
        <w:t>8)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дети, страдающие болезнями вследствие чернобыльской катастрофы или</w:t>
      </w:r>
      <w:r>
        <w:rPr>
          <w:rStyle w:val="FontStyle44"/>
        </w:rPr>
        <w:br/>
        <w:t>обусловленными генетическими последствиями радиоактивного облучения одного</w:t>
      </w:r>
      <w:r>
        <w:rPr>
          <w:rStyle w:val="FontStyle44"/>
        </w:rPr>
        <w:br/>
        <w:t>из родителей (пункт 12 части 1 статьи 14, часть 2 статьи 25 Закона № 1244-1).</w:t>
      </w:r>
    </w:p>
    <w:p w:rsidR="001A6758" w:rsidRDefault="001A6758" w:rsidP="001A6758">
      <w:pPr>
        <w:pStyle w:val="Style22"/>
        <w:widowControl/>
        <w:spacing w:before="4"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99" w:lineRule="exact"/>
        <w:ind w:firstLine="698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документы, подтверждающего статус заявителя (удостоверение, справка установленного образца);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22"/>
        <w:widowControl/>
        <w:spacing w:line="299" w:lineRule="exact"/>
        <w:ind w:firstLine="673"/>
        <w:rPr>
          <w:rStyle w:val="FontStyle44"/>
        </w:rPr>
      </w:pPr>
      <w:r>
        <w:rPr>
          <w:rStyle w:val="FontStyle44"/>
        </w:rPr>
        <w:t xml:space="preserve">5. </w:t>
      </w:r>
      <w:proofErr w:type="gramStart"/>
      <w:r>
        <w:rPr>
          <w:rStyle w:val="FontStyle44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(в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сброса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>» - далее Федеральный закон № 175-ФЗ), а именно:</w:t>
      </w:r>
      <w:proofErr w:type="gramEnd"/>
    </w:p>
    <w:p w:rsidR="001A6758" w:rsidRDefault="001A6758" w:rsidP="001A6758">
      <w:pPr>
        <w:pStyle w:val="Style10"/>
        <w:widowControl/>
        <w:tabs>
          <w:tab w:val="left" w:pos="1026"/>
        </w:tabs>
        <w:spacing w:line="299" w:lineRule="exact"/>
        <w:ind w:firstLine="698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 всех категорий, перечисленных в статье 1 Федерального</w:t>
      </w:r>
      <w:r>
        <w:rPr>
          <w:rStyle w:val="FontStyle44"/>
        </w:rPr>
        <w:br/>
        <w:t>закона № 175-ФЗ, и: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99" w:lineRule="exact"/>
        <w:ind w:firstLine="698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(статья 2 Федерального закона № 175-ФЗ);</w:t>
      </w:r>
    </w:p>
    <w:p w:rsidR="001A6758" w:rsidRDefault="001A6758" w:rsidP="001A6758">
      <w:pPr>
        <w:pStyle w:val="Style10"/>
        <w:widowControl/>
        <w:tabs>
          <w:tab w:val="left" w:pos="1030"/>
        </w:tabs>
        <w:spacing w:line="299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ставших</w:t>
      </w:r>
      <w:proofErr w:type="gramEnd"/>
      <w:r>
        <w:rPr>
          <w:rStyle w:val="FontStyle44"/>
        </w:rPr>
        <w:t xml:space="preserve"> инвалидами вследствие воздействия радиации (статья 3 Федерального закона № 175-ФЗ);</w:t>
      </w:r>
    </w:p>
    <w:p w:rsidR="001A6758" w:rsidRDefault="001A6758" w:rsidP="001A6758">
      <w:pPr>
        <w:pStyle w:val="Style10"/>
        <w:widowControl/>
        <w:tabs>
          <w:tab w:val="left" w:pos="1026"/>
        </w:tabs>
        <w:spacing w:line="299" w:lineRule="exact"/>
        <w:ind w:firstLine="698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умерших граждан, указанных в подпункте 1 пункта 3 настоящего</w:t>
      </w:r>
      <w:r>
        <w:rPr>
          <w:rStyle w:val="FontStyle44"/>
        </w:rPr>
        <w:br/>
        <w:t>перечня, если смерть явилась следствием воздействия радиации в результате</w:t>
      </w:r>
      <w:r>
        <w:rPr>
          <w:rStyle w:val="FontStyle44"/>
        </w:rPr>
        <w:br/>
        <w:t>аварии в 1957 году на производственном объединении «Маяк» и сбросов</w:t>
      </w:r>
      <w:r>
        <w:rPr>
          <w:rStyle w:val="FontStyle44"/>
        </w:rPr>
        <w:br/>
        <w:t xml:space="preserve">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(часть 2 статьи 11 Федерального закона № 175-</w:t>
      </w:r>
      <w:r>
        <w:rPr>
          <w:rStyle w:val="FontStyle44"/>
        </w:rPr>
        <w:br/>
        <w:t>ФЗ);</w:t>
      </w:r>
    </w:p>
    <w:p w:rsidR="001A6758" w:rsidRDefault="001A6758" w:rsidP="001A6758">
      <w:pPr>
        <w:pStyle w:val="Style22"/>
        <w:widowControl/>
        <w:spacing w:line="299" w:lineRule="exact"/>
        <w:ind w:firstLine="706"/>
        <w:rPr>
          <w:rStyle w:val="FontStyle44"/>
        </w:rPr>
      </w:pPr>
      <w:proofErr w:type="gramStart"/>
      <w:r>
        <w:rPr>
          <w:rStyle w:val="FontStyle44"/>
          <w:spacing w:val="-20"/>
        </w:rPr>
        <w:t>3.)</w:t>
      </w:r>
      <w:r>
        <w:rPr>
          <w:rStyle w:val="FontStyle44"/>
        </w:rPr>
        <w:t xml:space="preserve"> 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</w:t>
      </w:r>
      <w:proofErr w:type="gramEnd"/>
      <w:r>
        <w:rPr>
          <w:rStyle w:val="FontStyle44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в 1949 -1956 годах (статья 4 Федерального закона № 175-ФЗ);</w:t>
      </w:r>
    </w:p>
    <w:p w:rsidR="001A6758" w:rsidRDefault="001A6758" w:rsidP="001A6758">
      <w:pPr>
        <w:pStyle w:val="Style10"/>
        <w:widowControl/>
        <w:tabs>
          <w:tab w:val="left" w:pos="1260"/>
          <w:tab w:val="left" w:pos="5947"/>
        </w:tabs>
        <w:spacing w:line="295" w:lineRule="exact"/>
        <w:ind w:firstLine="709"/>
        <w:rPr>
          <w:rStyle w:val="FontStyle44"/>
        </w:rPr>
      </w:pPr>
      <w:proofErr w:type="gramStart"/>
      <w:r>
        <w:rPr>
          <w:rStyle w:val="FontStyle44"/>
        </w:rPr>
        <w:t>4)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 (в том числе временно направленных или</w:t>
      </w:r>
      <w:r>
        <w:rPr>
          <w:rStyle w:val="FontStyle44"/>
        </w:rPr>
        <w:br/>
        <w:t>командированных), включая военнослужащих и военнообязанных, призванных на</w:t>
      </w:r>
      <w:r>
        <w:rPr>
          <w:rStyle w:val="FontStyle44"/>
        </w:rPr>
        <w:br/>
        <w:t>специальные сборы, лиц начальствующего и рядового состава органов внутренних</w:t>
      </w:r>
      <w:r>
        <w:rPr>
          <w:rStyle w:val="FontStyle44"/>
        </w:rPr>
        <w:br/>
        <w:t>дел, органов государственной безопасности, органов гражданской обороны,</w:t>
      </w:r>
      <w:r>
        <w:rPr>
          <w:rStyle w:val="FontStyle44"/>
        </w:rPr>
        <w:br/>
        <w:t xml:space="preserve">принимавших в 1959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1961 годах непосредственное участие в работах по</w:t>
      </w:r>
      <w:r>
        <w:rPr>
          <w:rStyle w:val="FontStyle44"/>
        </w:rPr>
        <w:br/>
        <w:t>ликвидации последствий аварии в 1957 году на производственном объединении</w:t>
      </w:r>
      <w:r>
        <w:rPr>
          <w:rStyle w:val="FontStyle44"/>
        </w:rPr>
        <w:br/>
        <w:t>«Маяк», а также граждан, включая военнослужащих и военнообязанных,</w:t>
      </w:r>
      <w:r>
        <w:rPr>
          <w:rStyle w:val="FontStyle44"/>
        </w:rPr>
        <w:br/>
        <w:t>призванных</w:t>
      </w:r>
      <w:proofErr w:type="gramEnd"/>
      <w:r>
        <w:rPr>
          <w:rStyle w:val="FontStyle44"/>
        </w:rPr>
        <w:t xml:space="preserve"> на специальные сборы, лиц начальствующего и рядового состава</w:t>
      </w:r>
      <w:r>
        <w:rPr>
          <w:rStyle w:val="FontStyle44"/>
        </w:rPr>
        <w:br/>
        <w:t>органов внутренних дел, органов государственной безопасности, органов</w:t>
      </w:r>
      <w:r>
        <w:rPr>
          <w:rStyle w:val="FontStyle44"/>
        </w:rPr>
        <w:br/>
        <w:t>гражданской обороны, занятых на работах по проведению защитных мероприятий</w:t>
      </w:r>
      <w:r>
        <w:rPr>
          <w:rStyle w:val="FontStyle44"/>
        </w:rPr>
        <w:br/>
        <w:t xml:space="preserve">и реабилитации радиоактивно загрязненных территорий вдоль реки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в 1957 -</w:t>
      </w:r>
      <w:r>
        <w:rPr>
          <w:rStyle w:val="FontStyle44"/>
        </w:rPr>
        <w:br/>
        <w:t>1962 годах (статья 5 Федерального закона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№ 175-ФЗ);</w:t>
      </w:r>
    </w:p>
    <w:p w:rsidR="001A6758" w:rsidRDefault="001A6758" w:rsidP="00EF777F">
      <w:pPr>
        <w:pStyle w:val="Style10"/>
        <w:widowControl/>
        <w:numPr>
          <w:ilvl w:val="0"/>
          <w:numId w:val="30"/>
        </w:numPr>
        <w:tabs>
          <w:tab w:val="left" w:pos="1055"/>
        </w:tabs>
        <w:spacing w:line="295" w:lineRule="exact"/>
        <w:ind w:firstLine="709"/>
        <w:rPr>
          <w:rStyle w:val="FontStyle44"/>
        </w:rPr>
      </w:pPr>
      <w:proofErr w:type="gramStart"/>
      <w:r>
        <w:rPr>
          <w:rStyle w:val="FontStyle44"/>
        </w:rPr>
        <w:lastRenderedPageBreak/>
        <w:t xml:space="preserve"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>, включая детей, в том числе детей, которые в момент эвакуации (переселения) находились в состоянии внутриутробного развития</w:t>
      </w:r>
      <w:proofErr w:type="gramEnd"/>
      <w:r>
        <w:rPr>
          <w:rStyle w:val="FontStyle44"/>
        </w:rPr>
        <w:t xml:space="preserve">, а также военнослужащих, вольнонаемного состава войсковых частей и </w:t>
      </w:r>
      <w:proofErr w:type="spellStart"/>
      <w:r>
        <w:rPr>
          <w:rStyle w:val="FontStyle44"/>
        </w:rPr>
        <w:t>спецконтингента</w:t>
      </w:r>
      <w:proofErr w:type="spellEnd"/>
      <w:r>
        <w:rPr>
          <w:rStyle w:val="FontStyle44"/>
        </w:rPr>
        <w:t xml:space="preserve">, эвакуированных в 1957 году из зоны радиоактивного загрязнения. </w:t>
      </w:r>
      <w:proofErr w:type="gramStart"/>
      <w:r>
        <w:rPr>
          <w:rStyle w:val="FontStyle44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>
        <w:rPr>
          <w:rStyle w:val="FontStyle44"/>
        </w:rPr>
        <w:t xml:space="preserve"> загрязнению вследствие сбросов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 (статья 6 Федерального закона № 175-ФЗ);</w:t>
      </w:r>
    </w:p>
    <w:p w:rsidR="001A6758" w:rsidRDefault="001A6758" w:rsidP="00EF777F">
      <w:pPr>
        <w:pStyle w:val="Style10"/>
        <w:widowControl/>
        <w:numPr>
          <w:ilvl w:val="0"/>
          <w:numId w:val="30"/>
        </w:numPr>
        <w:tabs>
          <w:tab w:val="left" w:pos="1055"/>
        </w:tabs>
        <w:spacing w:line="295" w:lineRule="exact"/>
        <w:ind w:firstLine="709"/>
        <w:rPr>
          <w:rStyle w:val="FontStyle44"/>
        </w:rPr>
      </w:pPr>
      <w:proofErr w:type="gramStart"/>
      <w:r>
        <w:rPr>
          <w:rStyle w:val="FontStyle44"/>
        </w:rPr>
        <w:t xml:space="preserve">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FontStyle44"/>
        </w:rPr>
        <w:t>Теча</w:t>
      </w:r>
      <w:proofErr w:type="spellEnd"/>
      <w:r>
        <w:rPr>
          <w:rStyle w:val="FontStyle44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rStyle w:val="FontStyle44"/>
        </w:rPr>
        <w:t>мЗв</w:t>
      </w:r>
      <w:proofErr w:type="spellEnd"/>
      <w:r>
        <w:rPr>
          <w:rStyle w:val="FontStyle44"/>
        </w:rPr>
        <w:t xml:space="preserve"> (0,1 бэр) (дополнительно над уровнем естественного радиационного фона для данной местности) (часть 1 статьи 10 Федерального закона</w:t>
      </w:r>
      <w:proofErr w:type="gramEnd"/>
      <w:r>
        <w:rPr>
          <w:rStyle w:val="FontStyle44"/>
        </w:rPr>
        <w:t xml:space="preserve"> № </w:t>
      </w:r>
      <w:proofErr w:type="gramStart"/>
      <w:r>
        <w:rPr>
          <w:rStyle w:val="FontStyle44"/>
        </w:rPr>
        <w:t>175-ФЗ);</w:t>
      </w:r>
      <w:proofErr w:type="gramEnd"/>
    </w:p>
    <w:p w:rsidR="001A6758" w:rsidRDefault="001A6758" w:rsidP="00EF777F">
      <w:pPr>
        <w:pStyle w:val="Style10"/>
        <w:widowControl/>
        <w:numPr>
          <w:ilvl w:val="0"/>
          <w:numId w:val="30"/>
        </w:numPr>
        <w:tabs>
          <w:tab w:val="left" w:pos="1055"/>
        </w:tabs>
        <w:spacing w:line="295" w:lineRule="exact"/>
        <w:ind w:firstLine="709"/>
        <w:rPr>
          <w:rStyle w:val="FontStyle44"/>
        </w:rPr>
      </w:pPr>
      <w:r>
        <w:rPr>
          <w:rStyle w:val="FontStyle44"/>
        </w:rPr>
        <w:t>дети лиц, являющихся детьми первого и второго поколения граждан, указанных в статье 1 Федерального закона № 175-ФЗ, страдающих заболеваниями вследствие воздействия радиации на их родителей (статья 12 Федерального закона № 174-ФЗ).</w:t>
      </w:r>
    </w:p>
    <w:p w:rsidR="001A6758" w:rsidRDefault="001A6758" w:rsidP="001A6758">
      <w:pPr>
        <w:pStyle w:val="Style4"/>
        <w:widowControl/>
        <w:spacing w:line="295" w:lineRule="exact"/>
        <w:ind w:left="713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0"/>
        <w:widowControl/>
        <w:tabs>
          <w:tab w:val="left" w:pos="853"/>
        </w:tabs>
        <w:spacing w:line="295" w:lineRule="exact"/>
        <w:ind w:firstLine="702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документы, подтверждающего статус заявителя (удостоверение, справка установленного образца);</w:t>
      </w:r>
    </w:p>
    <w:p w:rsidR="001A6758" w:rsidRDefault="001A6758" w:rsidP="001A6758">
      <w:pPr>
        <w:pStyle w:val="Style10"/>
        <w:widowControl/>
        <w:tabs>
          <w:tab w:val="left" w:pos="868"/>
        </w:tabs>
        <w:spacing w:line="295" w:lineRule="exact"/>
        <w:ind w:left="716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свидетельство о рождении ребенка;</w:t>
      </w:r>
    </w:p>
    <w:p w:rsidR="001A6758" w:rsidRDefault="001A6758" w:rsidP="001A6758">
      <w:pPr>
        <w:pStyle w:val="Style10"/>
        <w:widowControl/>
        <w:tabs>
          <w:tab w:val="left" w:pos="846"/>
        </w:tabs>
        <w:spacing w:before="61"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паспорт родителя (законного представителя);</w:t>
      </w:r>
    </w:p>
    <w:p w:rsidR="001A6758" w:rsidRDefault="001A6758" w:rsidP="001A6758">
      <w:pPr>
        <w:pStyle w:val="Style22"/>
        <w:widowControl/>
        <w:spacing w:line="295" w:lineRule="exact"/>
        <w:ind w:firstLine="716"/>
        <w:rPr>
          <w:rStyle w:val="FontStyle44"/>
        </w:rPr>
      </w:pPr>
      <w:r>
        <w:rPr>
          <w:rStyle w:val="FontStyle44"/>
        </w:rPr>
        <w:t>8) 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№ 1244-1).</w:t>
      </w:r>
    </w:p>
    <w:p w:rsidR="001A6758" w:rsidRDefault="001A6758" w:rsidP="001A6758">
      <w:pPr>
        <w:pStyle w:val="Style22"/>
        <w:widowControl/>
        <w:spacing w:line="295" w:lineRule="exact"/>
        <w:ind w:left="695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before="4" w:line="295" w:lineRule="exact"/>
        <w:ind w:firstLine="698"/>
        <w:rPr>
          <w:rStyle w:val="FontStyle44"/>
        </w:rPr>
      </w:pPr>
      <w:r>
        <w:rPr>
          <w:rStyle w:val="FontStyle44"/>
        </w:rPr>
        <w:t>документы, подтверждающего статус заявителя (удостоверение, справка установленного образца);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EF777F">
      <w:pPr>
        <w:pStyle w:val="Style10"/>
        <w:widowControl/>
        <w:numPr>
          <w:ilvl w:val="0"/>
          <w:numId w:val="46"/>
        </w:numPr>
        <w:tabs>
          <w:tab w:val="left" w:pos="961"/>
        </w:tabs>
        <w:spacing w:before="4" w:line="295" w:lineRule="exact"/>
        <w:rPr>
          <w:rStyle w:val="FontStyle44"/>
        </w:rPr>
      </w:pPr>
      <w:proofErr w:type="gramStart"/>
      <w:r>
        <w:rPr>
          <w:rStyle w:val="FontStyle44"/>
        </w:rPr>
        <w:t>Дети граждан из подразделений особого риска, а также семей, потерявших</w:t>
      </w:r>
      <w:r>
        <w:rPr>
          <w:rStyle w:val="FontStyle44"/>
        </w:rPr>
        <w:br/>
        <w:t>кормильца из числа этих граждан (постановление Верховного Совета Российской</w:t>
      </w:r>
      <w:r>
        <w:rPr>
          <w:rStyle w:val="FontStyle44"/>
        </w:rPr>
        <w:br/>
        <w:t>Федерации от 27.12.1991 № 2123-1 «О распространении действия Закона РСФСР</w:t>
      </w:r>
      <w:r>
        <w:rPr>
          <w:rStyle w:val="FontStyle44"/>
        </w:rPr>
        <w:br/>
        <w:t>«О социальной защите граждан, подвергшихся воздействию радиации вследствие</w:t>
      </w:r>
      <w:r>
        <w:rPr>
          <w:rStyle w:val="FontStyle44"/>
        </w:rPr>
        <w:br/>
        <w:t>катастрофы на Чернобыльской АЭС» на граждан из подразделений особого</w:t>
      </w:r>
      <w:r>
        <w:rPr>
          <w:rStyle w:val="FontStyle44"/>
        </w:rPr>
        <w:br/>
        <w:t>риска»), а именно дети лиц из числа военнослужащих и вольнонаемного состава</w:t>
      </w:r>
      <w:r>
        <w:rPr>
          <w:rStyle w:val="FontStyle44"/>
        </w:rPr>
        <w:br/>
        <w:t>Вооруженных Сил СССР, войск</w:t>
      </w:r>
      <w:proofErr w:type="gramEnd"/>
      <w:r>
        <w:rPr>
          <w:rStyle w:val="FontStyle44"/>
        </w:rPr>
        <w:t xml:space="preserve"> и органов Комитета государственной безопасности</w:t>
      </w:r>
      <w:r>
        <w:rPr>
          <w:rStyle w:val="FontStyle44"/>
        </w:rPr>
        <w:br/>
        <w:t>СССР, внутренних войск, железнодорожных войск и других воинских</w:t>
      </w:r>
      <w:r>
        <w:rPr>
          <w:rStyle w:val="FontStyle44"/>
        </w:rPr>
        <w:br/>
        <w:t>формирований, лиц начальствующего и рядового состава органов внутренних дел:</w:t>
      </w:r>
    </w:p>
    <w:p w:rsidR="001A6758" w:rsidRDefault="001A6758" w:rsidP="00EF777F">
      <w:pPr>
        <w:pStyle w:val="Style10"/>
        <w:widowControl/>
        <w:numPr>
          <w:ilvl w:val="0"/>
          <w:numId w:val="32"/>
        </w:numPr>
        <w:tabs>
          <w:tab w:val="left" w:pos="1022"/>
        </w:tabs>
        <w:spacing w:line="295" w:lineRule="exact"/>
        <w:ind w:firstLine="709"/>
        <w:rPr>
          <w:rStyle w:val="FontStyle44"/>
        </w:rPr>
      </w:pPr>
      <w:r>
        <w:rPr>
          <w:rStyle w:val="FontStyle44"/>
        </w:rPr>
        <w:lastRenderedPageBreak/>
        <w:t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1A6758" w:rsidRDefault="001A6758" w:rsidP="00EF777F">
      <w:pPr>
        <w:pStyle w:val="Style10"/>
        <w:widowControl/>
        <w:numPr>
          <w:ilvl w:val="0"/>
          <w:numId w:val="32"/>
        </w:numPr>
        <w:tabs>
          <w:tab w:val="left" w:pos="1022"/>
        </w:tabs>
        <w:spacing w:before="4" w:line="295" w:lineRule="exact"/>
        <w:ind w:firstLine="709"/>
        <w:rPr>
          <w:rStyle w:val="FontStyle44"/>
        </w:rPr>
      </w:pPr>
      <w:r>
        <w:rPr>
          <w:rStyle w:val="FontStyle44"/>
        </w:rPr>
        <w:t>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1A6758" w:rsidRDefault="001A6758" w:rsidP="00EF777F">
      <w:pPr>
        <w:pStyle w:val="Style10"/>
        <w:widowControl/>
        <w:numPr>
          <w:ilvl w:val="0"/>
          <w:numId w:val="47"/>
        </w:numPr>
        <w:tabs>
          <w:tab w:val="left" w:pos="1112"/>
        </w:tabs>
        <w:spacing w:line="295" w:lineRule="exact"/>
        <w:rPr>
          <w:rStyle w:val="FontStyle44"/>
        </w:rPr>
      </w:pPr>
      <w:r>
        <w:rPr>
          <w:rStyle w:val="FontStyle44"/>
        </w:rPr>
        <w:t>непосредственных участников ликвидации радиационных аварий на</w:t>
      </w:r>
      <w:r>
        <w:rPr>
          <w:rStyle w:val="FontStyle44"/>
        </w:rPr>
        <w:br/>
        <w:t>ядерных установках надводных и подводных кораблей и других военных объектах;</w:t>
      </w:r>
    </w:p>
    <w:p w:rsidR="001A6758" w:rsidRDefault="001A6758" w:rsidP="00EF777F">
      <w:pPr>
        <w:pStyle w:val="Style10"/>
        <w:widowControl/>
        <w:numPr>
          <w:ilvl w:val="0"/>
          <w:numId w:val="33"/>
        </w:numPr>
        <w:tabs>
          <w:tab w:val="left" w:pos="1001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личного состава отдельных подразделений по сборке ядерных зарядов из числа военнослужащих;</w:t>
      </w:r>
    </w:p>
    <w:p w:rsidR="001A6758" w:rsidRDefault="001A6758" w:rsidP="00EF777F">
      <w:pPr>
        <w:pStyle w:val="Style10"/>
        <w:widowControl/>
        <w:numPr>
          <w:ilvl w:val="0"/>
          <w:numId w:val="33"/>
        </w:numPr>
        <w:tabs>
          <w:tab w:val="left" w:pos="1001"/>
        </w:tabs>
        <w:spacing w:before="4" w:line="295" w:lineRule="exact"/>
        <w:ind w:firstLine="698"/>
        <w:rPr>
          <w:rStyle w:val="FontStyle44"/>
        </w:rPr>
      </w:pPr>
      <w:r>
        <w:rPr>
          <w:rStyle w:val="FontStyle44"/>
        </w:rPr>
        <w:t>непосредственных участников подземных испытаний ядерного оружия, проведения и обеспечения работ по сбору и захоронению радиоактивных веществ.</w:t>
      </w:r>
    </w:p>
    <w:p w:rsidR="001A6758" w:rsidRDefault="001A6758" w:rsidP="001A6758">
      <w:pPr>
        <w:pStyle w:val="Style22"/>
        <w:widowControl/>
        <w:spacing w:before="4" w:line="295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удостоверение;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46"/>
        </w:tabs>
        <w:spacing w:line="295" w:lineRule="exact"/>
        <w:ind w:left="698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EF777F">
      <w:pPr>
        <w:pStyle w:val="Style10"/>
        <w:widowControl/>
        <w:numPr>
          <w:ilvl w:val="0"/>
          <w:numId w:val="48"/>
        </w:numPr>
        <w:tabs>
          <w:tab w:val="left" w:pos="961"/>
        </w:tabs>
        <w:spacing w:line="295" w:lineRule="exact"/>
        <w:rPr>
          <w:rStyle w:val="FontStyle44"/>
        </w:rPr>
      </w:pPr>
      <w:proofErr w:type="gramStart"/>
      <w:r>
        <w:rPr>
          <w:rStyle w:val="FontStyle44"/>
        </w:rPr>
        <w:t>Дети погибших (пропавших без вести), умерших, ставших инвалидами</w:t>
      </w:r>
      <w:r>
        <w:rPr>
          <w:rStyle w:val="FontStyle44"/>
        </w:rPr>
        <w:br/>
        <w:t>военнослужащих и сотрудников федеральных органов исполнительной власти,</w:t>
      </w:r>
      <w:r>
        <w:rPr>
          <w:rStyle w:val="FontStyle44"/>
        </w:rPr>
        <w:br/>
        <w:t>участвовавших в контртеррористических операциях и обеспечивавших</w:t>
      </w:r>
      <w:r>
        <w:rPr>
          <w:rStyle w:val="FontStyle44"/>
        </w:rPr>
        <w:br/>
        <w:t>правопорядок и общественную безопасность на территории Северо-Кавказского</w:t>
      </w:r>
      <w:r>
        <w:rPr>
          <w:rStyle w:val="FontStyle44"/>
        </w:rPr>
        <w:br/>
        <w:t>региона Российской Федерации (в соответствии с пунктом 14 постановления</w:t>
      </w:r>
      <w:r>
        <w:rPr>
          <w:rStyle w:val="FontStyle44"/>
        </w:rPr>
        <w:br/>
        <w:t>Правительства РФ от 09.02.2004 № 65 «О дополнительных гарантиях и</w:t>
      </w:r>
      <w:r>
        <w:rPr>
          <w:rStyle w:val="FontStyle44"/>
        </w:rPr>
        <w:br/>
        <w:t>компенсациях военнослужащим и сотрудникам федеральных органов</w:t>
      </w:r>
      <w:r>
        <w:rPr>
          <w:rStyle w:val="FontStyle44"/>
        </w:rPr>
        <w:br/>
        <w:t>исполнительной власти, участвующим в контртеррористических операциях и</w:t>
      </w:r>
      <w:r>
        <w:rPr>
          <w:rStyle w:val="FontStyle44"/>
        </w:rPr>
        <w:br/>
        <w:t>обеспечивающим</w:t>
      </w:r>
      <w:proofErr w:type="gramEnd"/>
      <w:r>
        <w:rPr>
          <w:rStyle w:val="FontStyle44"/>
        </w:rPr>
        <w:t xml:space="preserve"> правопорядок и общественную безопасность на территории</w:t>
      </w:r>
      <w:r>
        <w:rPr>
          <w:rStyle w:val="FontStyle44"/>
        </w:rPr>
        <w:br/>
        <w:t>Северо-Кавказского региона Российской Федерации»).</w:t>
      </w:r>
    </w:p>
    <w:p w:rsidR="001A6758" w:rsidRDefault="001A6758" w:rsidP="001A6758">
      <w:pPr>
        <w:pStyle w:val="Style22"/>
        <w:widowControl/>
        <w:spacing w:before="4" w:line="295" w:lineRule="exact"/>
        <w:ind w:left="713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0"/>
        <w:widowControl/>
        <w:tabs>
          <w:tab w:val="left" w:pos="846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документ, подтверждающий вышеназванный статус родителя (законного представителя);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before="61" w:line="295" w:lineRule="exact"/>
        <w:ind w:firstLine="702"/>
        <w:rPr>
          <w:rStyle w:val="FontStyle44"/>
        </w:rPr>
      </w:pPr>
      <w:r>
        <w:rPr>
          <w:rStyle w:val="FontStyle44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firstLine="702"/>
        <w:rPr>
          <w:rStyle w:val="FontStyle44"/>
        </w:rPr>
      </w:pPr>
      <w:r>
        <w:rPr>
          <w:rStyle w:val="FontStyle44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EF777F">
      <w:pPr>
        <w:pStyle w:val="Style10"/>
        <w:widowControl/>
        <w:numPr>
          <w:ilvl w:val="0"/>
          <w:numId w:val="49"/>
        </w:numPr>
        <w:tabs>
          <w:tab w:val="left" w:pos="954"/>
        </w:tabs>
        <w:spacing w:line="295" w:lineRule="exact"/>
        <w:rPr>
          <w:rStyle w:val="FontStyle44"/>
        </w:rPr>
      </w:pPr>
      <w:proofErr w:type="gramStart"/>
      <w:r>
        <w:rPr>
          <w:rStyle w:val="FontStyle44"/>
        </w:rPr>
        <w:t>Дети погибших (пропавших без вести), умерших, ставших инвалидами и</w:t>
      </w:r>
      <w:r>
        <w:rPr>
          <w:rStyle w:val="FontStyle44"/>
        </w:rPr>
        <w:br/>
        <w:t>участвовавших в борьбе с терроризмом на территории Республики Дагестан</w:t>
      </w:r>
      <w:r>
        <w:rPr>
          <w:rStyle w:val="FontStyle44"/>
        </w:rPr>
        <w:br/>
        <w:t>военнослужащих и сотрудников органов внутренних дел, Государственной</w:t>
      </w:r>
      <w:r>
        <w:rPr>
          <w:rStyle w:val="FontStyle44"/>
        </w:rPr>
        <w:br/>
        <w:t>противопожарной службы, уголовно-исполнительной системы (в соответствии с</w:t>
      </w:r>
      <w:r>
        <w:rPr>
          <w:rStyle w:val="FontStyle44"/>
        </w:rPr>
        <w:br/>
        <w:t>Постановлением Правительства РФ от 25.08.1999 № 936 «О дополнительных мерах</w:t>
      </w:r>
      <w:r>
        <w:rPr>
          <w:rStyle w:val="FontStyle44"/>
        </w:rPr>
        <w:br/>
        <w:t>по социальной защите членов семей военнослужащих и сотрудников органов</w:t>
      </w:r>
      <w:r>
        <w:rPr>
          <w:rStyle w:val="FontStyle44"/>
        </w:rPr>
        <w:br/>
        <w:t>внутренних дел, государственной противопожарной службы, непосредственно</w:t>
      </w:r>
      <w:r>
        <w:rPr>
          <w:rStyle w:val="FontStyle44"/>
        </w:rPr>
        <w:br/>
        <w:t>участвовавших в борьбе с</w:t>
      </w:r>
      <w:proofErr w:type="gramEnd"/>
      <w:r>
        <w:rPr>
          <w:rStyle w:val="FontStyle44"/>
        </w:rPr>
        <w:t xml:space="preserve"> терроризмом на территории Республики Дагестан и</w:t>
      </w:r>
      <w:r>
        <w:rPr>
          <w:rStyle w:val="FontStyle44"/>
        </w:rPr>
        <w:br/>
        <w:t>погибших (пропавших без вести) при выполнении служебных обязанностей».</w:t>
      </w:r>
    </w:p>
    <w:p w:rsidR="001A6758" w:rsidRDefault="001A6758" w:rsidP="001A6758">
      <w:pPr>
        <w:pStyle w:val="Style4"/>
        <w:widowControl/>
        <w:spacing w:line="295" w:lineRule="exact"/>
        <w:ind w:left="698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firstLine="702"/>
        <w:rPr>
          <w:rStyle w:val="FontStyle44"/>
        </w:rPr>
      </w:pPr>
      <w:r>
        <w:rPr>
          <w:rStyle w:val="FontStyle44"/>
        </w:rPr>
        <w:lastRenderedPageBreak/>
        <w:t>документ, подтверждающий вышеназванный статус родителя (законного представителя);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before="7" w:line="295" w:lineRule="exact"/>
        <w:ind w:firstLine="702"/>
        <w:rPr>
          <w:rStyle w:val="FontStyle44"/>
        </w:rPr>
      </w:pPr>
      <w:r>
        <w:rPr>
          <w:rStyle w:val="FontStyle44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before="4" w:line="295" w:lineRule="exact"/>
        <w:ind w:firstLine="702"/>
        <w:rPr>
          <w:rStyle w:val="FontStyle44"/>
        </w:rPr>
      </w:pPr>
      <w:r>
        <w:rPr>
          <w:rStyle w:val="FontStyle44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39"/>
        <w:widowControl/>
        <w:spacing w:line="240" w:lineRule="exact"/>
        <w:ind w:left="518" w:firstLine="0"/>
        <w:rPr>
          <w:sz w:val="20"/>
          <w:szCs w:val="20"/>
        </w:rPr>
      </w:pPr>
    </w:p>
    <w:p w:rsidR="001A6758" w:rsidRDefault="001A6758" w:rsidP="001A6758">
      <w:pPr>
        <w:pStyle w:val="Style39"/>
        <w:widowControl/>
        <w:spacing w:before="62"/>
        <w:ind w:left="518" w:firstLine="0"/>
        <w:rPr>
          <w:rStyle w:val="FontStyle43"/>
        </w:rPr>
      </w:pPr>
      <w:r>
        <w:rPr>
          <w:rStyle w:val="FontStyle43"/>
        </w:rPr>
        <w:t>П. Первоочередной прием детей в образовательные учреждения, осуществляющие образовательную деятельность по образовательным программам дошкольного образования</w:t>
      </w:r>
    </w:p>
    <w:p w:rsidR="001A6758" w:rsidRDefault="001A6758" w:rsidP="001A6758">
      <w:pPr>
        <w:pStyle w:val="Style10"/>
        <w:widowControl/>
        <w:spacing w:line="240" w:lineRule="exact"/>
        <w:ind w:firstLine="702"/>
        <w:rPr>
          <w:sz w:val="20"/>
          <w:szCs w:val="20"/>
        </w:rPr>
      </w:pPr>
    </w:p>
    <w:p w:rsidR="001A6758" w:rsidRDefault="001A6758" w:rsidP="001A6758">
      <w:pPr>
        <w:pStyle w:val="Style10"/>
        <w:widowControl/>
        <w:tabs>
          <w:tab w:val="left" w:pos="954"/>
        </w:tabs>
        <w:spacing w:before="48" w:line="295" w:lineRule="exact"/>
        <w:ind w:firstLine="702"/>
        <w:rPr>
          <w:rStyle w:val="FontStyle44"/>
        </w:rPr>
      </w:pPr>
      <w:r>
        <w:rPr>
          <w:rStyle w:val="FontStyle44"/>
        </w:rPr>
        <w:t>9.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Дети, один из родителей которых является инвалидом (в соответствии с</w:t>
      </w:r>
      <w:r>
        <w:rPr>
          <w:rStyle w:val="FontStyle44"/>
        </w:rPr>
        <w:br/>
        <w:t>пунктом 1 Указа Президента Российской Федерации от 02.10.1992 № 1157 «О</w:t>
      </w:r>
      <w:r>
        <w:rPr>
          <w:rStyle w:val="FontStyle44"/>
        </w:rPr>
        <w:br/>
        <w:t>дополнительных мерах государственной поддержки инвалидов».</w:t>
      </w:r>
      <w:proofErr w:type="gramEnd"/>
    </w:p>
    <w:p w:rsidR="001A6758" w:rsidRDefault="001A6758" w:rsidP="001A6758">
      <w:pPr>
        <w:pStyle w:val="Style4"/>
        <w:widowControl/>
        <w:spacing w:line="299" w:lineRule="exact"/>
        <w:ind w:left="702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документ, подтверждающий наличие инвалидности;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0"/>
        </w:tabs>
        <w:spacing w:line="299" w:lineRule="exact"/>
        <w:ind w:firstLine="724"/>
        <w:rPr>
          <w:rStyle w:val="FontStyle44"/>
        </w:rPr>
      </w:pPr>
      <w:r>
        <w:rPr>
          <w:rStyle w:val="FontStyle44"/>
        </w:rPr>
        <w:t>10.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Дети-инвалиды (любой группы) (в соответствии со статьей 19</w:t>
      </w:r>
      <w:r>
        <w:rPr>
          <w:rStyle w:val="FontStyle44"/>
        </w:rPr>
        <w:br/>
        <w:t>Федерального закона от 24.11.1995 № 181-ФЗ «О социальной защите инвалидов в</w:t>
      </w:r>
      <w:r>
        <w:rPr>
          <w:rStyle w:val="FontStyle44"/>
        </w:rPr>
        <w:br/>
        <w:t>Российской Федерации», пунктом 1 Указа Президента Российской Федерации от</w:t>
      </w:r>
      <w:r>
        <w:rPr>
          <w:rStyle w:val="FontStyle44"/>
        </w:rPr>
        <w:br/>
        <w:t>02.10.1992 № 1157 «О дополнительных мерах государственной поддержки</w:t>
      </w:r>
      <w:r>
        <w:rPr>
          <w:rStyle w:val="FontStyle44"/>
        </w:rPr>
        <w:br/>
        <w:t>инвалидов».</w:t>
      </w:r>
      <w:proofErr w:type="gramEnd"/>
    </w:p>
    <w:p w:rsidR="001A6758" w:rsidRDefault="001A6758" w:rsidP="001A6758">
      <w:pPr>
        <w:pStyle w:val="Style4"/>
        <w:widowControl/>
        <w:spacing w:line="299" w:lineRule="exact"/>
        <w:ind w:left="709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документ, подтверждающий наличие инвалидности у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9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0"/>
        </w:tabs>
        <w:spacing w:line="299" w:lineRule="exact"/>
        <w:ind w:firstLine="724"/>
        <w:rPr>
          <w:rStyle w:val="FontStyle44"/>
        </w:rPr>
      </w:pPr>
      <w:r>
        <w:rPr>
          <w:rStyle w:val="FontStyle44"/>
        </w:rPr>
        <w:t>11.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сотрудников полиции (в соответствии с пунктом 6 статьи 46</w:t>
      </w:r>
      <w:r>
        <w:rPr>
          <w:rStyle w:val="FontStyle44"/>
        </w:rPr>
        <w:br/>
        <w:t>Федерального закона от 07.02.2011 № 3-ФЗ «О полиции»), а именно дети:</w:t>
      </w:r>
    </w:p>
    <w:p w:rsidR="001A6758" w:rsidRDefault="001A6758" w:rsidP="001A6758">
      <w:pPr>
        <w:pStyle w:val="Style4"/>
        <w:widowControl/>
        <w:spacing w:line="299" w:lineRule="exact"/>
        <w:ind w:left="742"/>
        <w:jc w:val="left"/>
        <w:rPr>
          <w:rStyle w:val="FontStyle44"/>
        </w:rPr>
      </w:pPr>
      <w:r>
        <w:rPr>
          <w:rStyle w:val="FontStyle44"/>
        </w:rPr>
        <w:t>1) сотрудника полиции;</w:t>
      </w:r>
    </w:p>
    <w:p w:rsidR="001A6758" w:rsidRDefault="001A6758" w:rsidP="00EF777F">
      <w:pPr>
        <w:pStyle w:val="Style10"/>
        <w:widowControl/>
        <w:numPr>
          <w:ilvl w:val="0"/>
          <w:numId w:val="34"/>
        </w:numPr>
        <w:tabs>
          <w:tab w:val="left" w:pos="994"/>
        </w:tabs>
        <w:spacing w:before="61" w:line="295" w:lineRule="exact"/>
        <w:ind w:firstLine="695"/>
        <w:rPr>
          <w:rStyle w:val="FontStyle44"/>
        </w:rPr>
      </w:pPr>
      <w:r>
        <w:rPr>
          <w:rStyle w:val="FontStyle44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6758" w:rsidRDefault="001A6758" w:rsidP="00EF777F">
      <w:pPr>
        <w:pStyle w:val="Style10"/>
        <w:widowControl/>
        <w:numPr>
          <w:ilvl w:val="0"/>
          <w:numId w:val="34"/>
        </w:numPr>
        <w:tabs>
          <w:tab w:val="left" w:pos="994"/>
        </w:tabs>
        <w:spacing w:before="4" w:line="295" w:lineRule="exact"/>
        <w:ind w:firstLine="695"/>
        <w:rPr>
          <w:rStyle w:val="FontStyle44"/>
        </w:rPr>
      </w:pPr>
      <w:r>
        <w:rPr>
          <w:rStyle w:val="FontStyle44"/>
        </w:rPr>
        <w:t>сотрудника полиции, умершего вследствие заболевания, полученного в период прохождения службы в полиции;</w:t>
      </w:r>
    </w:p>
    <w:p w:rsidR="001A6758" w:rsidRDefault="001A6758" w:rsidP="00EF777F">
      <w:pPr>
        <w:pStyle w:val="Style10"/>
        <w:widowControl/>
        <w:numPr>
          <w:ilvl w:val="0"/>
          <w:numId w:val="34"/>
        </w:numPr>
        <w:tabs>
          <w:tab w:val="left" w:pos="994"/>
        </w:tabs>
        <w:spacing w:before="4" w:line="295" w:lineRule="exact"/>
        <w:ind w:firstLine="695"/>
        <w:rPr>
          <w:rStyle w:val="FontStyle44"/>
        </w:rPr>
      </w:pPr>
      <w:r>
        <w:rPr>
          <w:rStyle w:val="FontStyle44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A6758" w:rsidRDefault="001A6758" w:rsidP="00EF777F">
      <w:pPr>
        <w:pStyle w:val="Style10"/>
        <w:widowControl/>
        <w:numPr>
          <w:ilvl w:val="0"/>
          <w:numId w:val="34"/>
        </w:numPr>
        <w:tabs>
          <w:tab w:val="left" w:pos="994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A6758" w:rsidRDefault="001A6758" w:rsidP="00EF777F">
      <w:pPr>
        <w:pStyle w:val="Style10"/>
        <w:widowControl/>
        <w:numPr>
          <w:ilvl w:val="0"/>
          <w:numId w:val="50"/>
        </w:numPr>
        <w:tabs>
          <w:tab w:val="left" w:pos="1141"/>
        </w:tabs>
        <w:spacing w:line="295" w:lineRule="exact"/>
        <w:rPr>
          <w:rStyle w:val="FontStyle44"/>
        </w:rPr>
      </w:pPr>
      <w:proofErr w:type="gramStart"/>
      <w:r>
        <w:rPr>
          <w:rStyle w:val="FontStyle44"/>
        </w:rPr>
        <w:t>находящиеся (находившиеся) на иждивении сотрудника полиции,</w:t>
      </w:r>
      <w:r>
        <w:rPr>
          <w:rStyle w:val="FontStyle44"/>
        </w:rPr>
        <w:br/>
        <w:t xml:space="preserve">гражданина Российской Федерации, указанных в пунктах 1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5 настоящего пункта.</w:t>
      </w:r>
      <w:proofErr w:type="gramEnd"/>
    </w:p>
    <w:p w:rsidR="001A6758" w:rsidRDefault="001A6758" w:rsidP="001A6758">
      <w:pPr>
        <w:pStyle w:val="Style4"/>
        <w:widowControl/>
        <w:spacing w:line="295" w:lineRule="exact"/>
        <w:ind w:left="698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удостоверение соответствующего ведомства либо справка с места работы (для действующего сотрудника полиции);</w:t>
      </w:r>
    </w:p>
    <w:p w:rsidR="001A6758" w:rsidRDefault="001A6758" w:rsidP="00EF777F">
      <w:pPr>
        <w:pStyle w:val="Style10"/>
        <w:widowControl/>
        <w:numPr>
          <w:ilvl w:val="0"/>
          <w:numId w:val="26"/>
        </w:numPr>
        <w:tabs>
          <w:tab w:val="left" w:pos="842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lastRenderedPageBreak/>
        <w:t>документ, подтверждающий статус родителя (в случаях, предусмотренных в подпунктах 2-6 настоящего пункта);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before="4" w:line="295" w:lineRule="exact"/>
        <w:ind w:firstLine="734"/>
        <w:rPr>
          <w:rStyle w:val="FontStyle44"/>
        </w:rPr>
      </w:pPr>
      <w:r>
        <w:rPr>
          <w:rStyle w:val="FontStyle44"/>
        </w:rPr>
        <w:t>12.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сотрудников органов внутренних дел, не являющихся сотрудниками</w:t>
      </w:r>
      <w:r>
        <w:rPr>
          <w:rStyle w:val="FontStyle44"/>
        </w:rPr>
        <w:br/>
        <w:t>полиции (в соответствии с пунктом 2 статьи 56 Федерального закона от 07.02.2011</w:t>
      </w:r>
      <w:r>
        <w:rPr>
          <w:rStyle w:val="FontStyle44"/>
        </w:rPr>
        <w:br/>
        <w:t>№ 3-ФЗ «О полиции»).</w:t>
      </w:r>
    </w:p>
    <w:p w:rsidR="001A6758" w:rsidRDefault="001A6758" w:rsidP="001A6758">
      <w:pPr>
        <w:pStyle w:val="Style4"/>
        <w:widowControl/>
        <w:spacing w:line="295" w:lineRule="exact"/>
        <w:ind w:left="706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0"/>
        <w:widowControl/>
        <w:tabs>
          <w:tab w:val="left" w:pos="842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удостоверение соответствующего ведомства либо справка с места работы (для действующего сотрудника органов внутренних дел);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1"/>
        </w:numPr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line="295" w:lineRule="exact"/>
        <w:ind w:firstLine="734"/>
        <w:rPr>
          <w:rStyle w:val="FontStyle44"/>
        </w:rPr>
      </w:pPr>
      <w:r>
        <w:rPr>
          <w:rStyle w:val="FontStyle44"/>
        </w:rPr>
        <w:t>13.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военнослужащих, проходящих военную службу по контракту или</w:t>
      </w:r>
      <w:r>
        <w:rPr>
          <w:rStyle w:val="FontStyle44"/>
        </w:rPr>
        <w:br/>
        <w:t>военную службу по призыву (в соответствии с пунктом 6 статьи 19 Федерального</w:t>
      </w:r>
      <w:r>
        <w:rPr>
          <w:rStyle w:val="FontStyle44"/>
        </w:rPr>
        <w:br/>
        <w:t>закона от 27.08.1998 № 76-ФЗ «О статусе военнослужащих»);</w:t>
      </w:r>
    </w:p>
    <w:p w:rsidR="001A6758" w:rsidRDefault="001A6758" w:rsidP="001A6758">
      <w:pPr>
        <w:pStyle w:val="Style4"/>
        <w:widowControl/>
        <w:spacing w:before="4" w:line="295" w:lineRule="exact"/>
        <w:ind w:left="706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25"/>
        <w:widowControl/>
        <w:spacing w:line="295" w:lineRule="exact"/>
        <w:ind w:firstLine="1098"/>
        <w:jc w:val="left"/>
        <w:rPr>
          <w:rStyle w:val="FontStyle44"/>
        </w:rPr>
      </w:pPr>
      <w:r>
        <w:rPr>
          <w:rStyle w:val="FontStyle44"/>
        </w:rPr>
        <w:t>документы,    удостоверяющие   личность    и    правовое    положение военнослужащего;</w:t>
      </w:r>
    </w:p>
    <w:p w:rsidR="001A6758" w:rsidRDefault="001A6758" w:rsidP="001A6758">
      <w:pPr>
        <w:pStyle w:val="Style10"/>
        <w:widowControl/>
        <w:tabs>
          <w:tab w:val="left" w:pos="850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свидетельство о рождении ребенка.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line="295" w:lineRule="exact"/>
        <w:ind w:firstLine="734"/>
        <w:rPr>
          <w:rStyle w:val="FontStyle44"/>
        </w:rPr>
      </w:pPr>
      <w:r>
        <w:rPr>
          <w:rStyle w:val="FontStyle44"/>
        </w:rPr>
        <w:t>14.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граждан, уволенных с военной службы (в соответствии с пунктом 5</w:t>
      </w:r>
      <w:r>
        <w:rPr>
          <w:rStyle w:val="FontStyle44"/>
        </w:rPr>
        <w:br/>
        <w:t>статьи 23 Федерального закона от 27.08.1998 № 76-ФЗ «О статусе</w:t>
      </w:r>
      <w:r>
        <w:rPr>
          <w:rStyle w:val="FontStyle44"/>
        </w:rPr>
        <w:br/>
        <w:t>военнослужащих»).</w:t>
      </w:r>
    </w:p>
    <w:p w:rsidR="001A6758" w:rsidRDefault="001A6758" w:rsidP="001A6758">
      <w:pPr>
        <w:pStyle w:val="Style4"/>
        <w:widowControl/>
        <w:spacing w:line="295" w:lineRule="exact"/>
        <w:ind w:left="709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1A6758">
      <w:pPr>
        <w:pStyle w:val="Style19"/>
        <w:widowControl/>
        <w:spacing w:line="295" w:lineRule="exact"/>
        <w:ind w:firstLine="1195"/>
        <w:rPr>
          <w:rStyle w:val="FontStyle44"/>
        </w:rPr>
      </w:pPr>
      <w:r>
        <w:rPr>
          <w:rStyle w:val="FontStyle44"/>
        </w:rPr>
        <w:t>документы,     удостоверяющие    личность     родителя     (законного представителя);</w:t>
      </w:r>
    </w:p>
    <w:p w:rsidR="001A6758" w:rsidRDefault="001A6758" w:rsidP="001A6758">
      <w:pPr>
        <w:pStyle w:val="Style10"/>
        <w:widowControl/>
        <w:tabs>
          <w:tab w:val="left" w:pos="936"/>
        </w:tabs>
        <w:spacing w:line="295" w:lineRule="exact"/>
        <w:ind w:firstLine="709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документ, подтверждающий статус гражданина, уволенного с военной службы;</w:t>
      </w:r>
    </w:p>
    <w:p w:rsidR="001A6758" w:rsidRDefault="001A6758" w:rsidP="001A6758">
      <w:pPr>
        <w:pStyle w:val="Style10"/>
        <w:widowControl/>
        <w:tabs>
          <w:tab w:val="left" w:pos="864"/>
        </w:tabs>
        <w:spacing w:line="295" w:lineRule="exact"/>
        <w:ind w:left="716" w:firstLine="0"/>
        <w:jc w:val="lef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свидетельство о рождении ребенка.</w:t>
      </w:r>
    </w:p>
    <w:p w:rsidR="001A6758" w:rsidRDefault="001A6758" w:rsidP="001A6758">
      <w:pPr>
        <w:pStyle w:val="Style10"/>
        <w:widowControl/>
        <w:tabs>
          <w:tab w:val="left" w:pos="1084"/>
        </w:tabs>
        <w:spacing w:line="295" w:lineRule="exact"/>
        <w:ind w:firstLine="734"/>
        <w:rPr>
          <w:rStyle w:val="FontStyle44"/>
        </w:rPr>
      </w:pPr>
      <w:r>
        <w:rPr>
          <w:rStyle w:val="FontStyle44"/>
        </w:rPr>
        <w:t>15.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Дети сотрудников, имеющих специальные звания и проходящие службу в</w:t>
      </w:r>
      <w:r>
        <w:rPr>
          <w:rStyle w:val="FontStyle44"/>
        </w:rPr>
        <w:br/>
        <w:t>учреждениях и органах уголовно-исполнительной системы (в соответствии с</w:t>
      </w:r>
      <w:r>
        <w:rPr>
          <w:rStyle w:val="FontStyle44"/>
        </w:rPr>
        <w:br/>
        <w:t>пунктом 14 статьи 3 Федерального закона от 30.12.2012 № 283-ФЗ «О социальных</w:t>
      </w:r>
      <w:r>
        <w:rPr>
          <w:rStyle w:val="FontStyle44"/>
        </w:rPr>
        <w:br/>
        <w:t>гарантиях сотрудникам некоторых федеральных органов исполнительной власти и</w:t>
      </w:r>
      <w:r>
        <w:rPr>
          <w:rStyle w:val="FontStyle44"/>
        </w:rPr>
        <w:br/>
        <w:t>внесении изменений в отдельные законодательные акты Российской Федерации»), а именно дети:</w:t>
      </w:r>
      <w:proofErr w:type="gramEnd"/>
    </w:p>
    <w:p w:rsidR="001A6758" w:rsidRDefault="001A6758" w:rsidP="001A6758">
      <w:pPr>
        <w:pStyle w:val="Style10"/>
        <w:widowControl/>
        <w:tabs>
          <w:tab w:val="left" w:pos="979"/>
        </w:tabs>
        <w:spacing w:before="7" w:line="295" w:lineRule="exact"/>
        <w:ind w:left="724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сотрудника;</w:t>
      </w:r>
    </w:p>
    <w:p w:rsidR="001A6758" w:rsidRDefault="001A6758" w:rsidP="00EF777F">
      <w:pPr>
        <w:pStyle w:val="Style10"/>
        <w:widowControl/>
        <w:numPr>
          <w:ilvl w:val="0"/>
          <w:numId w:val="35"/>
        </w:numPr>
        <w:tabs>
          <w:tab w:val="left" w:pos="983"/>
        </w:tabs>
        <w:spacing w:before="7" w:line="295" w:lineRule="exact"/>
        <w:ind w:firstLine="695"/>
        <w:rPr>
          <w:rStyle w:val="FontStyle44"/>
        </w:rPr>
      </w:pPr>
      <w:r>
        <w:rPr>
          <w:rStyle w:val="FontStyle4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6758" w:rsidRDefault="001A6758" w:rsidP="00EF777F">
      <w:pPr>
        <w:pStyle w:val="Style10"/>
        <w:widowControl/>
        <w:numPr>
          <w:ilvl w:val="0"/>
          <w:numId w:val="35"/>
        </w:numPr>
        <w:tabs>
          <w:tab w:val="left" w:pos="983"/>
        </w:tabs>
        <w:spacing w:before="14" w:line="295" w:lineRule="exact"/>
        <w:ind w:firstLine="695"/>
        <w:rPr>
          <w:rStyle w:val="FontStyle44"/>
        </w:rPr>
      </w:pPr>
      <w:r>
        <w:rPr>
          <w:rStyle w:val="FontStyle4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5"/>
        </w:numPr>
        <w:tabs>
          <w:tab w:val="left" w:pos="983"/>
        </w:tabs>
        <w:spacing w:before="4" w:line="295" w:lineRule="exact"/>
        <w:ind w:firstLine="695"/>
        <w:rPr>
          <w:rStyle w:val="FontStyle44"/>
        </w:rPr>
      </w:pPr>
      <w:r>
        <w:rPr>
          <w:rStyle w:val="FontStyle4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36"/>
        </w:numPr>
        <w:tabs>
          <w:tab w:val="left" w:pos="1066"/>
        </w:tabs>
        <w:spacing w:before="4" w:line="295" w:lineRule="exact"/>
        <w:ind w:firstLine="702"/>
        <w:rPr>
          <w:rStyle w:val="FontStyle44"/>
        </w:rPr>
      </w:pPr>
      <w:r>
        <w:rPr>
          <w:rStyle w:val="FontStyle44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6"/>
        </w:numPr>
        <w:tabs>
          <w:tab w:val="left" w:pos="1066"/>
        </w:tabs>
        <w:spacing w:before="4" w:line="295" w:lineRule="exact"/>
        <w:ind w:firstLine="702"/>
        <w:rPr>
          <w:rStyle w:val="FontStyle44"/>
        </w:rPr>
      </w:pPr>
      <w:proofErr w:type="gramStart"/>
      <w:r>
        <w:rPr>
          <w:rStyle w:val="FontStyle44"/>
        </w:rPr>
        <w:t xml:space="preserve">находящиеся (находившиеся) на иждивении сотрудника, гражданина Российской Федерации, указанных в пунктах 1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5 настоящего пункта.</w:t>
      </w:r>
      <w:proofErr w:type="gramEnd"/>
    </w:p>
    <w:p w:rsidR="001A6758" w:rsidRDefault="001A6758" w:rsidP="001A6758">
      <w:pPr>
        <w:pStyle w:val="Style22"/>
        <w:widowControl/>
        <w:spacing w:before="4" w:line="295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удостоверение соответствующего ведомства либо справка с места работы (для действующего сотрудника);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lastRenderedPageBreak/>
        <w:t>документ, подтверждающий статус родителя (в случаях, предусмотренных в подпунктах 2-6 настоящего пункта);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37"/>
        </w:numPr>
        <w:tabs>
          <w:tab w:val="left" w:pos="860"/>
        </w:tabs>
        <w:spacing w:before="4" w:line="295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37"/>
        </w:numPr>
        <w:tabs>
          <w:tab w:val="left" w:pos="860"/>
        </w:tabs>
        <w:spacing w:line="295" w:lineRule="exact"/>
        <w:ind w:left="706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</w:t>
      </w:r>
    </w:p>
    <w:p w:rsidR="001A6758" w:rsidRDefault="001A6758" w:rsidP="001A6758">
      <w:pPr>
        <w:pStyle w:val="Style22"/>
        <w:widowControl/>
        <w:spacing w:line="295" w:lineRule="exact"/>
        <w:ind w:firstLine="720"/>
        <w:rPr>
          <w:rStyle w:val="FontStyle44"/>
        </w:rPr>
      </w:pPr>
      <w:r>
        <w:rPr>
          <w:rStyle w:val="FontStyle44"/>
        </w:rPr>
        <w:t>16. Дети сотрудников, имеющих специальные звания и проходящие службу в федеральной противопожарной службе Государственной противопожарной службы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именно дети:</w:t>
      </w:r>
    </w:p>
    <w:p w:rsidR="001A6758" w:rsidRDefault="001A6758" w:rsidP="001A6758">
      <w:pPr>
        <w:pStyle w:val="Style10"/>
        <w:widowControl/>
        <w:tabs>
          <w:tab w:val="left" w:pos="997"/>
        </w:tabs>
        <w:spacing w:before="4" w:line="295" w:lineRule="exact"/>
        <w:ind w:left="749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сотрудника;</w:t>
      </w:r>
    </w:p>
    <w:p w:rsidR="001A6758" w:rsidRDefault="001A6758" w:rsidP="001A6758">
      <w:pPr>
        <w:pStyle w:val="Style10"/>
        <w:widowControl/>
        <w:tabs>
          <w:tab w:val="left" w:pos="1138"/>
        </w:tabs>
        <w:spacing w:line="295" w:lineRule="exact"/>
        <w:ind w:firstLine="695"/>
        <w:rPr>
          <w:rStyle w:val="FontStyle44"/>
        </w:rPr>
      </w:pPr>
      <w:r>
        <w:rPr>
          <w:rStyle w:val="FontStyle44"/>
        </w:rPr>
        <w:t>2)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сотрудника, погибшего (умершего) вследствие увечья или иного</w:t>
      </w:r>
      <w:r>
        <w:rPr>
          <w:rStyle w:val="FontStyle44"/>
        </w:rPr>
        <w:br/>
        <w:t>повреждения здоровья, полученных в связи с выполнением служебных</w:t>
      </w:r>
      <w:r>
        <w:rPr>
          <w:rStyle w:val="FontStyle44"/>
        </w:rPr>
        <w:br/>
        <w:t>обязанностей;</w:t>
      </w:r>
    </w:p>
    <w:p w:rsidR="001A6758" w:rsidRDefault="001A6758" w:rsidP="00EF777F">
      <w:pPr>
        <w:pStyle w:val="Style10"/>
        <w:widowControl/>
        <w:numPr>
          <w:ilvl w:val="0"/>
          <w:numId w:val="38"/>
        </w:numPr>
        <w:tabs>
          <w:tab w:val="left" w:pos="986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8"/>
        </w:numPr>
        <w:tabs>
          <w:tab w:val="left" w:pos="986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8"/>
        </w:numPr>
        <w:tabs>
          <w:tab w:val="left" w:pos="986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51"/>
        </w:numPr>
        <w:tabs>
          <w:tab w:val="left" w:pos="1087"/>
        </w:tabs>
        <w:spacing w:line="295" w:lineRule="exact"/>
        <w:rPr>
          <w:rStyle w:val="FontStyle44"/>
        </w:rPr>
      </w:pPr>
      <w:proofErr w:type="gramStart"/>
      <w:r>
        <w:rPr>
          <w:rStyle w:val="FontStyle44"/>
        </w:rPr>
        <w:t>находящиеся (находившиеся) на иждивении сотрудника, гражданина</w:t>
      </w:r>
      <w:r>
        <w:rPr>
          <w:rStyle w:val="FontStyle44"/>
        </w:rPr>
        <w:br/>
        <w:t xml:space="preserve">Российской Федерации, указанных в пунктах 1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5 настоящего пункта.</w:t>
      </w:r>
      <w:proofErr w:type="gramEnd"/>
    </w:p>
    <w:p w:rsidR="001A6758" w:rsidRDefault="001A6758" w:rsidP="001A6758">
      <w:pPr>
        <w:pStyle w:val="Style4"/>
        <w:widowControl/>
        <w:spacing w:before="61" w:line="295" w:lineRule="exact"/>
        <w:ind w:left="702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46"/>
        </w:tabs>
        <w:spacing w:before="4" w:line="295" w:lineRule="exact"/>
        <w:ind w:firstLine="691"/>
        <w:rPr>
          <w:rStyle w:val="FontStyle44"/>
        </w:rPr>
      </w:pPr>
      <w:r>
        <w:rPr>
          <w:rStyle w:val="FontStyle44"/>
        </w:rPr>
        <w:t>удостоверение соответствующего ведомства либо справка с места работы (для действующего сотрудника);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46"/>
        </w:tabs>
        <w:spacing w:before="4" w:line="295" w:lineRule="exact"/>
        <w:ind w:firstLine="691"/>
        <w:rPr>
          <w:rStyle w:val="FontStyle44"/>
        </w:rPr>
      </w:pPr>
      <w:r>
        <w:rPr>
          <w:rStyle w:val="FontStyle44"/>
        </w:rPr>
        <w:t>документ, подтверждающий статус родителя (в случаях, предусмотренных в подпунктах 2-6 настоящего пункта);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E53F63" w:rsidRDefault="00E53F63" w:rsidP="00E53F63">
      <w:pPr>
        <w:pStyle w:val="a4"/>
        <w:rPr>
          <w:rStyle w:val="FontStyle44"/>
        </w:rPr>
      </w:pP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7"/>
        </w:tabs>
        <w:spacing w:before="4" w:line="295" w:lineRule="exact"/>
        <w:ind w:firstLine="731"/>
        <w:rPr>
          <w:rStyle w:val="FontStyle44"/>
        </w:rPr>
      </w:pPr>
      <w:r>
        <w:rPr>
          <w:rStyle w:val="FontStyle44"/>
        </w:rPr>
        <w:t>17.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Дети сотрудников, имеющих специальные звания и проходящие службу в</w:t>
      </w:r>
      <w:r>
        <w:rPr>
          <w:rStyle w:val="FontStyle44"/>
        </w:rPr>
        <w:br/>
        <w:t>таможенных органах Российской Федерации (в соответствии с пунктом 14 статьи 3</w:t>
      </w:r>
      <w:r>
        <w:rPr>
          <w:rStyle w:val="FontStyle44"/>
        </w:rPr>
        <w:br/>
        <w:t>Федерального закона от 30.12.2012 № 283-ФЗ «О социальных гарантиях</w:t>
      </w:r>
      <w:r>
        <w:rPr>
          <w:rStyle w:val="FontStyle44"/>
        </w:rPr>
        <w:br/>
        <w:t>сотрудникам некоторых федеральных органов исполнительной власти и внесении</w:t>
      </w:r>
      <w:r>
        <w:rPr>
          <w:rStyle w:val="FontStyle44"/>
        </w:rPr>
        <w:br/>
        <w:t>изменений в отдельные законодательные акты Российской Федерации»), а именно</w:t>
      </w:r>
      <w:r>
        <w:rPr>
          <w:rStyle w:val="FontStyle44"/>
        </w:rPr>
        <w:br/>
        <w:t>дети:</w:t>
      </w:r>
      <w:proofErr w:type="gramEnd"/>
    </w:p>
    <w:p w:rsidR="001A6758" w:rsidRDefault="001A6758" w:rsidP="001A6758">
      <w:pPr>
        <w:pStyle w:val="Style10"/>
        <w:widowControl/>
        <w:tabs>
          <w:tab w:val="left" w:pos="986"/>
        </w:tabs>
        <w:spacing w:before="4" w:line="295" w:lineRule="exact"/>
        <w:ind w:left="734" w:firstLine="0"/>
        <w:jc w:val="left"/>
        <w:rPr>
          <w:rStyle w:val="FontStyle44"/>
        </w:rPr>
      </w:pPr>
      <w:r>
        <w:rPr>
          <w:rStyle w:val="FontStyle44"/>
        </w:rPr>
        <w:t>1)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сотрудника;</w:t>
      </w:r>
    </w:p>
    <w:p w:rsidR="001A6758" w:rsidRDefault="001A6758" w:rsidP="00EF777F">
      <w:pPr>
        <w:pStyle w:val="Style10"/>
        <w:widowControl/>
        <w:numPr>
          <w:ilvl w:val="0"/>
          <w:numId w:val="39"/>
        </w:numPr>
        <w:tabs>
          <w:tab w:val="left" w:pos="990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6758" w:rsidRDefault="001A6758" w:rsidP="00EF777F">
      <w:pPr>
        <w:pStyle w:val="Style10"/>
        <w:widowControl/>
        <w:numPr>
          <w:ilvl w:val="0"/>
          <w:numId w:val="39"/>
        </w:numPr>
        <w:tabs>
          <w:tab w:val="left" w:pos="990"/>
        </w:tabs>
        <w:spacing w:before="7" w:line="295" w:lineRule="exact"/>
        <w:ind w:firstLine="698"/>
        <w:rPr>
          <w:rStyle w:val="FontStyle44"/>
        </w:rPr>
      </w:pPr>
      <w:r>
        <w:rPr>
          <w:rStyle w:val="FontStyle4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9"/>
        </w:numPr>
        <w:tabs>
          <w:tab w:val="left" w:pos="990"/>
        </w:tabs>
        <w:spacing w:line="295" w:lineRule="exact"/>
        <w:ind w:firstLine="698"/>
        <w:rPr>
          <w:rStyle w:val="FontStyle44"/>
        </w:rPr>
      </w:pPr>
      <w:r>
        <w:rPr>
          <w:rStyle w:val="FontStyle44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39"/>
        </w:numPr>
        <w:tabs>
          <w:tab w:val="left" w:pos="990"/>
        </w:tabs>
        <w:spacing w:before="4" w:line="295" w:lineRule="exact"/>
        <w:ind w:firstLine="698"/>
        <w:rPr>
          <w:rStyle w:val="FontStyle44"/>
        </w:rPr>
      </w:pPr>
      <w:r>
        <w:rPr>
          <w:rStyle w:val="FontStyle44"/>
        </w:rPr>
        <w:t xml:space="preserve"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</w:t>
      </w:r>
      <w:r>
        <w:rPr>
          <w:rStyle w:val="FontStyle44"/>
        </w:rPr>
        <w:lastRenderedPageBreak/>
        <w:t>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A6758" w:rsidRDefault="001A6758" w:rsidP="00EF777F">
      <w:pPr>
        <w:pStyle w:val="Style10"/>
        <w:widowControl/>
        <w:numPr>
          <w:ilvl w:val="0"/>
          <w:numId w:val="52"/>
        </w:numPr>
        <w:tabs>
          <w:tab w:val="left" w:pos="1084"/>
        </w:tabs>
        <w:spacing w:line="295" w:lineRule="exact"/>
        <w:rPr>
          <w:rStyle w:val="FontStyle44"/>
        </w:rPr>
      </w:pPr>
      <w:proofErr w:type="gramStart"/>
      <w:r>
        <w:rPr>
          <w:rStyle w:val="FontStyle44"/>
        </w:rPr>
        <w:t>находящиеся (находившиеся) на иждивении сотрудника, гражданина</w:t>
      </w:r>
      <w:r>
        <w:rPr>
          <w:rStyle w:val="FontStyle44"/>
        </w:rPr>
        <w:br/>
        <w:t xml:space="preserve">Российской Федерации, указанных в пунктах 1 </w:t>
      </w:r>
      <w:r w:rsidR="00E53F63">
        <w:rPr>
          <w:rStyle w:val="FontStyle44"/>
        </w:rPr>
        <w:t>–</w:t>
      </w:r>
      <w:r>
        <w:rPr>
          <w:rStyle w:val="FontStyle44"/>
        </w:rPr>
        <w:t xml:space="preserve"> 5 настоящего пункта.</w:t>
      </w:r>
      <w:proofErr w:type="gramEnd"/>
    </w:p>
    <w:p w:rsidR="001A6758" w:rsidRDefault="001A6758" w:rsidP="001A6758">
      <w:pPr>
        <w:pStyle w:val="Style4"/>
        <w:widowControl/>
        <w:spacing w:before="4" w:line="295" w:lineRule="exact"/>
        <w:ind w:left="713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46"/>
        </w:tabs>
        <w:spacing w:line="295" w:lineRule="exact"/>
        <w:ind w:firstLine="691"/>
        <w:rPr>
          <w:rStyle w:val="FontStyle44"/>
        </w:rPr>
      </w:pPr>
      <w:r>
        <w:rPr>
          <w:rStyle w:val="FontStyle44"/>
        </w:rPr>
        <w:t>удостоверение соответствующего ведомства либо справка с места работы (для действующего сотрудника);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46"/>
        </w:tabs>
        <w:spacing w:line="295" w:lineRule="exact"/>
        <w:ind w:firstLine="691"/>
        <w:rPr>
          <w:rStyle w:val="FontStyle44"/>
        </w:rPr>
      </w:pPr>
      <w:r>
        <w:rPr>
          <w:rStyle w:val="FontStyle44"/>
        </w:rPr>
        <w:t>документ, подтверждающий статус родителя (в случаях, предусмотренных в подпунктах 2-6 настоящего пункта);</w:t>
      </w:r>
    </w:p>
    <w:p w:rsidR="001A6758" w:rsidRDefault="001A6758" w:rsidP="001A6758">
      <w:pPr>
        <w:rPr>
          <w:sz w:val="2"/>
          <w:szCs w:val="2"/>
        </w:rPr>
      </w:pP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E53F63" w:rsidRDefault="00E53F63" w:rsidP="00E53F63">
      <w:pPr>
        <w:pStyle w:val="a4"/>
        <w:rPr>
          <w:rStyle w:val="FontStyle44"/>
        </w:rPr>
      </w:pP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10"/>
        <w:widowControl/>
        <w:tabs>
          <w:tab w:val="left" w:pos="1087"/>
        </w:tabs>
        <w:spacing w:line="295" w:lineRule="exact"/>
        <w:ind w:firstLine="731"/>
        <w:rPr>
          <w:rStyle w:val="FontStyle44"/>
        </w:rPr>
      </w:pPr>
      <w:r>
        <w:rPr>
          <w:rStyle w:val="FontStyle44"/>
        </w:rPr>
        <w:t>18.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Дети из многодетных семей (имеющих 3-х и более несовершеннолетних</w:t>
      </w:r>
      <w:r>
        <w:rPr>
          <w:rStyle w:val="FontStyle44"/>
        </w:rPr>
        <w:br/>
        <w:t>детей, в том числе усыновленных, опекаемых, падчериц и пасынков) (в</w:t>
      </w:r>
      <w:r>
        <w:rPr>
          <w:rStyle w:val="FontStyle44"/>
        </w:rPr>
        <w:br/>
        <w:t xml:space="preserve">соответствии с </w:t>
      </w:r>
      <w:proofErr w:type="gramStart"/>
      <w:r>
        <w:rPr>
          <w:rStyle w:val="FontStyle44"/>
        </w:rPr>
        <w:t>подпунктом б</w:t>
      </w:r>
      <w:proofErr w:type="gramEnd"/>
      <w:r>
        <w:rPr>
          <w:rStyle w:val="FontStyle44"/>
        </w:rPr>
        <w:t xml:space="preserve"> пункта 1 Указа Президента Российской Федерации от</w:t>
      </w:r>
      <w:r>
        <w:rPr>
          <w:rStyle w:val="FontStyle44"/>
        </w:rPr>
        <w:br/>
        <w:t>05.05. 1992        № 431 «О мерах по социальной поддержке многодетных семей»).</w:t>
      </w:r>
    </w:p>
    <w:p w:rsidR="001A6758" w:rsidRDefault="001A6758" w:rsidP="001A6758">
      <w:pPr>
        <w:pStyle w:val="Style4"/>
        <w:widowControl/>
        <w:spacing w:before="4" w:line="295" w:lineRule="exact"/>
        <w:ind w:left="720"/>
        <w:jc w:val="left"/>
        <w:rPr>
          <w:rStyle w:val="FontStyle44"/>
        </w:rPr>
      </w:pPr>
      <w:r>
        <w:rPr>
          <w:rStyle w:val="FontStyle44"/>
        </w:rPr>
        <w:t>Необходимые документы: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удостоверение многодетной семьи;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свидетельство о рождении ребенка;</w:t>
      </w:r>
    </w:p>
    <w:p w:rsidR="001A6758" w:rsidRDefault="001A6758" w:rsidP="00EF777F">
      <w:pPr>
        <w:pStyle w:val="Style10"/>
        <w:widowControl/>
        <w:numPr>
          <w:ilvl w:val="0"/>
          <w:numId w:val="29"/>
        </w:numPr>
        <w:tabs>
          <w:tab w:val="left" w:pos="857"/>
        </w:tabs>
        <w:spacing w:line="295" w:lineRule="exact"/>
        <w:ind w:left="702" w:firstLine="0"/>
        <w:jc w:val="left"/>
        <w:rPr>
          <w:rStyle w:val="FontStyle44"/>
        </w:rPr>
      </w:pPr>
      <w:r>
        <w:rPr>
          <w:rStyle w:val="FontStyle44"/>
        </w:rPr>
        <w:t>паспорт родителя (законного представителя).</w:t>
      </w:r>
    </w:p>
    <w:p w:rsidR="001A6758" w:rsidRDefault="001A6758" w:rsidP="001A6758">
      <w:pPr>
        <w:pStyle w:val="Style20"/>
        <w:widowControl/>
        <w:spacing w:line="277" w:lineRule="exact"/>
        <w:rPr>
          <w:rStyle w:val="FontStyle44"/>
        </w:rPr>
      </w:pPr>
      <w:r>
        <w:rPr>
          <w:rStyle w:val="FontStyle44"/>
        </w:rPr>
        <w:t>Внутри льготных категорий (право на внеочередное или первоочередное зачисление ребенка в учреждение) заявления выстраиваются по дате подачи заявления. Внеочередное и первоочередное обеспечение местами в образовательных организациях осуществляется только при наличии свободных мест.</w:t>
      </w: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1A6758" w:rsidRDefault="001A6758" w:rsidP="001A6758">
      <w:pPr>
        <w:pStyle w:val="Style8"/>
        <w:widowControl/>
        <w:spacing w:before="61" w:line="274" w:lineRule="exact"/>
        <w:jc w:val="right"/>
        <w:rPr>
          <w:rStyle w:val="FontStyle44"/>
        </w:rPr>
      </w:pPr>
      <w:r>
        <w:rPr>
          <w:rStyle w:val="FontStyle43"/>
        </w:rPr>
        <w:lastRenderedPageBreak/>
        <w:t xml:space="preserve">Приложение </w:t>
      </w:r>
      <w:r>
        <w:rPr>
          <w:rStyle w:val="FontStyle44"/>
        </w:rPr>
        <w:t>3</w:t>
      </w:r>
    </w:p>
    <w:p w:rsidR="001A6758" w:rsidRDefault="001A6758" w:rsidP="001A6758">
      <w:pPr>
        <w:pStyle w:val="Style4"/>
        <w:widowControl/>
        <w:spacing w:line="274" w:lineRule="exact"/>
        <w:jc w:val="right"/>
        <w:rPr>
          <w:rStyle w:val="FontStyle44"/>
        </w:rPr>
      </w:pPr>
      <w:r>
        <w:rPr>
          <w:rStyle w:val="FontStyle44"/>
        </w:rPr>
        <w:t>к порядку</w:t>
      </w:r>
    </w:p>
    <w:p w:rsidR="001A6758" w:rsidRDefault="001A6758" w:rsidP="001A6758">
      <w:pPr>
        <w:pStyle w:val="Style5"/>
        <w:widowControl/>
        <w:spacing w:before="4" w:line="274" w:lineRule="exact"/>
        <w:ind w:left="3686"/>
        <w:rPr>
          <w:rStyle w:val="FontStyle44"/>
        </w:rPr>
      </w:pPr>
      <w:r>
        <w:rPr>
          <w:rStyle w:val="FontStyle44"/>
        </w:rPr>
        <w:t>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4"/>
        <w:widowControl/>
        <w:spacing w:line="240" w:lineRule="exact"/>
        <w:ind w:left="3258"/>
        <w:jc w:val="lef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tabs>
          <w:tab w:val="left" w:leader="underscore" w:pos="9043"/>
        </w:tabs>
        <w:spacing w:before="55" w:line="240" w:lineRule="auto"/>
        <w:ind w:left="3258"/>
        <w:jc w:val="left"/>
        <w:rPr>
          <w:rStyle w:val="FontStyle44"/>
        </w:rPr>
      </w:pPr>
      <w:r>
        <w:rPr>
          <w:rStyle w:val="FontStyle44"/>
        </w:rPr>
        <w:t>Заведующему</w:t>
      </w:r>
      <w:r>
        <w:rPr>
          <w:rStyle w:val="FontStyle44"/>
        </w:rPr>
        <w:tab/>
      </w:r>
    </w:p>
    <w:p w:rsidR="001A6758" w:rsidRDefault="001A6758" w:rsidP="001A6758">
      <w:pPr>
        <w:pStyle w:val="Style2"/>
        <w:widowControl/>
        <w:spacing w:before="36" w:line="240" w:lineRule="auto"/>
        <w:jc w:val="right"/>
        <w:rPr>
          <w:rStyle w:val="FontStyle41"/>
        </w:rPr>
      </w:pPr>
      <w:proofErr w:type="gramStart"/>
      <w:r>
        <w:rPr>
          <w:rStyle w:val="FontStyle41"/>
        </w:rPr>
        <w:t>(наименование образовательной организации, реализующей общеобразовательную программу дошкольного</w:t>
      </w:r>
      <w:proofErr w:type="gramEnd"/>
    </w:p>
    <w:p w:rsidR="001A6758" w:rsidRDefault="001A6758" w:rsidP="001A6758">
      <w:pPr>
        <w:pStyle w:val="Style2"/>
        <w:widowControl/>
        <w:spacing w:before="36" w:line="240" w:lineRule="auto"/>
        <w:jc w:val="right"/>
        <w:rPr>
          <w:rStyle w:val="FontStyle41"/>
        </w:rPr>
      </w:pPr>
      <w:r>
        <w:rPr>
          <w:rStyle w:val="FontStyle41"/>
        </w:rPr>
        <w:t>образования в соответствии с Уставом)</w:t>
      </w:r>
    </w:p>
    <w:p w:rsidR="001A6758" w:rsidRDefault="001A6758" w:rsidP="001A6758">
      <w:pPr>
        <w:pStyle w:val="Style2"/>
        <w:widowControl/>
        <w:spacing w:line="240" w:lineRule="exact"/>
        <w:ind w:left="4147"/>
        <w:jc w:val="left"/>
        <w:rPr>
          <w:sz w:val="20"/>
          <w:szCs w:val="20"/>
        </w:rPr>
      </w:pPr>
    </w:p>
    <w:p w:rsidR="001A6758" w:rsidRDefault="001A6758" w:rsidP="001A6758">
      <w:pPr>
        <w:pStyle w:val="Style2"/>
        <w:widowControl/>
        <w:spacing w:before="80" w:line="240" w:lineRule="auto"/>
        <w:ind w:left="4147"/>
        <w:jc w:val="left"/>
        <w:rPr>
          <w:rStyle w:val="FontStyle41"/>
        </w:rPr>
      </w:pPr>
      <w:proofErr w:type="gramStart"/>
      <w:r>
        <w:rPr>
          <w:rStyle w:val="FontStyle41"/>
        </w:rPr>
        <w:t>(Ф.И.О. родителя (законного представителя)</w:t>
      </w:r>
      <w:proofErr w:type="gramEnd"/>
    </w:p>
    <w:p w:rsidR="001A6758" w:rsidRDefault="001A6758" w:rsidP="001A6758">
      <w:pPr>
        <w:pStyle w:val="Style4"/>
        <w:widowControl/>
        <w:tabs>
          <w:tab w:val="left" w:leader="underscore" w:pos="8435"/>
        </w:tabs>
        <w:spacing w:before="4" w:line="240" w:lineRule="auto"/>
        <w:ind w:left="2538"/>
        <w:jc w:val="left"/>
        <w:rPr>
          <w:rStyle w:val="FontStyle44"/>
        </w:rPr>
      </w:pPr>
      <w:r>
        <w:rPr>
          <w:rStyle w:val="FontStyle44"/>
        </w:rPr>
        <w:t>Адрес:</w:t>
      </w:r>
      <w:r>
        <w:rPr>
          <w:rStyle w:val="FontStyle44"/>
        </w:rPr>
        <w:tab/>
      </w:r>
    </w:p>
    <w:p w:rsidR="001A6758" w:rsidRDefault="001A6758" w:rsidP="001A6758">
      <w:pPr>
        <w:pStyle w:val="Style2"/>
        <w:widowControl/>
        <w:spacing w:line="240" w:lineRule="exact"/>
        <w:ind w:left="4342"/>
        <w:jc w:val="left"/>
        <w:rPr>
          <w:sz w:val="20"/>
          <w:szCs w:val="20"/>
        </w:rPr>
      </w:pPr>
    </w:p>
    <w:p w:rsidR="001A6758" w:rsidRDefault="001A6758" w:rsidP="001A6758">
      <w:pPr>
        <w:pStyle w:val="Style2"/>
        <w:widowControl/>
        <w:spacing w:before="66" w:line="240" w:lineRule="auto"/>
        <w:ind w:left="4342"/>
        <w:jc w:val="left"/>
        <w:rPr>
          <w:rStyle w:val="FontStyle41"/>
        </w:rPr>
      </w:pPr>
      <w:r>
        <w:rPr>
          <w:rStyle w:val="FontStyle41"/>
        </w:rPr>
        <w:t>Телефоны (дом</w:t>
      </w:r>
      <w:proofErr w:type="gramStart"/>
      <w:r>
        <w:rPr>
          <w:rStyle w:val="FontStyle41"/>
        </w:rPr>
        <w:t xml:space="preserve">., </w:t>
      </w:r>
      <w:proofErr w:type="gramEnd"/>
      <w:r>
        <w:rPr>
          <w:rStyle w:val="FontStyle41"/>
        </w:rPr>
        <w:t>мобильный, рабочий):</w:t>
      </w:r>
    </w:p>
    <w:p w:rsidR="001A6758" w:rsidRDefault="001A6758" w:rsidP="001A6758">
      <w:pPr>
        <w:pStyle w:val="Style4"/>
        <w:widowControl/>
        <w:spacing w:before="209" w:line="240" w:lineRule="auto"/>
        <w:jc w:val="center"/>
        <w:rPr>
          <w:rStyle w:val="FontStyle44"/>
          <w:spacing w:val="60"/>
        </w:rPr>
      </w:pPr>
      <w:r>
        <w:rPr>
          <w:rStyle w:val="FontStyle44"/>
          <w:spacing w:val="60"/>
        </w:rPr>
        <w:t>ЗАЯВЛЕНИЕ</w:t>
      </w:r>
    </w:p>
    <w:p w:rsidR="001A6758" w:rsidRDefault="001A6758" w:rsidP="001A6758">
      <w:pPr>
        <w:pStyle w:val="Style4"/>
        <w:widowControl/>
        <w:tabs>
          <w:tab w:val="left" w:leader="underscore" w:pos="8986"/>
        </w:tabs>
        <w:spacing w:before="4" w:line="240" w:lineRule="auto"/>
        <w:jc w:val="left"/>
        <w:rPr>
          <w:rStyle w:val="FontStyle44"/>
        </w:rPr>
      </w:pPr>
      <w:r>
        <w:rPr>
          <w:rStyle w:val="FontStyle44"/>
        </w:rPr>
        <w:t>Прошу зачислить моего ребенка</w:t>
      </w:r>
      <w:r>
        <w:rPr>
          <w:rStyle w:val="FontStyle44"/>
        </w:rPr>
        <w:tab/>
      </w:r>
    </w:p>
    <w:p w:rsidR="001A6758" w:rsidRDefault="001A6758" w:rsidP="001A6758">
      <w:pPr>
        <w:pStyle w:val="Style2"/>
        <w:widowControl/>
        <w:spacing w:before="32" w:line="240" w:lineRule="auto"/>
        <w:ind w:left="4280"/>
        <w:jc w:val="left"/>
        <w:rPr>
          <w:rStyle w:val="FontStyle41"/>
        </w:rPr>
      </w:pPr>
      <w:r>
        <w:rPr>
          <w:rStyle w:val="FontStyle41"/>
        </w:rPr>
        <w:t>(фамилия, имя, отчество)</w:t>
      </w:r>
    </w:p>
    <w:p w:rsidR="001A6758" w:rsidRDefault="001A6758" w:rsidP="001A6758">
      <w:pPr>
        <w:pStyle w:val="Style2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2"/>
        <w:widowControl/>
        <w:spacing w:before="77" w:line="240" w:lineRule="auto"/>
        <w:rPr>
          <w:rStyle w:val="FontStyle41"/>
        </w:rPr>
      </w:pPr>
      <w:r>
        <w:rPr>
          <w:rStyle w:val="FontStyle41"/>
        </w:rPr>
        <w:t>(дата рождения, место рождения)</w:t>
      </w:r>
    </w:p>
    <w:p w:rsidR="001A6758" w:rsidRDefault="001A6758" w:rsidP="001A6758">
      <w:pPr>
        <w:pStyle w:val="Style14"/>
        <w:widowControl/>
        <w:tabs>
          <w:tab w:val="left" w:leader="underscore" w:pos="9018"/>
        </w:tabs>
        <w:spacing w:before="54" w:line="216" w:lineRule="exact"/>
        <w:rPr>
          <w:rStyle w:val="FontStyle60"/>
          <w:spacing w:val="0"/>
        </w:rPr>
      </w:pPr>
      <w:r>
        <w:rPr>
          <w:rStyle w:val="FontStyle60"/>
        </w:rPr>
        <w:t>В</w:t>
      </w:r>
      <w:r>
        <w:rPr>
          <w:rStyle w:val="FontStyle60"/>
          <w:spacing w:val="0"/>
        </w:rPr>
        <w:tab/>
      </w:r>
    </w:p>
    <w:p w:rsidR="001A6758" w:rsidRDefault="001A6758" w:rsidP="001A6758">
      <w:pPr>
        <w:pStyle w:val="Style37"/>
        <w:widowControl/>
        <w:spacing w:line="216" w:lineRule="exact"/>
        <w:rPr>
          <w:rStyle w:val="FontStyle41"/>
        </w:rPr>
      </w:pPr>
      <w:r>
        <w:rPr>
          <w:rStyle w:val="FontStyle41"/>
        </w:rPr>
        <w:t>(полное наименование образовательной организации, реализующей общеобразовательную программу дошкольного образования в соответствии с Уставом)</w:t>
      </w:r>
    </w:p>
    <w:p w:rsidR="001A6758" w:rsidRDefault="001A6758" w:rsidP="001A6758">
      <w:pPr>
        <w:pStyle w:val="Style37"/>
        <w:widowControl/>
        <w:spacing w:before="227" w:line="270" w:lineRule="exact"/>
        <w:rPr>
          <w:rStyle w:val="FontStyle41"/>
        </w:rPr>
      </w:pPr>
      <w:r>
        <w:rPr>
          <w:rStyle w:val="FontStyle41"/>
        </w:rPr>
        <w:t>(Дата зачисления)</w:t>
      </w:r>
    </w:p>
    <w:p w:rsidR="001A6758" w:rsidRDefault="001A6758" w:rsidP="001A6758">
      <w:pPr>
        <w:pStyle w:val="Style4"/>
        <w:widowControl/>
        <w:spacing w:line="270" w:lineRule="exact"/>
        <w:jc w:val="left"/>
        <w:rPr>
          <w:rStyle w:val="FontStyle44"/>
        </w:rPr>
      </w:pPr>
      <w:r>
        <w:rPr>
          <w:rStyle w:val="FontStyle44"/>
        </w:rPr>
        <w:t>К заявлению прилагаю следующие документы:</w:t>
      </w:r>
    </w:p>
    <w:p w:rsidR="001A6758" w:rsidRDefault="001A6758" w:rsidP="001A6758">
      <w:pPr>
        <w:pStyle w:val="Style34"/>
        <w:widowControl/>
        <w:tabs>
          <w:tab w:val="left" w:pos="281"/>
        </w:tabs>
        <w:spacing w:line="270" w:lineRule="exact"/>
        <w:ind w:left="281"/>
        <w:rPr>
          <w:rStyle w:val="FontStyle44"/>
        </w:rPr>
      </w:pPr>
      <w:r>
        <w:rPr>
          <w:rStyle w:val="FontStyle44"/>
        </w:rPr>
        <w:t>а)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документа, удостоверяющего личность родителя (законного представителя),</w:t>
      </w:r>
      <w:r>
        <w:rPr>
          <w:rStyle w:val="FontStyle44"/>
        </w:rPr>
        <w:br/>
        <w:t>либо оригинала документа, удостоверяющего личность иностранного гражданина и</w:t>
      </w:r>
      <w:r>
        <w:rPr>
          <w:rStyle w:val="FontStyle44"/>
        </w:rPr>
        <w:br/>
        <w:t>лица без гражданства в Российской Федерации в соответствии со ст. 10 Федерального</w:t>
      </w:r>
      <w:r>
        <w:rPr>
          <w:rStyle w:val="FontStyle44"/>
        </w:rPr>
        <w:br/>
        <w:t>закона от 25.07.2002 № 115-ФЗ «О правовом положении иностранных граждан в</w:t>
      </w:r>
      <w:r>
        <w:rPr>
          <w:rStyle w:val="FontStyle44"/>
        </w:rPr>
        <w:br/>
        <w:t>Российской Федерации»;</w:t>
      </w:r>
    </w:p>
    <w:p w:rsidR="001A6758" w:rsidRDefault="001A6758" w:rsidP="001A6758">
      <w:pPr>
        <w:pStyle w:val="Style34"/>
        <w:widowControl/>
        <w:tabs>
          <w:tab w:val="left" w:pos="281"/>
        </w:tabs>
        <w:spacing w:before="4" w:line="270" w:lineRule="exact"/>
        <w:ind w:left="281"/>
        <w:rPr>
          <w:rStyle w:val="FontStyle44"/>
        </w:rPr>
      </w:pPr>
      <w:r>
        <w:rPr>
          <w:rStyle w:val="FontStyle44"/>
        </w:rPr>
        <w:t>б)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медицинское заключение (для детей, впервые поступающих в образовательную</w:t>
      </w:r>
      <w:r>
        <w:rPr>
          <w:rStyle w:val="FontStyle44"/>
        </w:rPr>
        <w:br/>
        <w:t>организацию);</w:t>
      </w:r>
    </w:p>
    <w:p w:rsidR="001A6758" w:rsidRDefault="001A6758" w:rsidP="001A6758">
      <w:pPr>
        <w:pStyle w:val="Style34"/>
        <w:widowControl/>
        <w:tabs>
          <w:tab w:val="left" w:pos="281"/>
        </w:tabs>
        <w:spacing w:line="270" w:lineRule="exact"/>
        <w:ind w:left="281"/>
        <w:rPr>
          <w:rStyle w:val="FontStyle44"/>
        </w:rPr>
      </w:pPr>
      <w:r>
        <w:rPr>
          <w:rStyle w:val="FontStyle44"/>
        </w:rPr>
        <w:t>в)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свидетельства о рождении ребенка или документ, подтверждающий родство</w:t>
      </w:r>
      <w:r>
        <w:rPr>
          <w:rStyle w:val="FontStyle44"/>
        </w:rPr>
        <w:br/>
        <w:t>заявителя (или законность представления прав ребенка);</w:t>
      </w:r>
    </w:p>
    <w:p w:rsidR="001A6758" w:rsidRDefault="001A6758" w:rsidP="001A6758">
      <w:pPr>
        <w:pStyle w:val="Style34"/>
        <w:widowControl/>
        <w:tabs>
          <w:tab w:val="left" w:pos="281"/>
        </w:tabs>
        <w:spacing w:line="270" w:lineRule="exact"/>
        <w:ind w:firstLine="0"/>
        <w:rPr>
          <w:rStyle w:val="FontStyle44"/>
        </w:rPr>
      </w:pPr>
      <w:r>
        <w:rPr>
          <w:rStyle w:val="FontStyle44"/>
        </w:rPr>
        <w:t>г)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справки   врачебной   комиссии,   заключение   психолого-медико-педагогической</w:t>
      </w:r>
    </w:p>
    <w:p w:rsidR="001A6758" w:rsidRDefault="001A6758" w:rsidP="001A6758">
      <w:pPr>
        <w:pStyle w:val="Style4"/>
        <w:widowControl/>
        <w:spacing w:line="277" w:lineRule="exact"/>
        <w:ind w:left="367"/>
        <w:rPr>
          <w:rStyle w:val="FontStyle44"/>
        </w:rPr>
      </w:pPr>
      <w:r>
        <w:rPr>
          <w:rStyle w:val="FontStyle44"/>
        </w:rPr>
        <w:t>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1A6758" w:rsidRDefault="001A6758" w:rsidP="001A6758">
      <w:pPr>
        <w:pStyle w:val="Style4"/>
        <w:widowControl/>
        <w:spacing w:before="198" w:line="277" w:lineRule="exact"/>
        <w:rPr>
          <w:rStyle w:val="FontStyle44"/>
        </w:rPr>
      </w:pPr>
      <w:r>
        <w:rPr>
          <w:rStyle w:val="FontStyle4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Style w:val="FontStyle44"/>
        </w:rPr>
        <w:t>н(</w:t>
      </w:r>
      <w:proofErr w:type="gramEnd"/>
      <w:r>
        <w:rPr>
          <w:rStyle w:val="FontStyle44"/>
        </w:rPr>
        <w:t>а).</w:t>
      </w:r>
    </w:p>
    <w:p w:rsidR="001A6758" w:rsidRDefault="001A6758" w:rsidP="001A6758">
      <w:pPr>
        <w:pStyle w:val="Style4"/>
        <w:widowControl/>
        <w:tabs>
          <w:tab w:val="left" w:leader="underscore" w:pos="464"/>
          <w:tab w:val="left" w:leader="underscore" w:pos="2326"/>
          <w:tab w:val="left" w:leader="underscore" w:pos="2988"/>
          <w:tab w:val="left" w:pos="5112"/>
          <w:tab w:val="left" w:leader="underscore" w:pos="8467"/>
        </w:tabs>
        <w:spacing w:before="4" w:line="240" w:lineRule="auto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1A6758" w:rsidRDefault="001A6758" w:rsidP="001A6758">
      <w:pPr>
        <w:pStyle w:val="Style2"/>
        <w:widowControl/>
        <w:spacing w:before="25" w:line="240" w:lineRule="auto"/>
        <w:ind w:left="6376"/>
        <w:jc w:val="left"/>
        <w:rPr>
          <w:rStyle w:val="FontStyle41"/>
        </w:rPr>
      </w:pPr>
      <w:r>
        <w:rPr>
          <w:rStyle w:val="FontStyle41"/>
        </w:rPr>
        <w:t>(Подпись заявителя)</w:t>
      </w:r>
    </w:p>
    <w:p w:rsidR="001A6758" w:rsidRDefault="001A6758" w:rsidP="001A6758">
      <w:pPr>
        <w:pStyle w:val="Style4"/>
        <w:widowControl/>
        <w:spacing w:before="4" w:after="270" w:line="281" w:lineRule="exact"/>
        <w:rPr>
          <w:rStyle w:val="FontStyle44"/>
        </w:rPr>
      </w:pPr>
      <w:proofErr w:type="gramStart"/>
      <w:r>
        <w:rPr>
          <w:rStyle w:val="FontStyle4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1A6758" w:rsidRDefault="001A6758" w:rsidP="001A6758">
      <w:pPr>
        <w:pStyle w:val="Style4"/>
        <w:widowControl/>
        <w:spacing w:before="4" w:after="270" w:line="281" w:lineRule="exact"/>
        <w:rPr>
          <w:rStyle w:val="FontStyle44"/>
        </w:rPr>
        <w:sectPr w:rsidR="001A6758" w:rsidSect="00E53F63">
          <w:footerReference w:type="default" r:id="rId15"/>
          <w:pgSz w:w="11905" w:h="16837"/>
          <w:pgMar w:top="142" w:right="919" w:bottom="520" w:left="1089" w:header="720" w:footer="720" w:gutter="0"/>
          <w:cols w:space="60"/>
          <w:noEndnote/>
        </w:sectPr>
      </w:pPr>
    </w:p>
    <w:p w:rsidR="001A6758" w:rsidRDefault="001A6758" w:rsidP="001A6758">
      <w:pPr>
        <w:pStyle w:val="Style13"/>
        <w:widowControl/>
        <w:spacing w:before="11"/>
        <w:jc w:val="both"/>
        <w:rPr>
          <w:rStyle w:val="FontStyle48"/>
        </w:rPr>
      </w:pPr>
      <w:r>
        <w:rPr>
          <w:rStyle w:val="FontStyle48"/>
        </w:rPr>
        <w:lastRenderedPageBreak/>
        <w:t>«    »</w:t>
      </w:r>
    </w:p>
    <w:p w:rsidR="001A6758" w:rsidRDefault="001A6758" w:rsidP="001A6758">
      <w:pPr>
        <w:pStyle w:val="Style4"/>
        <w:widowControl/>
        <w:spacing w:line="240" w:lineRule="auto"/>
        <w:rPr>
          <w:rStyle w:val="FontStyle44"/>
        </w:rPr>
      </w:pPr>
      <w:r>
        <w:rPr>
          <w:rStyle w:val="FontStyle48"/>
        </w:rPr>
        <w:br w:type="column"/>
      </w:r>
      <w:r>
        <w:rPr>
          <w:rStyle w:val="FontStyle44"/>
        </w:rPr>
        <w:lastRenderedPageBreak/>
        <w:t>20    г.</w:t>
      </w:r>
    </w:p>
    <w:p w:rsidR="001A6758" w:rsidRDefault="001A6758" w:rsidP="001A6758">
      <w:pPr>
        <w:pStyle w:val="Style4"/>
        <w:widowControl/>
        <w:spacing w:line="240" w:lineRule="auto"/>
        <w:rPr>
          <w:rStyle w:val="FontStyle44"/>
        </w:rPr>
        <w:sectPr w:rsidR="001A6758">
          <w:footerReference w:type="default" r:id="rId16"/>
          <w:type w:val="continuous"/>
          <w:pgSz w:w="11905" w:h="16837"/>
          <w:pgMar w:top="640" w:right="7036" w:bottom="1209" w:left="1741" w:header="720" w:footer="720" w:gutter="0"/>
          <w:cols w:num="2" w:space="720" w:equalWidth="0">
            <w:col w:w="720" w:space="1674"/>
            <w:col w:w="734"/>
          </w:cols>
          <w:noEndnote/>
        </w:sectPr>
      </w:pPr>
    </w:p>
    <w:p w:rsidR="001A6758" w:rsidRDefault="001A6758" w:rsidP="001A6758">
      <w:pPr>
        <w:pStyle w:val="Style2"/>
        <w:widowControl/>
        <w:spacing w:before="14" w:line="240" w:lineRule="auto"/>
        <w:ind w:left="6379"/>
        <w:jc w:val="both"/>
        <w:rPr>
          <w:rStyle w:val="FontStyle41"/>
        </w:rPr>
      </w:pPr>
      <w:r>
        <w:rPr>
          <w:rStyle w:val="FontStyle41"/>
        </w:rPr>
        <w:lastRenderedPageBreak/>
        <w:t>(Подпись заявителя)</w:t>
      </w:r>
    </w:p>
    <w:p w:rsidR="001A6758" w:rsidRDefault="001A6758" w:rsidP="001A6758">
      <w:pPr>
        <w:pStyle w:val="Style2"/>
        <w:widowControl/>
        <w:spacing w:before="14" w:line="240" w:lineRule="auto"/>
        <w:ind w:left="6379"/>
        <w:jc w:val="both"/>
        <w:rPr>
          <w:rStyle w:val="FontStyle41"/>
        </w:rPr>
        <w:sectPr w:rsidR="001A6758">
          <w:footerReference w:type="default" r:id="rId17"/>
          <w:type w:val="continuous"/>
          <w:pgSz w:w="11905" w:h="16837"/>
          <w:pgMar w:top="640" w:right="999" w:bottom="1209" w:left="1719" w:header="720" w:footer="720" w:gutter="0"/>
          <w:cols w:space="60"/>
          <w:noEndnote/>
        </w:sectPr>
      </w:pPr>
    </w:p>
    <w:p w:rsidR="00E438FE" w:rsidRPr="00BA7978" w:rsidRDefault="00E438FE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E438FE" w:rsidRPr="00BA7978" w:rsidRDefault="00E438FE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E438FE" w:rsidRDefault="00E438FE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710C07" w:rsidRPr="00BA7978" w:rsidRDefault="00710C07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E438FE" w:rsidRPr="00BA7978" w:rsidRDefault="00E438FE" w:rsidP="001A6758">
      <w:pPr>
        <w:pStyle w:val="Style8"/>
        <w:widowControl/>
        <w:spacing w:before="61" w:line="274" w:lineRule="exact"/>
        <w:jc w:val="right"/>
        <w:rPr>
          <w:rStyle w:val="FontStyle43"/>
        </w:rPr>
      </w:pPr>
    </w:p>
    <w:p w:rsidR="001A6758" w:rsidRDefault="001A6758" w:rsidP="001A6758">
      <w:pPr>
        <w:pStyle w:val="Style8"/>
        <w:widowControl/>
        <w:spacing w:before="61" w:line="274" w:lineRule="exact"/>
        <w:jc w:val="right"/>
        <w:rPr>
          <w:rStyle w:val="FontStyle44"/>
        </w:rPr>
      </w:pPr>
      <w:r>
        <w:rPr>
          <w:rStyle w:val="FontStyle43"/>
        </w:rPr>
        <w:lastRenderedPageBreak/>
        <w:t xml:space="preserve">Приложение </w:t>
      </w:r>
      <w:r>
        <w:rPr>
          <w:rStyle w:val="FontStyle44"/>
        </w:rPr>
        <w:t>4</w:t>
      </w:r>
    </w:p>
    <w:p w:rsidR="001A6758" w:rsidRDefault="001A6758" w:rsidP="00E438FE">
      <w:pPr>
        <w:pStyle w:val="Style4"/>
        <w:widowControl/>
        <w:spacing w:line="274" w:lineRule="exact"/>
        <w:ind w:left="4820"/>
        <w:jc w:val="right"/>
        <w:rPr>
          <w:rStyle w:val="FontStyle44"/>
        </w:rPr>
      </w:pPr>
      <w:r>
        <w:rPr>
          <w:rStyle w:val="FontStyle44"/>
        </w:rPr>
        <w:t>к порядку</w:t>
      </w:r>
      <w:r w:rsidR="00E438FE" w:rsidRPr="00E438FE">
        <w:rPr>
          <w:rStyle w:val="FontStyle44"/>
        </w:rPr>
        <w:t xml:space="preserve"> </w:t>
      </w:r>
      <w:r>
        <w:rPr>
          <w:rStyle w:val="FontStyle44"/>
        </w:rPr>
        <w:t>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20"/>
        <w:widowControl/>
        <w:spacing w:line="240" w:lineRule="exact"/>
        <w:ind w:left="5432"/>
        <w:rPr>
          <w:sz w:val="20"/>
          <w:szCs w:val="20"/>
        </w:rPr>
      </w:pPr>
    </w:p>
    <w:p w:rsidR="001A6758" w:rsidRDefault="001A6758" w:rsidP="001A6758">
      <w:pPr>
        <w:pStyle w:val="Style20"/>
        <w:widowControl/>
        <w:spacing w:line="240" w:lineRule="exact"/>
        <w:ind w:left="5432"/>
        <w:rPr>
          <w:sz w:val="20"/>
          <w:szCs w:val="20"/>
        </w:rPr>
      </w:pPr>
    </w:p>
    <w:p w:rsidR="001A6758" w:rsidRDefault="001A6758" w:rsidP="001A6758">
      <w:pPr>
        <w:pStyle w:val="Style20"/>
        <w:widowControl/>
        <w:tabs>
          <w:tab w:val="left" w:leader="underscore" w:pos="9360"/>
        </w:tabs>
        <w:spacing w:before="67" w:line="274" w:lineRule="exact"/>
        <w:ind w:left="5432"/>
        <w:rPr>
          <w:rStyle w:val="FontStyle44"/>
        </w:rPr>
      </w:pPr>
      <w:r>
        <w:rPr>
          <w:rStyle w:val="FontStyle44"/>
        </w:rPr>
        <w:t>В комиссию по комплектованию</w:t>
      </w:r>
      <w:r>
        <w:rPr>
          <w:rStyle w:val="FontStyle44"/>
        </w:rPr>
        <w:br/>
        <w:t>МДОО муниципального образования</w:t>
      </w:r>
      <w:r>
        <w:rPr>
          <w:rStyle w:val="FontStyle44"/>
        </w:rPr>
        <w:br/>
        <w:t>Республики Бурятия</w:t>
      </w:r>
      <w:r>
        <w:rPr>
          <w:rStyle w:val="FontStyle44"/>
        </w:rPr>
        <w:br/>
      </w:r>
      <w:proofErr w:type="gramStart"/>
      <w:r>
        <w:rPr>
          <w:rStyle w:val="FontStyle44"/>
        </w:rPr>
        <w:t>от</w:t>
      </w:r>
      <w:proofErr w:type="gramEnd"/>
      <w:r>
        <w:rPr>
          <w:rStyle w:val="FontStyle44"/>
        </w:rPr>
        <w:tab/>
      </w:r>
    </w:p>
    <w:p w:rsidR="001A6758" w:rsidRDefault="001A6758" w:rsidP="001A675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34" w:line="277" w:lineRule="exact"/>
        <w:jc w:val="center"/>
        <w:rPr>
          <w:rStyle w:val="FontStyle44"/>
        </w:rPr>
      </w:pPr>
      <w:r>
        <w:rPr>
          <w:rStyle w:val="FontStyle44"/>
        </w:rPr>
        <w:t>Заявление</w:t>
      </w:r>
    </w:p>
    <w:p w:rsidR="001A6758" w:rsidRDefault="001A6758" w:rsidP="00E438FE">
      <w:pPr>
        <w:pStyle w:val="Style4"/>
        <w:widowControl/>
        <w:tabs>
          <w:tab w:val="left" w:leader="underscore" w:pos="7279"/>
          <w:tab w:val="left" w:leader="underscore" w:pos="9011"/>
        </w:tabs>
        <w:spacing w:line="277" w:lineRule="exact"/>
        <w:rPr>
          <w:rStyle w:val="FontStyle44"/>
        </w:rPr>
      </w:pPr>
      <w:r>
        <w:rPr>
          <w:rStyle w:val="FontStyle44"/>
        </w:rPr>
        <w:t>Прошу   перевести   моего   ребёнка</w:t>
      </w:r>
      <w:r>
        <w:rPr>
          <w:rStyle w:val="FontStyle44"/>
        </w:rPr>
        <w:tab/>
        <w:t xml:space="preserve">   </w:t>
      </w:r>
      <w:proofErr w:type="gramStart"/>
      <w:r>
        <w:rPr>
          <w:rStyle w:val="FontStyle44"/>
        </w:rPr>
        <w:tab/>
        <w:t>-</w:t>
      </w:r>
      <w:proofErr w:type="gramEnd"/>
      <w:r>
        <w:rPr>
          <w:rStyle w:val="FontStyle44"/>
        </w:rPr>
        <w:t>дата</w:t>
      </w:r>
      <w:r w:rsidR="00E438FE" w:rsidRPr="00E438FE">
        <w:rPr>
          <w:rStyle w:val="FontStyle44"/>
        </w:rPr>
        <w:t xml:space="preserve"> </w:t>
      </w:r>
      <w:r>
        <w:rPr>
          <w:rStyle w:val="FontStyle44"/>
        </w:rPr>
        <w:t>рождения.</w:t>
      </w:r>
    </w:p>
    <w:p w:rsidR="001A6758" w:rsidRDefault="00E53F63" w:rsidP="001A6758">
      <w:pPr>
        <w:pStyle w:val="Style4"/>
        <w:widowControl/>
        <w:tabs>
          <w:tab w:val="left" w:leader="underscore" w:pos="4597"/>
          <w:tab w:val="left" w:leader="underscore" w:pos="8492"/>
        </w:tabs>
        <w:spacing w:line="277" w:lineRule="exact"/>
        <w:jc w:val="left"/>
        <w:rPr>
          <w:rStyle w:val="FontStyle44"/>
        </w:rPr>
      </w:pPr>
      <w:r>
        <w:rPr>
          <w:rStyle w:val="FontStyle44"/>
        </w:rPr>
        <w:t>И</w:t>
      </w:r>
      <w:r w:rsidR="001A6758">
        <w:rPr>
          <w:rStyle w:val="FontStyle44"/>
        </w:rPr>
        <w:t>з детского сада</w:t>
      </w:r>
      <w:r w:rsidR="001A6758">
        <w:rPr>
          <w:rStyle w:val="FontStyle44"/>
        </w:rPr>
        <w:tab/>
        <w:t>в детский сад</w:t>
      </w:r>
      <w:r w:rsidR="001A6758">
        <w:rPr>
          <w:rStyle w:val="FontStyle44"/>
        </w:rPr>
        <w:tab/>
        <w:t>.</w:t>
      </w:r>
    </w:p>
    <w:p w:rsidR="001A6758" w:rsidRDefault="001A6758" w:rsidP="001A6758">
      <w:pPr>
        <w:pStyle w:val="Style4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26" w:line="277" w:lineRule="exact"/>
        <w:rPr>
          <w:rStyle w:val="FontStyle44"/>
        </w:rPr>
      </w:pPr>
      <w:proofErr w:type="gramStart"/>
      <w:r>
        <w:rPr>
          <w:rStyle w:val="FontStyle4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1A6758" w:rsidRDefault="001A6758" w:rsidP="001A6758">
      <w:pPr>
        <w:pStyle w:val="Style4"/>
        <w:widowControl/>
        <w:tabs>
          <w:tab w:val="left" w:leader="underscore" w:pos="3355"/>
          <w:tab w:val="left" w:leader="underscore" w:pos="6343"/>
          <w:tab w:val="left" w:leader="underscore" w:pos="7366"/>
          <w:tab w:val="left" w:leader="underscore" w:pos="8500"/>
          <w:tab w:val="left" w:leader="underscore" w:pos="9328"/>
        </w:tabs>
        <w:spacing w:line="240" w:lineRule="auto"/>
        <w:rPr>
          <w:rStyle w:val="FontStyle44"/>
        </w:rPr>
      </w:pPr>
      <w:r>
        <w:rPr>
          <w:rStyle w:val="FontStyle44"/>
        </w:rPr>
        <w:tab/>
        <w:t xml:space="preserve">    </w:t>
      </w:r>
      <w:r>
        <w:rPr>
          <w:rStyle w:val="FontStyle44"/>
        </w:rPr>
        <w:tab/>
        <w:t xml:space="preserve">    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201</w:t>
      </w:r>
      <w:r>
        <w:rPr>
          <w:rStyle w:val="FontStyle44"/>
        </w:rPr>
        <w:tab/>
        <w:t>г</w:t>
      </w:r>
    </w:p>
    <w:p w:rsidR="001A6758" w:rsidRDefault="001A6758" w:rsidP="001A6758">
      <w:pPr>
        <w:pStyle w:val="Style12"/>
        <w:widowControl/>
        <w:tabs>
          <w:tab w:val="left" w:pos="4975"/>
          <w:tab w:val="left" w:pos="7765"/>
        </w:tabs>
        <w:ind w:left="983"/>
        <w:rPr>
          <w:rStyle w:val="FontStyle49"/>
        </w:rPr>
      </w:pPr>
      <w:r>
        <w:rPr>
          <w:rStyle w:val="FontStyle49"/>
        </w:rPr>
        <w:t>подпись</w:t>
      </w:r>
      <w:r>
        <w:rPr>
          <w:rStyle w:val="FontStyle49"/>
          <w:b w:val="0"/>
          <w:bCs w:val="0"/>
          <w:sz w:val="20"/>
          <w:szCs w:val="20"/>
        </w:rPr>
        <w:tab/>
      </w:r>
      <w:r>
        <w:rPr>
          <w:rStyle w:val="FontStyle49"/>
        </w:rPr>
        <w:t>Ф.И</w:t>
      </w:r>
      <w:r>
        <w:rPr>
          <w:rStyle w:val="FontStyle55"/>
        </w:rPr>
        <w:t>.</w:t>
      </w:r>
      <w:proofErr w:type="gramStart"/>
      <w:r>
        <w:rPr>
          <w:rStyle w:val="FontStyle55"/>
        </w:rPr>
        <w:t>О</w:t>
      </w:r>
      <w:proofErr w:type="gramEnd"/>
      <w:r>
        <w:rPr>
          <w:rStyle w:val="FontStyle55"/>
          <w:sz w:val="20"/>
          <w:szCs w:val="20"/>
        </w:rPr>
        <w:tab/>
      </w:r>
      <w:r>
        <w:rPr>
          <w:rStyle w:val="FontStyle49"/>
        </w:rPr>
        <w:t>дата</w:t>
      </w:r>
    </w:p>
    <w:p w:rsidR="001A6758" w:rsidRDefault="001A6758" w:rsidP="001A6758">
      <w:pPr>
        <w:pStyle w:val="Style4"/>
        <w:widowControl/>
        <w:spacing w:before="134" w:line="277" w:lineRule="exact"/>
        <w:rPr>
          <w:rStyle w:val="FontStyle44"/>
        </w:rPr>
      </w:pPr>
      <w:r>
        <w:rPr>
          <w:rStyle w:val="FontStyle44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ознакомлен (а)</w:t>
      </w:r>
    </w:p>
    <w:p w:rsidR="001A6758" w:rsidRDefault="001A6758" w:rsidP="001A6758">
      <w:pPr>
        <w:pStyle w:val="Style4"/>
        <w:widowControl/>
        <w:tabs>
          <w:tab w:val="left" w:pos="8582"/>
        </w:tabs>
        <w:spacing w:line="240" w:lineRule="auto"/>
        <w:ind w:left="6678"/>
        <w:jc w:val="left"/>
        <w:rPr>
          <w:rStyle w:val="FontStyle44"/>
        </w:rPr>
      </w:pPr>
      <w:r>
        <w:rPr>
          <w:rStyle w:val="FontStyle44"/>
        </w:rPr>
        <w:t>«      »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201    г</w:t>
      </w: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710C07" w:rsidRDefault="00710C07" w:rsidP="001A6758">
      <w:pPr>
        <w:pStyle w:val="Style8"/>
        <w:widowControl/>
        <w:spacing w:before="61" w:line="240" w:lineRule="auto"/>
        <w:ind w:left="7970"/>
        <w:jc w:val="both"/>
        <w:rPr>
          <w:rStyle w:val="FontStyle43"/>
        </w:rPr>
      </w:pPr>
    </w:p>
    <w:p w:rsidR="001A6758" w:rsidRDefault="001A6758" w:rsidP="001A6758">
      <w:pPr>
        <w:pStyle w:val="Style8"/>
        <w:widowControl/>
        <w:spacing w:before="61" w:line="240" w:lineRule="auto"/>
        <w:ind w:left="7970"/>
        <w:jc w:val="both"/>
        <w:rPr>
          <w:rStyle w:val="FontStyle44"/>
        </w:rPr>
      </w:pPr>
      <w:r>
        <w:rPr>
          <w:rStyle w:val="FontStyle43"/>
        </w:rPr>
        <w:lastRenderedPageBreak/>
        <w:t xml:space="preserve">Приложение </w:t>
      </w:r>
      <w:r>
        <w:rPr>
          <w:rStyle w:val="FontStyle44"/>
        </w:rPr>
        <w:t>5</w:t>
      </w:r>
    </w:p>
    <w:p w:rsidR="001A6758" w:rsidRDefault="001A6758" w:rsidP="00E438FE">
      <w:pPr>
        <w:pStyle w:val="Style4"/>
        <w:widowControl/>
        <w:spacing w:line="240" w:lineRule="auto"/>
        <w:ind w:left="4253"/>
        <w:jc w:val="right"/>
        <w:rPr>
          <w:rStyle w:val="FontStyle44"/>
        </w:rPr>
      </w:pPr>
      <w:r>
        <w:rPr>
          <w:rStyle w:val="FontStyle44"/>
        </w:rPr>
        <w:t>к порядку</w:t>
      </w:r>
      <w:r w:rsidR="00E438FE" w:rsidRPr="00E438FE">
        <w:rPr>
          <w:rStyle w:val="FontStyle44"/>
        </w:rPr>
        <w:t xml:space="preserve"> </w:t>
      </w:r>
      <w:r>
        <w:rPr>
          <w:rStyle w:val="FontStyle44"/>
        </w:rPr>
        <w:t>предоставления муниципальной услуги «Прием заявлений, постановка на учет и</w:t>
      </w:r>
    </w:p>
    <w:p w:rsidR="001A6758" w:rsidRDefault="001A6758" w:rsidP="00E438FE">
      <w:pPr>
        <w:pStyle w:val="Style5"/>
        <w:widowControl/>
        <w:spacing w:line="274" w:lineRule="exact"/>
        <w:ind w:left="4253"/>
        <w:rPr>
          <w:rStyle w:val="FontStyle44"/>
        </w:rPr>
      </w:pPr>
      <w:r>
        <w:rPr>
          <w:rStyle w:val="FontStyle44"/>
        </w:rPr>
        <w:t>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20"/>
        <w:widowControl/>
        <w:spacing w:line="240" w:lineRule="exact"/>
        <w:ind w:left="5425"/>
        <w:rPr>
          <w:sz w:val="20"/>
          <w:szCs w:val="20"/>
        </w:rPr>
      </w:pPr>
    </w:p>
    <w:p w:rsidR="001A6758" w:rsidRDefault="001A6758" w:rsidP="001A6758">
      <w:pPr>
        <w:pStyle w:val="Style20"/>
        <w:widowControl/>
        <w:spacing w:before="37" w:line="274" w:lineRule="exact"/>
        <w:ind w:left="5425"/>
        <w:rPr>
          <w:rStyle w:val="FontStyle44"/>
        </w:rPr>
      </w:pPr>
      <w:r>
        <w:rPr>
          <w:rStyle w:val="FontStyle44"/>
        </w:rPr>
        <w:t>В комиссию по комплектованию МДОО муниципального образования Республики Бурятия</w:t>
      </w:r>
    </w:p>
    <w:p w:rsidR="001A6758" w:rsidRDefault="001A6758" w:rsidP="001A6758">
      <w:pPr>
        <w:pStyle w:val="Style18"/>
        <w:widowControl/>
        <w:tabs>
          <w:tab w:val="left" w:leader="underscore" w:pos="9414"/>
        </w:tabs>
        <w:spacing w:line="274" w:lineRule="exact"/>
        <w:ind w:left="5422" w:firstLine="0"/>
        <w:rPr>
          <w:rStyle w:val="FontStyle44"/>
        </w:rPr>
      </w:pPr>
      <w:r>
        <w:rPr>
          <w:rStyle w:val="FontStyle44"/>
        </w:rPr>
        <w:t>от</w:t>
      </w:r>
      <w:r>
        <w:rPr>
          <w:rStyle w:val="FontStyle44"/>
        </w:rPr>
        <w:tab/>
      </w:r>
    </w:p>
    <w:p w:rsidR="001A6758" w:rsidRDefault="001A6758" w:rsidP="00A53ED0">
      <w:pPr>
        <w:pStyle w:val="Style16"/>
        <w:widowControl/>
        <w:ind w:left="5425"/>
        <w:rPr>
          <w:sz w:val="20"/>
          <w:szCs w:val="20"/>
        </w:rPr>
      </w:pPr>
      <w:proofErr w:type="gramStart"/>
      <w:r>
        <w:rPr>
          <w:rStyle w:val="FontStyle50"/>
        </w:rPr>
        <w:t xml:space="preserve">(Ф.И.О. Родителя (законного представителя) </w:t>
      </w:r>
      <w:r>
        <w:rPr>
          <w:rStyle w:val="FontStyle44"/>
        </w:rPr>
        <w:t>Адрес:</w:t>
      </w:r>
      <w:proofErr w:type="gramEnd"/>
    </w:p>
    <w:p w:rsidR="001A6758" w:rsidRDefault="001A6758" w:rsidP="001A6758">
      <w:pPr>
        <w:pStyle w:val="Style2"/>
        <w:widowControl/>
        <w:spacing w:line="240" w:lineRule="exact"/>
        <w:ind w:left="5429"/>
        <w:jc w:val="both"/>
        <w:rPr>
          <w:sz w:val="20"/>
          <w:szCs w:val="20"/>
        </w:rPr>
      </w:pPr>
    </w:p>
    <w:p w:rsidR="001A6758" w:rsidRDefault="001A6758" w:rsidP="00A53ED0">
      <w:pPr>
        <w:pStyle w:val="Style2"/>
        <w:widowControl/>
        <w:spacing w:before="110" w:line="240" w:lineRule="auto"/>
        <w:ind w:left="5429"/>
        <w:jc w:val="both"/>
        <w:rPr>
          <w:sz w:val="20"/>
          <w:szCs w:val="20"/>
        </w:rPr>
      </w:pPr>
      <w:r>
        <w:rPr>
          <w:rStyle w:val="FontStyle41"/>
        </w:rPr>
        <w:t>Телефоны (дом</w:t>
      </w:r>
      <w:proofErr w:type="gramStart"/>
      <w:r>
        <w:rPr>
          <w:rStyle w:val="FontStyle41"/>
        </w:rPr>
        <w:t xml:space="preserve">., </w:t>
      </w:r>
      <w:proofErr w:type="gramEnd"/>
      <w:r>
        <w:rPr>
          <w:rStyle w:val="FontStyle41"/>
        </w:rPr>
        <w:t>мобильный, рабочий)</w:t>
      </w:r>
    </w:p>
    <w:p w:rsidR="001A6758" w:rsidRDefault="001A6758" w:rsidP="001A6758">
      <w:pPr>
        <w:pStyle w:val="Style4"/>
        <w:widowControl/>
        <w:spacing w:line="240" w:lineRule="exact"/>
        <w:ind w:left="4244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74" w:line="240" w:lineRule="auto"/>
        <w:ind w:left="4244"/>
        <w:rPr>
          <w:rStyle w:val="FontStyle44"/>
        </w:rPr>
      </w:pPr>
      <w:r>
        <w:rPr>
          <w:rStyle w:val="FontStyle44"/>
        </w:rPr>
        <w:t>Заявление</w:t>
      </w:r>
    </w:p>
    <w:p w:rsidR="001A6758" w:rsidRDefault="001A6758" w:rsidP="001A6758">
      <w:pPr>
        <w:pStyle w:val="Style4"/>
        <w:widowControl/>
        <w:spacing w:before="7" w:line="240" w:lineRule="auto"/>
        <w:rPr>
          <w:rStyle w:val="FontStyle44"/>
        </w:rPr>
      </w:pPr>
      <w:r>
        <w:rPr>
          <w:rStyle w:val="FontStyle44"/>
        </w:rPr>
        <w:t>От предоставленного места для моего ребёнка</w:t>
      </w:r>
    </w:p>
    <w:p w:rsidR="001A6758" w:rsidRDefault="001A6758" w:rsidP="001A6758">
      <w:pPr>
        <w:pStyle w:val="Style4"/>
        <w:widowControl/>
        <w:spacing w:line="240" w:lineRule="exact"/>
        <w:ind w:left="2747"/>
        <w:rPr>
          <w:sz w:val="20"/>
          <w:szCs w:val="20"/>
        </w:rPr>
      </w:pPr>
    </w:p>
    <w:p w:rsidR="001A6758" w:rsidRDefault="001A6758" w:rsidP="001A6758">
      <w:pPr>
        <w:pStyle w:val="Style4"/>
        <w:widowControl/>
        <w:spacing w:before="34" w:line="240" w:lineRule="auto"/>
        <w:ind w:left="2747"/>
        <w:rPr>
          <w:rStyle w:val="FontStyle44"/>
        </w:rPr>
      </w:pPr>
      <w:r>
        <w:rPr>
          <w:rStyle w:val="FontStyle44"/>
        </w:rPr>
        <w:t>- дата рождения в детский сад</w:t>
      </w:r>
    </w:p>
    <w:p w:rsidR="001A6758" w:rsidRDefault="001A6758" w:rsidP="001A6758">
      <w:pPr>
        <w:pStyle w:val="Style4"/>
        <w:widowControl/>
        <w:spacing w:before="14" w:after="248" w:line="240" w:lineRule="auto"/>
        <w:rPr>
          <w:rStyle w:val="FontStyle44"/>
        </w:rPr>
      </w:pPr>
      <w:r>
        <w:rPr>
          <w:rStyle w:val="FontStyle44"/>
        </w:rPr>
        <w:t>отказываюсь.</w:t>
      </w:r>
    </w:p>
    <w:p w:rsidR="001A6758" w:rsidRDefault="001A6758" w:rsidP="001A6758">
      <w:pPr>
        <w:pStyle w:val="Style4"/>
        <w:widowControl/>
        <w:spacing w:before="14" w:after="248" w:line="240" w:lineRule="auto"/>
        <w:rPr>
          <w:rStyle w:val="FontStyle44"/>
        </w:rPr>
        <w:sectPr w:rsidR="001A6758">
          <w:type w:val="continuous"/>
          <w:pgSz w:w="11905" w:h="16837"/>
          <w:pgMar w:top="848" w:right="947" w:bottom="1440" w:left="1429" w:header="720" w:footer="720" w:gutter="0"/>
          <w:cols w:space="60"/>
          <w:noEndnote/>
        </w:sectPr>
      </w:pPr>
    </w:p>
    <w:p w:rsidR="001A6758" w:rsidRDefault="001A6758" w:rsidP="001A6758">
      <w:pPr>
        <w:pStyle w:val="Style4"/>
        <w:widowControl/>
        <w:tabs>
          <w:tab w:val="left" w:leader="underscore" w:pos="3564"/>
          <w:tab w:val="left" w:leader="underscore" w:pos="4694"/>
        </w:tabs>
        <w:spacing w:before="18" w:line="277" w:lineRule="exact"/>
        <w:rPr>
          <w:rStyle w:val="FontStyle44"/>
        </w:rPr>
      </w:pPr>
      <w:r>
        <w:rPr>
          <w:rStyle w:val="FontStyle44"/>
        </w:rPr>
        <w:lastRenderedPageBreak/>
        <w:t xml:space="preserve">Прошу сохранить место за </w:t>
      </w:r>
      <w:proofErr w:type="gramStart"/>
      <w:r>
        <w:rPr>
          <w:rStyle w:val="FontStyle44"/>
        </w:rPr>
        <w:t>моим</w:t>
      </w:r>
      <w:proofErr w:type="gramEnd"/>
      <w:r>
        <w:rPr>
          <w:rStyle w:val="FontStyle44"/>
        </w:rPr>
        <w:br/>
        <w:t>сад</w:t>
      </w:r>
      <w:r>
        <w:rPr>
          <w:rStyle w:val="FontStyle44"/>
        </w:rPr>
        <w:tab/>
        <w:t>на</w:t>
      </w:r>
      <w:r>
        <w:rPr>
          <w:rStyle w:val="FontStyle44"/>
        </w:rPr>
        <w:tab/>
      </w:r>
    </w:p>
    <w:p w:rsidR="001A6758" w:rsidRDefault="001A6758" w:rsidP="001A6758">
      <w:pPr>
        <w:pStyle w:val="Style4"/>
        <w:widowControl/>
        <w:spacing w:line="240" w:lineRule="auto"/>
        <w:ind w:left="342"/>
        <w:rPr>
          <w:rStyle w:val="FontStyle44"/>
        </w:rPr>
      </w:pPr>
      <w:r>
        <w:rPr>
          <w:rStyle w:val="FontStyle44"/>
        </w:rPr>
        <w:lastRenderedPageBreak/>
        <w:t xml:space="preserve">ребенком     в     очереди     в     </w:t>
      </w:r>
      <w:proofErr w:type="gramStart"/>
      <w:r>
        <w:rPr>
          <w:rStyle w:val="FontStyle44"/>
        </w:rPr>
        <w:t>детский</w:t>
      </w:r>
      <w:proofErr w:type="gramEnd"/>
    </w:p>
    <w:p w:rsidR="001A6758" w:rsidRDefault="001A6758" w:rsidP="001A6758">
      <w:pPr>
        <w:pStyle w:val="Style4"/>
        <w:widowControl/>
        <w:spacing w:before="4" w:line="240" w:lineRule="auto"/>
        <w:rPr>
          <w:rStyle w:val="FontStyle44"/>
        </w:rPr>
      </w:pPr>
      <w:r>
        <w:rPr>
          <w:rStyle w:val="FontStyle44"/>
        </w:rPr>
        <w:t>год.</w:t>
      </w:r>
    </w:p>
    <w:p w:rsidR="001A6758" w:rsidRDefault="001A6758" w:rsidP="001A6758">
      <w:pPr>
        <w:pStyle w:val="Style4"/>
        <w:widowControl/>
        <w:spacing w:before="4" w:line="240" w:lineRule="auto"/>
        <w:rPr>
          <w:rStyle w:val="FontStyle44"/>
        </w:rPr>
        <w:sectPr w:rsidR="001A6758">
          <w:type w:val="continuous"/>
          <w:pgSz w:w="11905" w:h="16837"/>
          <w:pgMar w:top="837" w:right="969" w:bottom="1440" w:left="1417" w:header="720" w:footer="720" w:gutter="0"/>
          <w:cols w:num="2" w:space="720" w:equalWidth="0">
            <w:col w:w="4694" w:space="61"/>
            <w:col w:w="4762"/>
          </w:cols>
          <w:noEndnote/>
        </w:sectPr>
      </w:pPr>
    </w:p>
    <w:p w:rsidR="001A6758" w:rsidRDefault="001A6758" w:rsidP="001A6758">
      <w:pPr>
        <w:spacing w:before="559" w:line="240" w:lineRule="exact"/>
      </w:pPr>
    </w:p>
    <w:p w:rsidR="001A6758" w:rsidRDefault="001A6758" w:rsidP="001A6758">
      <w:pPr>
        <w:pStyle w:val="Style4"/>
        <w:widowControl/>
        <w:spacing w:before="4" w:line="240" w:lineRule="auto"/>
        <w:rPr>
          <w:rStyle w:val="FontStyle44"/>
        </w:rPr>
        <w:sectPr w:rsidR="001A6758">
          <w:footerReference w:type="default" r:id="rId18"/>
          <w:type w:val="continuous"/>
          <w:pgSz w:w="11905" w:h="16837"/>
          <w:pgMar w:top="837" w:right="4638" w:bottom="1440" w:left="1424" w:header="720" w:footer="720" w:gutter="0"/>
          <w:cols w:space="60"/>
          <w:noEndnote/>
        </w:sectPr>
      </w:pPr>
    </w:p>
    <w:p w:rsidR="001A6758" w:rsidRDefault="001A6758" w:rsidP="00E53F63">
      <w:pPr>
        <w:pStyle w:val="Style4"/>
        <w:widowControl/>
        <w:spacing w:before="32" w:line="240" w:lineRule="auto"/>
        <w:jc w:val="left"/>
        <w:rPr>
          <w:rStyle w:val="FontStyle44"/>
        </w:rPr>
      </w:pPr>
      <w:r>
        <w:rPr>
          <w:rStyle w:val="FontStyle44"/>
        </w:rPr>
        <w:lastRenderedPageBreak/>
        <w:t>Дата</w:t>
      </w:r>
      <w:r w:rsidR="00A53ED0">
        <w:rPr>
          <w:rStyle w:val="FontStyle44"/>
        </w:rPr>
        <w:t xml:space="preserve">   </w:t>
      </w:r>
      <w:r w:rsidR="00B15F2E">
        <w:rPr>
          <w:rStyle w:val="FontStyle44"/>
        </w:rPr>
        <w:t xml:space="preserve"> </w:t>
      </w:r>
    </w:p>
    <w:p w:rsidR="00E53F63" w:rsidRDefault="00E53F63" w:rsidP="00E53F63">
      <w:pPr>
        <w:pStyle w:val="Style4"/>
        <w:widowControl/>
        <w:spacing w:before="32" w:line="240" w:lineRule="auto"/>
        <w:jc w:val="right"/>
        <w:rPr>
          <w:rStyle w:val="FontStyle44"/>
        </w:rPr>
      </w:pPr>
      <w:r>
        <w:rPr>
          <w:rStyle w:val="FontStyle44"/>
        </w:rPr>
        <w:t>подпись</w:t>
      </w:r>
    </w:p>
    <w:p w:rsidR="001A6758" w:rsidRDefault="001A6758" w:rsidP="001A6758">
      <w:pPr>
        <w:pStyle w:val="Style4"/>
        <w:widowControl/>
        <w:spacing w:line="240" w:lineRule="auto"/>
        <w:rPr>
          <w:rStyle w:val="FontStyle44"/>
        </w:rPr>
        <w:sectPr w:rsidR="001A6758" w:rsidSect="00E53F63">
          <w:type w:val="continuous"/>
          <w:pgSz w:w="11905" w:h="16837"/>
          <w:pgMar w:top="837" w:right="4638" w:bottom="1440" w:left="1424" w:header="720" w:footer="720" w:gutter="0"/>
          <w:cols w:num="2" w:space="720" w:equalWidth="0">
            <w:col w:w="1128" w:space="3844"/>
            <w:col w:w="871"/>
          </w:cols>
          <w:noEndnote/>
        </w:sectPr>
      </w:pPr>
      <w:r>
        <w:rPr>
          <w:rStyle w:val="FontStyle44"/>
        </w:rPr>
        <w:br w:type="column"/>
      </w:r>
      <w:r w:rsidR="00B15F2E">
        <w:rPr>
          <w:rStyle w:val="FontStyle44"/>
        </w:rPr>
        <w:lastRenderedPageBreak/>
        <w:t xml:space="preserve"> </w:t>
      </w:r>
    </w:p>
    <w:p w:rsidR="001A6758" w:rsidRDefault="001A6758" w:rsidP="001A6758">
      <w:pPr>
        <w:pStyle w:val="Style8"/>
        <w:widowControl/>
        <w:spacing w:before="61" w:line="274" w:lineRule="exact"/>
        <w:jc w:val="right"/>
        <w:rPr>
          <w:rStyle w:val="FontStyle44"/>
        </w:rPr>
      </w:pPr>
      <w:r>
        <w:rPr>
          <w:rStyle w:val="FontStyle43"/>
        </w:rPr>
        <w:lastRenderedPageBreak/>
        <w:t xml:space="preserve">Приложение </w:t>
      </w:r>
      <w:r>
        <w:rPr>
          <w:rStyle w:val="FontStyle44"/>
        </w:rPr>
        <w:t>6</w:t>
      </w:r>
    </w:p>
    <w:p w:rsidR="001A6758" w:rsidRDefault="001A6758" w:rsidP="001A6758">
      <w:pPr>
        <w:pStyle w:val="Style4"/>
        <w:widowControl/>
        <w:spacing w:line="274" w:lineRule="exact"/>
        <w:jc w:val="right"/>
        <w:rPr>
          <w:rStyle w:val="FontStyle44"/>
        </w:rPr>
      </w:pPr>
      <w:r>
        <w:rPr>
          <w:rStyle w:val="FontStyle44"/>
        </w:rPr>
        <w:t>к порядку</w:t>
      </w:r>
    </w:p>
    <w:p w:rsidR="001A6758" w:rsidRDefault="001A6758" w:rsidP="001A6758">
      <w:pPr>
        <w:pStyle w:val="Style5"/>
        <w:widowControl/>
        <w:spacing w:line="274" w:lineRule="exact"/>
        <w:ind w:left="3686"/>
        <w:rPr>
          <w:rStyle w:val="FontStyle44"/>
        </w:rPr>
      </w:pPr>
      <w:r>
        <w:rPr>
          <w:rStyle w:val="FontStyle44"/>
        </w:rPr>
        <w:t>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pStyle w:val="Style3"/>
        <w:widowControl/>
        <w:spacing w:line="240" w:lineRule="exact"/>
        <w:rPr>
          <w:sz w:val="20"/>
          <w:szCs w:val="20"/>
        </w:rPr>
      </w:pPr>
    </w:p>
    <w:p w:rsidR="001A6758" w:rsidRDefault="001A6758" w:rsidP="001A6758">
      <w:pPr>
        <w:pStyle w:val="Style3"/>
        <w:widowControl/>
        <w:spacing w:before="37" w:line="274" w:lineRule="exact"/>
        <w:rPr>
          <w:rStyle w:val="FontStyle44"/>
        </w:rPr>
      </w:pPr>
      <w:r>
        <w:rPr>
          <w:rStyle w:val="FontStyle44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1A6758" w:rsidRDefault="001A6758" w:rsidP="001A6758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311150" distB="0" distL="25400" distR="25400" simplePos="0" relativeHeight="251661312" behindDoc="0" locked="0" layoutInCell="1" allowOverlap="1" wp14:anchorId="3FF3B67A" wp14:editId="03AC2CFB">
                <wp:simplePos x="0" y="0"/>
                <wp:positionH relativeFrom="margin">
                  <wp:posOffset>2953385</wp:posOffset>
                </wp:positionH>
                <wp:positionV relativeFrom="paragraph">
                  <wp:posOffset>434340</wp:posOffset>
                </wp:positionV>
                <wp:extent cx="1764665" cy="744855"/>
                <wp:effectExtent l="10795" t="10795" r="5715" b="635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744855"/>
                          <a:chOff x="6653" y="4745"/>
                          <a:chExt cx="2779" cy="1173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53" y="4983"/>
                            <a:ext cx="2779" cy="9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8"/>
                                <w:gridCol w:w="839"/>
                                <w:gridCol w:w="972"/>
                              </w:tblGrid>
                              <w:tr w:rsidR="002368E6">
                                <w:tc>
                                  <w:tcPr>
                                    <w:tcW w:w="180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368E6" w:rsidRDefault="002368E6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5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рвдником</w:t>
                                    </w:r>
                                    <w:proofErr w:type="spellEnd"/>
                                    <w:r>
                                      <w:rPr>
                                        <w:rStyle w:val="FontStyle5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Style w:val="FontStyle56"/>
                                      </w:rPr>
                                      <w:t>Статус</w:t>
                                    </w:r>
                                    <w:proofErr w:type="gramStart"/>
                                    <w:r>
                                      <w:rPr>
                                        <w:rStyle w:val="FontStyle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58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 xml:space="preserve">* </w:t>
                                    </w:r>
                                    <w:proofErr w:type="spellStart"/>
                                    <w:r>
                                      <w:rPr>
                                        <w:rStyle w:val="FontStyle57"/>
                                      </w:rPr>
                                      <w:t>вИДвН</w:t>
                                    </w:r>
                                    <w:proofErr w:type="spellEnd"/>
                                    <w:r>
                                      <w:rPr>
                                        <w:rStyle w:val="FontStyle5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56"/>
                                      </w:rPr>
                                      <w:t>жаяежтелям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368E6" w:rsidRDefault="002368E6">
                                    <w:pPr>
                                      <w:pStyle w:val="Style28"/>
                                      <w:widowControl/>
                                      <w:spacing w:line="115" w:lineRule="exact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ИМИ Г</w:t>
                                    </w:r>
                                    <w:r>
                                      <w:rPr>
                                        <w:rStyle w:val="FontStyle57"/>
                                      </w:rPr>
                                      <w:t xml:space="preserve">.ЛЮ </w:t>
                                    </w:r>
                                    <w:r>
                                      <w:rPr>
                                        <w:rStyle w:val="FontStyle58"/>
                                      </w:rPr>
                                      <w:t>И</w:t>
                                    </w:r>
                                  </w:p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pacing w:line="115" w:lineRule="exact"/>
                                      <w:jc w:val="center"/>
                                      <w:rPr>
                                        <w:rStyle w:val="FontStyle6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1"/>
                                      </w:rPr>
                                      <w:t>ммдгкхцтг</w:t>
                                    </w:r>
                                    <w:proofErr w:type="spellEnd"/>
                                  </w:p>
                                  <w:p w:rsidR="002368E6" w:rsidRDefault="002368E6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ДОО</w:t>
                                    </w:r>
                                  </w:p>
                                </w:tc>
                              </w:tr>
                              <w:tr w:rsidR="002368E6">
                                <w:tc>
                                  <w:tcPr>
                                    <w:tcW w:w="9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hd w:val="clear" w:color="auto" w:fill="000000"/>
                                      <w:jc w:val="center"/>
                                      <w:rPr>
                                        <w:rStyle w:val="FontStyle61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  <w:lang w:val="en-US" w:eastAsia="en-US"/>
                                      </w:rPr>
                                      <w:t>F.if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61"/>
                                        <w:lang w:eastAsia="en-US"/>
                                      </w:rPr>
                                      <w:t>пргдгпгн</w:t>
                                    </w:r>
                                    <w:proofErr w:type="spellEnd"/>
                                    <w:r>
                                      <w:rPr>
                                        <w:rStyle w:val="FontStyle61"/>
                                        <w:lang w:eastAsia="en-US"/>
                                      </w:rPr>
                                      <w:t xml:space="preserve"> а</w:t>
                                    </w:r>
                                  </w:p>
                                </w:tc>
                                <w:tc>
                                  <w:tcPr>
                                    <w:tcW w:w="839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2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hd w:val="clear" w:color="auto" w:fill="000000"/>
                                      <w:jc w:val="center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Направлен</w:t>
                                    </w:r>
                                    <w:proofErr w:type="gramStart"/>
                                    <w:r>
                                      <w:rPr>
                                        <w:rStyle w:val="FontStyle61"/>
                                      </w:rPr>
                                      <w:t xml:space="preserve"> В</w:t>
                                    </w:r>
                                    <w:proofErr w:type="gramEnd"/>
                                    <w:r>
                                      <w:rPr>
                                        <w:rStyle w:val="FontStyle61"/>
                                      </w:rPr>
                                      <w:t xml:space="preserve"> ДОО</w:t>
                                    </w:r>
                                  </w:p>
                                </w:tc>
                              </w:tr>
                              <w:tr w:rsidR="002368E6">
                                <w:tc>
                                  <w:tcPr>
                                    <w:tcW w:w="9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1"/>
                                      <w:widowControl/>
                                      <w:shd w:val="clear" w:color="auto" w:fill="000000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0"/>
                                      </w:rPr>
                                      <w:t>доо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39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368E6" w:rsidRDefault="002368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4745"/>
                            <a:ext cx="500" cy="2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68E6" w:rsidRDefault="002368E6" w:rsidP="001A6758">
                              <w:pPr>
                                <w:pStyle w:val="Style27"/>
                                <w:widowControl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мяаигглем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56"/>
                                </w:rPr>
                                <w:t xml:space="preserve">Статус </w:t>
                              </w: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аидеи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32.55pt;margin-top:34.2pt;width:138.95pt;height:58.65pt;z-index:251661312;mso-wrap-distance-left:2pt;mso-wrap-distance-top:24.5pt;mso-wrap-distance-right:2pt;mso-position-horizontal-relative:margin" coordorigin="6653,4745" coordsize="277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653;top:4983;width:2779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8"/>
                          <w:gridCol w:w="839"/>
                          <w:gridCol w:w="972"/>
                        </w:tblGrid>
                        <w:tr w:rsidR="002368E6">
                          <w:tc>
                            <w:tcPr>
                              <w:tcW w:w="180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368E6" w:rsidRDefault="002368E6">
                              <w:pPr>
                                <w:pStyle w:val="Style36"/>
                                <w:widowControl/>
                                <w:rPr>
                                  <w:rStyle w:val="FontStyle56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рвдником</w:t>
                              </w:r>
                              <w:proofErr w:type="spellEnd"/>
                              <w:r>
                                <w:rPr>
                                  <w:rStyle w:val="FontStyle58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56"/>
                                </w:rPr>
                                <w:t>Статус</w:t>
                              </w:r>
                              <w:proofErr w:type="gramStart"/>
                              <w:r>
                                <w:rPr>
                                  <w:rStyle w:val="FontStyle56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8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rStyle w:val="FontStyle57"/>
                                </w:rPr>
                                <w:t>вИДвН</w:t>
                              </w:r>
                              <w:proofErr w:type="spellEnd"/>
                              <w:r>
                                <w:rPr>
                                  <w:rStyle w:val="FontStyle5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56"/>
                                </w:rPr>
                                <w:t>жаяежтелям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368E6" w:rsidRDefault="002368E6">
                              <w:pPr>
                                <w:pStyle w:val="Style28"/>
                                <w:widowControl/>
                                <w:spacing w:line="115" w:lineRule="exact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ИМИ Г</w:t>
                              </w:r>
                              <w:r>
                                <w:rPr>
                                  <w:rStyle w:val="FontStyle57"/>
                                </w:rPr>
                                <w:t xml:space="preserve">.ЛЮ </w:t>
                              </w:r>
                              <w:r>
                                <w:rPr>
                                  <w:rStyle w:val="FontStyle58"/>
                                </w:rPr>
                                <w:t>И</w:t>
                              </w:r>
                            </w:p>
                            <w:p w:rsidR="002368E6" w:rsidRDefault="002368E6">
                              <w:pPr>
                                <w:pStyle w:val="Style30"/>
                                <w:widowControl/>
                                <w:spacing w:line="115" w:lineRule="exact"/>
                                <w:jc w:val="center"/>
                                <w:rPr>
                                  <w:rStyle w:val="FontStyle61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1"/>
                                </w:rPr>
                                <w:t>ммдгкхцтг</w:t>
                              </w:r>
                              <w:proofErr w:type="spellEnd"/>
                            </w:p>
                            <w:p w:rsidR="002368E6" w:rsidRDefault="002368E6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ДОО</w:t>
                              </w:r>
                            </w:p>
                          </w:tc>
                        </w:tr>
                        <w:tr w:rsidR="002368E6"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0"/>
                                <w:widowControl/>
                                <w:shd w:val="clear" w:color="auto" w:fill="000000"/>
                                <w:jc w:val="center"/>
                                <w:rPr>
                                  <w:rStyle w:val="FontStyle61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  <w:lang w:val="en-US" w:eastAsia="en-US"/>
                                </w:rPr>
                                <w:t>F.if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61"/>
                                  <w:lang w:eastAsia="en-US"/>
                                </w:rPr>
                                <w:t>пргдгпгн</w:t>
                              </w:r>
                              <w:proofErr w:type="spellEnd"/>
                              <w:r>
                                <w:rPr>
                                  <w:rStyle w:val="FontStyle61"/>
                                  <w:lang w:eastAsia="en-US"/>
                                </w:rPr>
                                <w:t xml:space="preserve"> а</w:t>
                              </w:r>
                            </w:p>
                          </w:tc>
                          <w:tc>
                            <w:tcPr>
                              <w:tcW w:w="839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0"/>
                                <w:widowControl/>
                                <w:shd w:val="clear" w:color="auto" w:fill="000000"/>
                                <w:jc w:val="center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Направлен</w:t>
                              </w:r>
                              <w:proofErr w:type="gramStart"/>
                              <w:r>
                                <w:rPr>
                                  <w:rStyle w:val="FontStyle61"/>
                                </w:rPr>
                                <w:t xml:space="preserve"> В</w:t>
                              </w:r>
                              <w:proofErr w:type="gramEnd"/>
                              <w:r>
                                <w:rPr>
                                  <w:rStyle w:val="FontStyle61"/>
                                </w:rPr>
                                <w:t xml:space="preserve"> ДОО</w:t>
                              </w:r>
                            </w:p>
                          </w:tc>
                        </w:tr>
                        <w:tr w:rsidR="002368E6"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1"/>
                                <w:widowControl/>
                                <w:shd w:val="clear" w:color="auto" w:fill="000000"/>
                                <w:jc w:val="center"/>
                                <w:rPr>
                                  <w:rStyle w:val="FontStyle6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39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  <w:tc>
                            <w:tcPr>
                              <w:tcW w:w="97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</w:pPr>
                            </w:p>
                            <w:p w:rsidR="002368E6" w:rsidRDefault="002368E6">
                              <w:pPr>
                                <w:pStyle w:val="Style17"/>
                                <w:widowControl/>
                              </w:pPr>
                            </w:p>
                          </w:tc>
                        </w:tr>
                      </w:tbl>
                      <w:p w:rsidR="002368E6" w:rsidRDefault="002368E6"/>
                    </w:txbxContent>
                  </v:textbox>
                </v:shape>
                <v:shape id="Text Box 4" o:spid="_x0000_s1028" type="#_x0000_t202" style="position:absolute;left:8676;top:4745;width:50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2368E6" w:rsidRDefault="002368E6" w:rsidP="001A6758">
                        <w:pPr>
                          <w:pStyle w:val="Style27"/>
                          <w:widowControl/>
                          <w:rPr>
                            <w:rStyle w:val="FontStyle58"/>
                          </w:rPr>
                        </w:pPr>
                        <w:proofErr w:type="spellStart"/>
                        <w:r>
                          <w:rPr>
                            <w:rStyle w:val="FontStyle58"/>
                          </w:rPr>
                          <w:t>мяаигглем</w:t>
                        </w:r>
                        <w:proofErr w:type="spellEnd"/>
                        <w:r>
                          <w:rPr>
                            <w:rStyle w:val="FontStyle58"/>
                          </w:rPr>
                          <w:t xml:space="preserve">. </w:t>
                        </w:r>
                        <w:r>
                          <w:rPr>
                            <w:rStyle w:val="FontStyle56"/>
                          </w:rPr>
                          <w:t xml:space="preserve">Статус </w:t>
                        </w:r>
                        <w:proofErr w:type="spellStart"/>
                        <w:r>
                          <w:rPr>
                            <w:rStyle w:val="FontStyle58"/>
                          </w:rPr>
                          <w:t>аидеи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742950" distB="0" distL="25400" distR="25400" simplePos="0" relativeHeight="251662336" behindDoc="0" locked="0" layoutInCell="1" allowOverlap="1" wp14:anchorId="7F4657AC" wp14:editId="489E4E0E">
                <wp:simplePos x="0" y="0"/>
                <wp:positionH relativeFrom="margin">
                  <wp:posOffset>928370</wp:posOffset>
                </wp:positionH>
                <wp:positionV relativeFrom="paragraph">
                  <wp:posOffset>866140</wp:posOffset>
                </wp:positionV>
                <wp:extent cx="1630045" cy="821055"/>
                <wp:effectExtent l="5080" t="13970" r="12700" b="1270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821055"/>
                          <a:chOff x="3463" y="5425"/>
                          <a:chExt cx="2567" cy="1293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6127"/>
                            <a:ext cx="2567" cy="5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6"/>
                                <w:gridCol w:w="900"/>
                                <w:gridCol w:w="691"/>
                              </w:tblGrid>
                              <w:tr w:rsidR="002368E6"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hd w:val="clear" w:color="auto" w:fill="000000"/>
                                      <w:jc w:val="center"/>
                                      <w:rPr>
                                        <w:rStyle w:val="FontStyle6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1"/>
                                      </w:rPr>
                                      <w:t>Подтоерждение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  <w:shd w:val="clear" w:color="auto" w:fill="000000"/>
                                    </w:pPr>
                                  </w:p>
                                </w:tc>
                                <w:tc>
                                  <w:tcPr>
                                    <w:tcW w:w="691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hd w:val="clear" w:color="auto" w:fill="000000"/>
                                      <w:rPr>
                                        <w:rStyle w:val="FontStyle6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1"/>
                                      </w:rPr>
                                      <w:t>Очередни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368E6"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30"/>
                                      <w:widowControl/>
                                      <w:shd w:val="clear" w:color="auto" w:fill="000000"/>
                                      <w:jc w:val="center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документов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  <w:shd w:val="clear" w:color="auto" w:fill="000000"/>
                                    </w:pPr>
                                  </w:p>
                                </w:tc>
                                <w:tc>
                                  <w:tcPr>
                                    <w:tcW w:w="691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  <w:shd w:val="clear" w:color="auto" w:fill="000000"/>
                                    </w:pPr>
                                  </w:p>
                                  <w:p w:rsidR="002368E6" w:rsidRDefault="002368E6">
                                    <w:pPr>
                                      <w:pStyle w:val="Style17"/>
                                      <w:widowControl/>
                                      <w:shd w:val="clear" w:color="auto" w:fill="000000"/>
                                    </w:pPr>
                                  </w:p>
                                </w:tc>
                              </w:tr>
                            </w:tbl>
                            <w:p w:rsidR="002368E6" w:rsidRDefault="002368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5425"/>
                            <a:ext cx="900" cy="4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68E6" w:rsidRDefault="002368E6" w:rsidP="001A6758">
                              <w:pPr>
                                <w:pStyle w:val="Style23"/>
                                <w:widowControl/>
                                <w:rPr>
                                  <w:rStyle w:val="FontStyle5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6"/>
                                </w:rPr>
                                <w:t xml:space="preserve">Проверка документов) оператором ■ </w:t>
                              </w:r>
                              <w:proofErr w:type="spellStart"/>
                              <w:r>
                                <w:rPr>
                                  <w:rStyle w:val="FontStyle53"/>
                                </w:rPr>
                                <w:t>тг</w:t>
                              </w:r>
                              <w:r>
                                <w:rPr>
                                  <w:rStyle w:val="FontStyle53"/>
                                  <w:strike/>
                                </w:rPr>
                                <w:t>тш</w:t>
                              </w:r>
                              <w:r>
                                <w:rPr>
                                  <w:rStyle w:val="FontStyle53"/>
                                </w:rPr>
                                <w:t>е</w:t>
                              </w:r>
                              <w:proofErr w:type="spellEnd"/>
                              <w:proofErr w:type="gramEnd"/>
                            </w:p>
                            <w:p w:rsidR="002368E6" w:rsidRPr="001A6758" w:rsidRDefault="002368E6" w:rsidP="001A6758">
                              <w:pPr>
                                <w:pStyle w:val="Style21"/>
                                <w:widowControl/>
                                <w:spacing w:before="11"/>
                                <w:jc w:val="center"/>
                                <w:rPr>
                                  <w:rStyle w:val="FontStyle54"/>
                                  <w:lang w:eastAsia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54"/>
                                  <w:lang w:val="en-US" w:eastAsia="en-US"/>
                                </w:rPr>
                                <w:t>ytWOOJ</w:t>
                              </w:r>
                              <w:r>
                                <w:rPr>
                                  <w:rStyle w:val="FontStyle54"/>
                                  <w:strike/>
                                  <w:lang w:val="en-US" w:eastAsia="en-US"/>
                                </w:rPr>
                                <w:t>W</w:t>
                              </w:r>
                              <w:r>
                                <w:rPr>
                                  <w:rStyle w:val="FontStyle54"/>
                                  <w:lang w:val="en-US" w:eastAsia="en-US"/>
                                </w:rPr>
                                <w:t>HIOfO</w:t>
                              </w:r>
                              <w:proofErr w:type="spellEnd"/>
                              <w:proofErr w:type="gramEnd"/>
                            </w:p>
                            <w:p w:rsidR="002368E6" w:rsidRDefault="002368E6" w:rsidP="001A6758">
                              <w:pPr>
                                <w:pStyle w:val="Style23"/>
                                <w:widowControl/>
                                <w:spacing w:before="7" w:line="240" w:lineRule="auto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 xml:space="preserve">ре* </w:t>
                              </w:r>
                              <w:proofErr w:type="spellStart"/>
                              <w:r>
                                <w:rPr>
                                  <w:rStyle w:val="FontStyle55"/>
                                </w:rPr>
                                <w:t>трммам</w:t>
                              </w:r>
                              <w:proofErr w:type="spellEnd"/>
                              <w:r>
                                <w:rPr>
                                  <w:rStyle w:val="FontStyle55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6"/>
                                </w:rPr>
                                <w:t>срока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margin-left:73.1pt;margin-top:68.2pt;width:128.35pt;height:64.65pt;z-index:251662336;mso-wrap-distance-left:2pt;mso-wrap-distance-top:58.5pt;mso-wrap-distance-right:2pt;mso-position-horizontal-relative:margin" coordorigin="3463,5425" coordsize="2567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">
                <v:shape id="Text Box 6" o:spid="_x0000_s1030" type="#_x0000_t202" style="position:absolute;left:3463;top:6127;width:2567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6"/>
                          <w:gridCol w:w="900"/>
                          <w:gridCol w:w="691"/>
                        </w:tblGrid>
                        <w:tr w:rsidR="002368E6">
                          <w:tc>
                            <w:tcPr>
                              <w:tcW w:w="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0"/>
                                <w:widowControl/>
                                <w:shd w:val="clear" w:color="auto" w:fill="000000"/>
                                <w:jc w:val="center"/>
                                <w:rPr>
                                  <w:rStyle w:val="FontStyle61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1"/>
                                </w:rPr>
                                <w:t>Подтоерждение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  <w:shd w:val="clear" w:color="auto" w:fill="000000"/>
                              </w:pPr>
                            </w:p>
                          </w:tc>
                          <w:tc>
                            <w:tcPr>
                              <w:tcW w:w="691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0"/>
                                <w:widowControl/>
                                <w:shd w:val="clear" w:color="auto" w:fill="000000"/>
                                <w:rPr>
                                  <w:rStyle w:val="FontStyle61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1"/>
                                </w:rPr>
                                <w:t>Очередни</w:t>
                              </w:r>
                              <w:proofErr w:type="spellEnd"/>
                            </w:p>
                          </w:tc>
                        </w:tr>
                        <w:tr w:rsidR="002368E6">
                          <w:tc>
                            <w:tcPr>
                              <w:tcW w:w="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30"/>
                                <w:widowControl/>
                                <w:shd w:val="clear" w:color="auto" w:fill="000000"/>
                                <w:jc w:val="center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документов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  <w:shd w:val="clear" w:color="auto" w:fill="000000"/>
                              </w:pPr>
                            </w:p>
                          </w:tc>
                          <w:tc>
                            <w:tcPr>
                              <w:tcW w:w="691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2368E6" w:rsidRDefault="002368E6">
                              <w:pPr>
                                <w:pStyle w:val="Style17"/>
                                <w:widowControl/>
                                <w:shd w:val="clear" w:color="auto" w:fill="000000"/>
                              </w:pPr>
                            </w:p>
                            <w:p w:rsidR="002368E6" w:rsidRDefault="002368E6">
                              <w:pPr>
                                <w:pStyle w:val="Style17"/>
                                <w:widowControl/>
                                <w:shd w:val="clear" w:color="auto" w:fill="000000"/>
                              </w:pPr>
                            </w:p>
                          </w:tc>
                        </w:tr>
                      </w:tbl>
                      <w:p w:rsidR="002368E6" w:rsidRDefault="002368E6"/>
                    </w:txbxContent>
                  </v:textbox>
                </v:shape>
                <v:shape id="Text Box 7" o:spid="_x0000_s1031" type="#_x0000_t202" style="position:absolute;left:3596;top:5425;width:90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2368E6" w:rsidRDefault="002368E6" w:rsidP="001A6758">
                        <w:pPr>
                          <w:pStyle w:val="Style23"/>
                          <w:widowControl/>
                          <w:rPr>
                            <w:rStyle w:val="FontStyle53"/>
                          </w:rPr>
                        </w:pPr>
                        <w:proofErr w:type="gramStart"/>
                        <w:r>
                          <w:rPr>
                            <w:rStyle w:val="FontStyle56"/>
                          </w:rPr>
                          <w:t xml:space="preserve">Проверка документов) оператором ■ </w:t>
                        </w:r>
                        <w:proofErr w:type="spellStart"/>
                        <w:r>
                          <w:rPr>
                            <w:rStyle w:val="FontStyle53"/>
                          </w:rPr>
                          <w:t>тг</w:t>
                        </w:r>
                        <w:r>
                          <w:rPr>
                            <w:rStyle w:val="FontStyle53"/>
                            <w:strike/>
                          </w:rPr>
                          <w:t>тш</w:t>
                        </w:r>
                        <w:r>
                          <w:rPr>
                            <w:rStyle w:val="FontStyle53"/>
                          </w:rPr>
                          <w:t>е</w:t>
                        </w:r>
                        <w:proofErr w:type="spellEnd"/>
                        <w:proofErr w:type="gramEnd"/>
                      </w:p>
                      <w:p w:rsidR="002368E6" w:rsidRPr="001A6758" w:rsidRDefault="002368E6" w:rsidP="001A6758">
                        <w:pPr>
                          <w:pStyle w:val="Style21"/>
                          <w:widowControl/>
                          <w:spacing w:before="11"/>
                          <w:jc w:val="center"/>
                          <w:rPr>
                            <w:rStyle w:val="FontStyle5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FontStyle54"/>
                            <w:lang w:val="en-US" w:eastAsia="en-US"/>
                          </w:rPr>
                          <w:t>ytWOOJ</w:t>
                        </w:r>
                        <w:r>
                          <w:rPr>
                            <w:rStyle w:val="FontStyle54"/>
                            <w:strike/>
                            <w:lang w:val="en-US" w:eastAsia="en-US"/>
                          </w:rPr>
                          <w:t>W</w:t>
                        </w:r>
                        <w:r>
                          <w:rPr>
                            <w:rStyle w:val="FontStyle54"/>
                            <w:lang w:val="en-US" w:eastAsia="en-US"/>
                          </w:rPr>
                          <w:t>HIOfO</w:t>
                        </w:r>
                        <w:proofErr w:type="spellEnd"/>
                        <w:proofErr w:type="gramEnd"/>
                      </w:p>
                      <w:p w:rsidR="002368E6" w:rsidRDefault="002368E6" w:rsidP="001A6758">
                        <w:pPr>
                          <w:pStyle w:val="Style23"/>
                          <w:widowControl/>
                          <w:spacing w:before="7" w:line="240" w:lineRule="auto"/>
                          <w:rPr>
                            <w:rStyle w:val="FontStyle56"/>
                          </w:rPr>
                        </w:pPr>
                        <w:r>
                          <w:rPr>
                            <w:rStyle w:val="FontStyle56"/>
                          </w:rPr>
                          <w:t xml:space="preserve">ре* </w:t>
                        </w:r>
                        <w:proofErr w:type="spellStart"/>
                        <w:r>
                          <w:rPr>
                            <w:rStyle w:val="FontStyle55"/>
                          </w:rPr>
                          <w:t>трммам</w:t>
                        </w:r>
                        <w:proofErr w:type="spellEnd"/>
                        <w:r>
                          <w:rPr>
                            <w:rStyle w:val="FontStyle55"/>
                          </w:rPr>
                          <w:t xml:space="preserve"> </w:t>
                        </w:r>
                        <w:r>
                          <w:rPr>
                            <w:rStyle w:val="FontStyle56"/>
                          </w:rPr>
                          <w:t>срока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608330" distL="25400" distR="25400" simplePos="0" relativeHeight="251664384" behindDoc="1" locked="0" layoutInCell="1" allowOverlap="1" wp14:anchorId="7C255090" wp14:editId="3E90B094">
                <wp:simplePos x="0" y="0"/>
                <wp:positionH relativeFrom="margin">
                  <wp:posOffset>2583180</wp:posOffset>
                </wp:positionH>
                <wp:positionV relativeFrom="paragraph">
                  <wp:posOffset>1179830</wp:posOffset>
                </wp:positionV>
                <wp:extent cx="2249170" cy="1465580"/>
                <wp:effectExtent l="2540" t="0" r="0" b="698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1465580"/>
                          <a:chOff x="6070" y="5918"/>
                          <a:chExt cx="3542" cy="2308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" y="5918"/>
                            <a:ext cx="3542" cy="2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65" y="7887"/>
                            <a:ext cx="1623" cy="3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68E6" w:rsidRDefault="002368E6" w:rsidP="001A6758">
                              <w:pPr>
                                <w:pStyle w:val="Style26"/>
                                <w:widowControl/>
                                <w:spacing w:line="112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 xml:space="preserve">Заявитель </w:t>
                              </w:r>
                              <w:proofErr w:type="spellStart"/>
                              <w:r>
                                <w:rPr>
                                  <w:rStyle w:val="FontStyle56"/>
                                </w:rPr>
                                <w:t>огкл</w:t>
                              </w:r>
                              <w:proofErr w:type="spellEnd"/>
                              <w:r>
                                <w:rPr>
                                  <w:rStyle w:val="FontStyle56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6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«леи </w:t>
                              </w:r>
                              <w:r>
                                <w:rPr>
                                  <w:rStyle w:val="FontStyle56"/>
                                </w:rPr>
                                <w:t xml:space="preserve">от предоставленного места. Предложенная ДОО удаляете я и&gt; </w:t>
                              </w:r>
                              <w:proofErr w:type="gramStart"/>
                              <w:r>
                                <w:rPr>
                                  <w:rStyle w:val="FontStyle56"/>
                                </w:rPr>
                                <w:t>предпочитаемых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margin-left:203.4pt;margin-top:92.9pt;width:177.1pt;height:115.4pt;z-index:-251652096;mso-wrap-distance-left:2pt;mso-wrap-distance-right:2pt;mso-wrap-distance-bottom:47.9pt;mso-position-horizontal-relative:margin" coordorigin="6070,5918" coordsize="3542,2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3" type="#_x0000_t75" style="position:absolute;left:6070;top:5918;width:3542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t+28AAAA2wAAAA8AAABkcnMvZG93bnJldi54bWxET70KwjAQ3gXfIZzgpqkOotUoogiiOFh1&#10;P5qzLTaX0sRa394Igtt9fL+3WLWmFA3VrrCsYDSMQBCnVhecKbhedoMpCOeRNZaWScGbHKyW3c4C&#10;Y21ffKYm8ZkIIexiVJB7X8VSujQng25oK+LA3W1t0AdYZ1LX+ArhppTjKJpIgwWHhhwr2uSUPpKn&#10;UXBpDnzGcXbUs9Ntq6/7JKVZolS/167nIDy1/i/+ufc6zB/B95dwgF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XbftvAAAANsAAAAPAAAAAAAAAAAAAAAAAJ8CAABkcnMv&#10;ZG93bnJldi54bWxQSwUGAAAAAAQABAD3AAAAiAMAAAAA&#10;">
                  <v:imagedata r:id="rId20" o:title="" grayscale="t"/>
                </v:shape>
                <v:shape id="Text Box 13" o:spid="_x0000_s1034" type="#_x0000_t202" style="position:absolute;left:6365;top:7887;width:162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2368E6" w:rsidRDefault="002368E6" w:rsidP="001A6758">
                        <w:pPr>
                          <w:pStyle w:val="Style26"/>
                          <w:widowControl/>
                          <w:spacing w:line="112" w:lineRule="exact"/>
                          <w:rPr>
                            <w:rStyle w:val="FontStyle56"/>
                          </w:rPr>
                        </w:pPr>
                        <w:r>
                          <w:rPr>
                            <w:rStyle w:val="FontStyle56"/>
                          </w:rPr>
                          <w:t xml:space="preserve">Заявитель </w:t>
                        </w:r>
                        <w:proofErr w:type="spellStart"/>
                        <w:r>
                          <w:rPr>
                            <w:rStyle w:val="FontStyle56"/>
                          </w:rPr>
                          <w:t>огкл</w:t>
                        </w:r>
                        <w:proofErr w:type="spellEnd"/>
                        <w:r>
                          <w:rPr>
                            <w:rStyle w:val="FontStyle56"/>
                          </w:rPr>
                          <w:t xml:space="preserve"> </w:t>
                        </w:r>
                        <w:r>
                          <w:rPr>
                            <w:rStyle w:val="FontStyle56"/>
                            <w:lang w:val="en-US"/>
                          </w:rPr>
                          <w:t>j</w:t>
                        </w:r>
                        <w:r>
                          <w:rPr>
                            <w:rStyle w:val="FontStyle54"/>
                          </w:rPr>
                          <w:t xml:space="preserve">«леи </w:t>
                        </w:r>
                        <w:r>
                          <w:rPr>
                            <w:rStyle w:val="FontStyle56"/>
                          </w:rPr>
                          <w:t xml:space="preserve">от предоставленного места. Предложенная ДОО удаляете я и&gt; </w:t>
                        </w:r>
                        <w:proofErr w:type="gramStart"/>
                        <w:r>
                          <w:rPr>
                            <w:rStyle w:val="FontStyle56"/>
                          </w:rPr>
                          <w:t>предпочитаемых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0" distR="25400" simplePos="0" relativeHeight="251665408" behindDoc="0" locked="0" layoutInCell="1" allowOverlap="1" wp14:anchorId="4FD2F8CE" wp14:editId="6B9FC4E9">
                <wp:simplePos x="0" y="0"/>
                <wp:positionH relativeFrom="margin">
                  <wp:posOffset>4823460</wp:posOffset>
                </wp:positionH>
                <wp:positionV relativeFrom="paragraph">
                  <wp:posOffset>2118995</wp:posOffset>
                </wp:positionV>
                <wp:extent cx="408940" cy="175895"/>
                <wp:effectExtent l="4445" t="0" r="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E6" w:rsidRDefault="002368E6" w:rsidP="001A6758">
                            <w:pPr>
                              <w:pStyle w:val="Style15"/>
                              <w:widowControl/>
                              <w:shd w:val="clear" w:color="auto" w:fill="000000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379.8pt;margin-top:166.85pt;width:32.2pt;height:13.85pt;z-index:251665408;visibility:visible;mso-wrap-style:square;mso-width-percent:0;mso-height-percent:0;mso-wrap-distance-left:2pt;mso-wrap-distance-top:0;mso-wrap-distance-right: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" filled="f" stroked="f">
                <v:textbox inset="0,0,0,0">
                  <w:txbxContent>
                    <w:p w:rsidR="002368E6" w:rsidRDefault="002368E6" w:rsidP="001A6758">
                      <w:pPr>
                        <w:pStyle w:val="Style15"/>
                        <w:widowControl/>
                        <w:shd w:val="clear" w:color="auto" w:fill="000000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Оформление документов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781685" distB="301625" distL="25400" distR="25400" simplePos="0" relativeHeight="251663360" behindDoc="1" locked="0" layoutInCell="1" allowOverlap="1" wp14:anchorId="6B5202D2" wp14:editId="44432CF2">
                <wp:simplePos x="0" y="0"/>
                <wp:positionH relativeFrom="margin">
                  <wp:posOffset>808990</wp:posOffset>
                </wp:positionH>
                <wp:positionV relativeFrom="paragraph">
                  <wp:posOffset>905510</wp:posOffset>
                </wp:positionV>
                <wp:extent cx="1618615" cy="2715895"/>
                <wp:effectExtent l="0" t="5715" r="635" b="254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2715895"/>
                          <a:chOff x="3276" y="5486"/>
                          <a:chExt cx="2549" cy="4277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6393"/>
                            <a:ext cx="2549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5486"/>
                            <a:ext cx="944" cy="5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68E6" w:rsidRDefault="002368E6" w:rsidP="001A6758">
                              <w:pPr>
                                <w:pStyle w:val="Style26"/>
                                <w:widowControl/>
                                <w:spacing w:line="108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 xml:space="preserve">Документы прошли проверку и происходит постановка • онере д* </w:t>
                              </w:r>
                              <w:r>
                                <w:rPr>
                                  <w:rStyle w:val="FontStyle59"/>
                                </w:rPr>
                                <w:t>|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тмп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6"/>
                                </w:rPr>
                                <w:t>первичное 1а«*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FontStyle56"/>
                                </w:rPr>
                                <w:t>л«</w:t>
                              </w:r>
                              <w:proofErr w:type="gramEnd"/>
                              <w:r>
                                <w:rPr>
                                  <w:rStyle w:val="FontStyle56"/>
                                </w:rPr>
                                <w:t>ни</w:t>
                              </w:r>
                              <w:proofErr w:type="spellEnd"/>
                              <w:r>
                                <w:rPr>
                                  <w:rStyle w:val="FontStyle56"/>
                                </w:rPr>
                                <w:t>«/переводник)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6" style="position:absolute;margin-left:63.7pt;margin-top:71.3pt;width:127.45pt;height:213.85pt;z-index:-251653120;mso-wrap-distance-left:2pt;mso-wrap-distance-top:61.55pt;mso-wrap-distance-right:2pt;mso-wrap-distance-bottom:23.75pt;mso-position-horizontal-relative:margin" coordorigin="3276,5486" coordsize="2549,4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">
                <v:shape id="Picture 9" o:spid="_x0000_s1037" type="#_x0000_t75" style="position:absolute;left:3276;top:6393;width:2549;height: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5AnBAAAA2gAAAA8AAABkcnMvZG93bnJldi54bWxEj0GLwjAUhO8L/ofwBG9rqrIqXaOIoLhH&#10;teD1bfNsu9u8lCTa+u+NIHgcZuYbZrHqTC1u5HxlWcFomIAgzq2uuFCQnbafcxA+IGusLZOCO3lY&#10;LXsfC0y1bflAt2MoRISwT1FBGUKTSunzkgz6oW2Io3exzmCI0hVSO2wj3NRynCRTabDiuFBiQ5uS&#10;8v/j1Sj4G2XnzU9W7C5hPLnjb3uefjlWatDv1t8gAnXhHX6191rBD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05AnBAAAA2gAAAA8AAAAAAAAAAAAAAAAAnwIA&#10;AGRycy9kb3ducmV2LnhtbFBLBQYAAAAABAAEAPcAAACNAwAAAAA=&#10;">
                  <v:imagedata r:id="rId22" o:title="" grayscale="t"/>
                </v:shape>
                <v:shape id="Text Box 10" o:spid="_x0000_s1038" type="#_x0000_t202" style="position:absolute;left:4694;top:5486;width:94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2368E6" w:rsidRDefault="002368E6" w:rsidP="001A6758">
                        <w:pPr>
                          <w:pStyle w:val="Style26"/>
                          <w:widowControl/>
                          <w:spacing w:line="108" w:lineRule="exact"/>
                          <w:rPr>
                            <w:rStyle w:val="FontStyle56"/>
                          </w:rPr>
                        </w:pPr>
                        <w:r>
                          <w:rPr>
                            <w:rStyle w:val="FontStyle56"/>
                          </w:rPr>
                          <w:t xml:space="preserve">Документы прошли проверку и происходит постановка • онере д* </w:t>
                        </w:r>
                        <w:r>
                          <w:rPr>
                            <w:rStyle w:val="FontStyle59"/>
                          </w:rPr>
                          <w:t>|</w:t>
                        </w:r>
                        <w:proofErr w:type="spellStart"/>
                        <w:r>
                          <w:rPr>
                            <w:rStyle w:val="FontStyle59"/>
                          </w:rPr>
                          <w:t>тмп</w:t>
                        </w:r>
                        <w:proofErr w:type="spellEnd"/>
                        <w:r>
                          <w:rPr>
                            <w:rStyle w:val="FontStyle59"/>
                          </w:rPr>
                          <w:t xml:space="preserve"> </w:t>
                        </w:r>
                        <w:r>
                          <w:rPr>
                            <w:rStyle w:val="FontStyle56"/>
                          </w:rPr>
                          <w:t>первичное 1а«*</w:t>
                        </w:r>
                        <w:proofErr w:type="spellStart"/>
                        <w:proofErr w:type="gramStart"/>
                        <w:r>
                          <w:rPr>
                            <w:rStyle w:val="FontStyle56"/>
                          </w:rPr>
                          <w:t>л«</w:t>
                        </w:r>
                        <w:proofErr w:type="gramEnd"/>
                        <w:r>
                          <w:rPr>
                            <w:rStyle w:val="FontStyle56"/>
                          </w:rPr>
                          <w:t>ни</w:t>
                        </w:r>
                        <w:proofErr w:type="spellEnd"/>
                        <w:r>
                          <w:rPr>
                            <w:rStyle w:val="FontStyle56"/>
                          </w:rPr>
                          <w:t>«/переводник)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0" distB="415925" distL="25400" distR="25400" simplePos="0" relativeHeight="251666432" behindDoc="0" locked="0" layoutInCell="1" allowOverlap="1" wp14:anchorId="60202717" wp14:editId="4C887BC4">
                <wp:simplePos x="0" y="0"/>
                <wp:positionH relativeFrom="margin">
                  <wp:posOffset>4521835</wp:posOffset>
                </wp:positionH>
                <wp:positionV relativeFrom="paragraph">
                  <wp:posOffset>3253105</wp:posOffset>
                </wp:positionV>
                <wp:extent cx="523875" cy="191770"/>
                <wp:effectExtent l="0" t="635" r="190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E6" w:rsidRDefault="002368E6" w:rsidP="001A6758">
                            <w:pPr>
                              <w:pStyle w:val="Style9"/>
                              <w:widowControl/>
                              <w:ind w:firstLine="0"/>
                              <w:rPr>
                                <w:rStyle w:val="FontStyle56"/>
                              </w:rPr>
                            </w:pPr>
                            <w:proofErr w:type="spellStart"/>
                            <w:r>
                              <w:rPr>
                                <w:rStyle w:val="FontStyle56"/>
                              </w:rPr>
                              <w:t>Аятома</w:t>
                            </w:r>
                            <w:proofErr w:type="spellEnd"/>
                            <w:r>
                              <w:rPr>
                                <w:rStyle w:val="FontStyle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56"/>
                              </w:rPr>
                              <w:t>тическея</w:t>
                            </w:r>
                            <w:proofErr w:type="spellEnd"/>
                            <w:r>
                              <w:rPr>
                                <w:rStyle w:val="FontStyle56"/>
                              </w:rPr>
                              <w:t xml:space="preserve"> передача длины* 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margin-left:356.05pt;margin-top:256.15pt;width:41.25pt;height:15.1pt;z-index:251666432;visibility:visible;mso-wrap-style:square;mso-width-percent:0;mso-height-percent:0;mso-wrap-distance-left:2pt;mso-wrap-distance-top:43pt;mso-wrap-distance-right:2pt;mso-wrap-distance-bottom:3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" filled="f" stroked="f">
                <v:textbox inset="0,0,0,0">
                  <w:txbxContent>
                    <w:p w:rsidR="002368E6" w:rsidRDefault="002368E6" w:rsidP="001A6758">
                      <w:pPr>
                        <w:pStyle w:val="Style9"/>
                        <w:widowControl/>
                        <w:ind w:firstLine="0"/>
                        <w:rPr>
                          <w:rStyle w:val="FontStyle56"/>
                        </w:rPr>
                      </w:pPr>
                      <w:proofErr w:type="spellStart"/>
                      <w:r>
                        <w:rPr>
                          <w:rStyle w:val="FontStyle56"/>
                        </w:rPr>
                        <w:t>Аятома</w:t>
                      </w:r>
                      <w:proofErr w:type="spellEnd"/>
                      <w:r>
                        <w:rPr>
                          <w:rStyle w:val="FontStyle5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56"/>
                        </w:rPr>
                        <w:t>тическея</w:t>
                      </w:r>
                      <w:proofErr w:type="spellEnd"/>
                      <w:r>
                        <w:rPr>
                          <w:rStyle w:val="FontStyle56"/>
                        </w:rPr>
                        <w:t xml:space="preserve"> передача длины* 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0" distR="25400" simplePos="0" relativeHeight="251667456" behindDoc="0" locked="0" layoutInCell="1" allowOverlap="1" wp14:anchorId="2B00E2F3" wp14:editId="5C0F4876">
                <wp:simplePos x="0" y="0"/>
                <wp:positionH relativeFrom="margin">
                  <wp:posOffset>3561715</wp:posOffset>
                </wp:positionH>
                <wp:positionV relativeFrom="paragraph">
                  <wp:posOffset>3584575</wp:posOffset>
                </wp:positionV>
                <wp:extent cx="594360" cy="33782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E6" w:rsidRDefault="002368E6" w:rsidP="001A67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22FD8" wp14:editId="2F723D4C">
                                  <wp:extent cx="590550" cy="3333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margin-left:280.45pt;margin-top:282.25pt;width:46.8pt;height:26.6pt;z-index:251667456;visibility:visible;mso-wrap-style:square;mso-width-percent:0;mso-height-percent:0;mso-wrap-distance-left:2pt;mso-wrap-distance-top:0;mso-wrap-distance-right: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OOvgIAAK8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" filled="f" stroked="f">
                <v:textbox inset="0,0,0,0">
                  <w:txbxContent>
                    <w:p w:rsidR="002368E6" w:rsidRDefault="002368E6" w:rsidP="001A6758">
                      <w:r>
                        <w:rPr>
                          <w:noProof/>
                        </w:rPr>
                        <w:drawing>
                          <wp:inline distT="0" distB="0" distL="0" distR="0" wp14:anchorId="3A822FD8" wp14:editId="2F723D4C">
                            <wp:extent cx="590550" cy="3333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5925" distB="0" distL="25400" distR="25400" simplePos="0" relativeHeight="251668480" behindDoc="0" locked="0" layoutInCell="1" allowOverlap="1" wp14:anchorId="515BBBF2" wp14:editId="47460E07">
                <wp:simplePos x="0" y="0"/>
                <wp:positionH relativeFrom="margin">
                  <wp:posOffset>4453255</wp:posOffset>
                </wp:positionH>
                <wp:positionV relativeFrom="paragraph">
                  <wp:posOffset>3860800</wp:posOffset>
                </wp:positionV>
                <wp:extent cx="695325" cy="61595"/>
                <wp:effectExtent l="0" t="0" r="381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E6" w:rsidRDefault="002368E6" w:rsidP="001A6758">
                            <w:pPr>
                              <w:pStyle w:val="Style35"/>
                              <w:widowControl/>
                              <w:jc w:val="both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>Автоматический переход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margin-left:350.65pt;margin-top:304pt;width:54.75pt;height:4.85pt;z-index:251668480;visibility:visible;mso-wrap-style:square;mso-width-percent:0;mso-height-percent:0;mso-wrap-distance-left:2pt;mso-wrap-distance-top:32.75pt;mso-wrap-distance-right: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" filled="f" stroked="f">
                <v:textbox inset="0,0,0,0">
                  <w:txbxContent>
                    <w:p w:rsidR="002368E6" w:rsidRDefault="002368E6" w:rsidP="001A6758">
                      <w:pPr>
                        <w:pStyle w:val="Style35"/>
                        <w:widowControl/>
                        <w:jc w:val="both"/>
                        <w:rPr>
                          <w:rStyle w:val="FontStyle56"/>
                        </w:rPr>
                      </w:pPr>
                      <w:r>
                        <w:rPr>
                          <w:rStyle w:val="FontStyle56"/>
                        </w:rPr>
                        <w:t>Автоматический переход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A6758" w:rsidRDefault="001A6758" w:rsidP="001A6758">
      <w:pPr>
        <w:pStyle w:val="Style38"/>
        <w:framePr w:h="36" w:hRule="exact" w:hSpace="40" w:wrap="notBeside" w:vAnchor="text" w:hAnchor="text" w:x="555" w:y="3677"/>
        <w:widowControl/>
        <w:spacing w:line="32" w:lineRule="exact"/>
        <w:jc w:val="both"/>
        <w:rPr>
          <w:rStyle w:val="FontStyle52"/>
          <w:position w:val="-5"/>
        </w:rPr>
      </w:pPr>
      <w:r>
        <w:rPr>
          <w:rStyle w:val="FontStyle52"/>
          <w:position w:val="-5"/>
        </w:rPr>
        <w:t>—</w:t>
      </w: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1A6758" w:rsidRDefault="001A6758" w:rsidP="001A6758">
      <w:pPr>
        <w:pStyle w:val="Style33"/>
        <w:widowControl/>
        <w:spacing w:before="648" w:after="925" w:line="562" w:lineRule="exact"/>
        <w:jc w:val="both"/>
        <w:rPr>
          <w:rStyle w:val="FontStyle51"/>
          <w:position w:val="-2"/>
        </w:rPr>
      </w:pPr>
      <w:r>
        <w:rPr>
          <w:rStyle w:val="FontStyle51"/>
          <w:position w:val="-2"/>
        </w:rPr>
        <w:t>•</w:t>
      </w:r>
    </w:p>
    <w:p w:rsidR="00FC1884" w:rsidRDefault="00FC1884"/>
    <w:sectPr w:rsidR="00FC1884" w:rsidSect="001A6758">
      <w:footerReference w:type="default" r:id="rId25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D3" w:rsidRDefault="00A802D3">
      <w:r>
        <w:separator/>
      </w:r>
    </w:p>
  </w:endnote>
  <w:endnote w:type="continuationSeparator" w:id="0">
    <w:p w:rsidR="00A802D3" w:rsidRDefault="00A8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6" w:rsidRDefault="002368E6">
    <w:pPr>
      <w:pStyle w:val="Style24"/>
      <w:widowControl/>
      <w:spacing w:line="240" w:lineRule="auto"/>
      <w:rPr>
        <w:rStyle w:val="FontStyle45"/>
      </w:rPr>
    </w:pPr>
    <w:r>
      <w:rPr>
        <w:rStyle w:val="FontStyle45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D3" w:rsidRDefault="00A802D3">
      <w:r>
        <w:separator/>
      </w:r>
    </w:p>
  </w:footnote>
  <w:footnote w:type="continuationSeparator" w:id="0">
    <w:p w:rsidR="00A802D3" w:rsidRDefault="00A8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CC3070"/>
    <w:lvl w:ilvl="0">
      <w:numFmt w:val="bullet"/>
      <w:lvlText w:val="*"/>
      <w:lvlJc w:val="left"/>
    </w:lvl>
  </w:abstractNum>
  <w:abstractNum w:abstractNumId="1">
    <w:nsid w:val="04612148"/>
    <w:multiLevelType w:val="hybridMultilevel"/>
    <w:tmpl w:val="33769C60"/>
    <w:lvl w:ilvl="0" w:tplc="D44AA8FA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61177E8"/>
    <w:multiLevelType w:val="hybridMultilevel"/>
    <w:tmpl w:val="F88CBDAE"/>
    <w:lvl w:ilvl="0" w:tplc="E1D093B4">
      <w:start w:val="20"/>
      <w:numFmt w:val="decimal"/>
      <w:lvlText w:val="%1."/>
      <w:lvlJc w:val="left"/>
      <w:pPr>
        <w:ind w:left="8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>
    <w:nsid w:val="09B92B81"/>
    <w:multiLevelType w:val="singleLevel"/>
    <w:tmpl w:val="405A0CA8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B2A6C0B"/>
    <w:multiLevelType w:val="singleLevel"/>
    <w:tmpl w:val="5DF862BE"/>
    <w:lvl w:ilvl="0">
      <w:start w:val="3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5">
    <w:nsid w:val="0F4F7D7D"/>
    <w:multiLevelType w:val="singleLevel"/>
    <w:tmpl w:val="D7F8DB9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0967778"/>
    <w:multiLevelType w:val="singleLevel"/>
    <w:tmpl w:val="15A6F684"/>
    <w:lvl w:ilvl="0">
      <w:start w:val="2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144D1053"/>
    <w:multiLevelType w:val="singleLevel"/>
    <w:tmpl w:val="C6C296F0"/>
    <w:lvl w:ilvl="0">
      <w:start w:val="11"/>
      <w:numFmt w:val="decimal"/>
      <w:lvlText w:val="7.%1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8">
    <w:nsid w:val="146807BE"/>
    <w:multiLevelType w:val="singleLevel"/>
    <w:tmpl w:val="8602A04A"/>
    <w:lvl w:ilvl="0">
      <w:start w:val="1"/>
      <w:numFmt w:val="decimal"/>
      <w:lvlText w:val="1.%1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162D7B4F"/>
    <w:multiLevelType w:val="singleLevel"/>
    <w:tmpl w:val="9E3016A2"/>
    <w:lvl w:ilvl="0">
      <w:start w:val="10"/>
      <w:numFmt w:val="decimal"/>
      <w:lvlText w:val="1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>
    <w:nsid w:val="168F335D"/>
    <w:multiLevelType w:val="singleLevel"/>
    <w:tmpl w:val="C70243BC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1">
    <w:nsid w:val="1EA0297A"/>
    <w:multiLevelType w:val="hybridMultilevel"/>
    <w:tmpl w:val="DD06C548"/>
    <w:lvl w:ilvl="0" w:tplc="128AB560">
      <w:start w:val="20"/>
      <w:numFmt w:val="decimal"/>
      <w:lvlText w:val="%1)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216B351B"/>
    <w:multiLevelType w:val="hybridMultilevel"/>
    <w:tmpl w:val="CA56EFCA"/>
    <w:lvl w:ilvl="0" w:tplc="6CCE7898">
      <w:start w:val="20"/>
      <w:numFmt w:val="decimal"/>
      <w:lvlText w:val="%1)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>
    <w:nsid w:val="241563CB"/>
    <w:multiLevelType w:val="hybridMultilevel"/>
    <w:tmpl w:val="431CFA74"/>
    <w:lvl w:ilvl="0" w:tplc="6CB03C3C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26890244"/>
    <w:multiLevelType w:val="singleLevel"/>
    <w:tmpl w:val="4F7817A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6657145"/>
    <w:multiLevelType w:val="singleLevel"/>
    <w:tmpl w:val="77B49450"/>
    <w:lvl w:ilvl="0">
      <w:start w:val="19"/>
      <w:numFmt w:val="decimal"/>
      <w:lvlText w:val="7.%1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3BB95F8E"/>
    <w:multiLevelType w:val="hybridMultilevel"/>
    <w:tmpl w:val="8FF2A100"/>
    <w:lvl w:ilvl="0" w:tplc="5262E0A4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3FBB27AD"/>
    <w:multiLevelType w:val="singleLevel"/>
    <w:tmpl w:val="A0A8C5D6"/>
    <w:lvl w:ilvl="0">
      <w:start w:val="5"/>
      <w:numFmt w:val="decimal"/>
      <w:lvlText w:val="1.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8">
    <w:nsid w:val="4278285D"/>
    <w:multiLevelType w:val="hybridMultilevel"/>
    <w:tmpl w:val="80085AC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11C6A"/>
    <w:multiLevelType w:val="singleLevel"/>
    <w:tmpl w:val="75663A08"/>
    <w:lvl w:ilvl="0">
      <w:start w:val="4"/>
      <w:numFmt w:val="decimal"/>
      <w:lvlText w:val="7.%1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20">
    <w:nsid w:val="492C6FB3"/>
    <w:multiLevelType w:val="singleLevel"/>
    <w:tmpl w:val="05247476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4CBD3B56"/>
    <w:multiLevelType w:val="singleLevel"/>
    <w:tmpl w:val="1F34929A"/>
    <w:lvl w:ilvl="0">
      <w:start w:val="2"/>
      <w:numFmt w:val="decimal"/>
      <w:lvlText w:val="1.%1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2">
    <w:nsid w:val="51631947"/>
    <w:multiLevelType w:val="singleLevel"/>
    <w:tmpl w:val="BB48303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3">
    <w:nsid w:val="517C573C"/>
    <w:multiLevelType w:val="hybridMultilevel"/>
    <w:tmpl w:val="3ED4D346"/>
    <w:lvl w:ilvl="0" w:tplc="453A2268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4">
    <w:nsid w:val="52654468"/>
    <w:multiLevelType w:val="singleLevel"/>
    <w:tmpl w:val="1DD011F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5">
    <w:nsid w:val="533F5BD1"/>
    <w:multiLevelType w:val="singleLevel"/>
    <w:tmpl w:val="6F0453EA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5DC46D61"/>
    <w:multiLevelType w:val="singleLevel"/>
    <w:tmpl w:val="FDE85860"/>
    <w:lvl w:ilvl="0">
      <w:start w:val="2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7">
    <w:nsid w:val="5DD44870"/>
    <w:multiLevelType w:val="singleLevel"/>
    <w:tmpl w:val="551EF67C"/>
    <w:lvl w:ilvl="0">
      <w:start w:val="4"/>
      <w:numFmt w:val="decimal"/>
      <w:lvlText w:val="1.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8">
    <w:nsid w:val="5F72739C"/>
    <w:multiLevelType w:val="singleLevel"/>
    <w:tmpl w:val="D9923148"/>
    <w:lvl w:ilvl="0">
      <w:start w:val="3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9">
    <w:nsid w:val="60794D1D"/>
    <w:multiLevelType w:val="singleLevel"/>
    <w:tmpl w:val="1968ED32"/>
    <w:lvl w:ilvl="0">
      <w:start w:val="2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>
    <w:nsid w:val="61CE57C6"/>
    <w:multiLevelType w:val="hybridMultilevel"/>
    <w:tmpl w:val="CFDCDD5A"/>
    <w:lvl w:ilvl="0" w:tplc="151E809E">
      <w:start w:val="20"/>
      <w:numFmt w:val="decimal"/>
      <w:lvlText w:val="%1)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656B15B0"/>
    <w:multiLevelType w:val="singleLevel"/>
    <w:tmpl w:val="5D3AD84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66E1031B"/>
    <w:multiLevelType w:val="singleLevel"/>
    <w:tmpl w:val="910A93C8"/>
    <w:lvl w:ilvl="0">
      <w:start w:val="5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6858545B"/>
    <w:multiLevelType w:val="singleLevel"/>
    <w:tmpl w:val="ECFAC97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D44290A"/>
    <w:multiLevelType w:val="singleLevel"/>
    <w:tmpl w:val="193C6820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5">
    <w:nsid w:val="6F235CB0"/>
    <w:multiLevelType w:val="hybridMultilevel"/>
    <w:tmpl w:val="D7B260B8"/>
    <w:lvl w:ilvl="0" w:tplc="EF2C2F1E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6">
    <w:nsid w:val="74C9228F"/>
    <w:multiLevelType w:val="singleLevel"/>
    <w:tmpl w:val="EE060C04"/>
    <w:lvl w:ilvl="0">
      <w:start w:val="16"/>
      <w:numFmt w:val="decimal"/>
      <w:lvlText w:val="7.%1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37">
    <w:nsid w:val="75CC7726"/>
    <w:multiLevelType w:val="hybridMultilevel"/>
    <w:tmpl w:val="5D7CC8E4"/>
    <w:lvl w:ilvl="0" w:tplc="BE36978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355F0"/>
    <w:multiLevelType w:val="singleLevel"/>
    <w:tmpl w:val="4A3C469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6E05319"/>
    <w:multiLevelType w:val="singleLevel"/>
    <w:tmpl w:val="41E0A8CC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0">
    <w:nsid w:val="7A4279A3"/>
    <w:multiLevelType w:val="hybridMultilevel"/>
    <w:tmpl w:val="9A206E9E"/>
    <w:lvl w:ilvl="0" w:tplc="CF407A62">
      <w:start w:val="20"/>
      <w:numFmt w:val="decimal"/>
      <w:lvlText w:val="%1)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1">
    <w:nsid w:val="7B5C5D34"/>
    <w:multiLevelType w:val="singleLevel"/>
    <w:tmpl w:val="A168906C"/>
    <w:lvl w:ilvl="0">
      <w:start w:val="2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42">
    <w:nsid w:val="7D26657C"/>
    <w:multiLevelType w:val="hybridMultilevel"/>
    <w:tmpl w:val="8F72A91C"/>
    <w:lvl w:ilvl="0" w:tplc="9A703B4E">
      <w:start w:val="20"/>
      <w:numFmt w:val="decimal"/>
      <w:lvlText w:val="%1."/>
      <w:lvlJc w:val="left"/>
      <w:pPr>
        <w:ind w:left="16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0"/>
  </w:num>
  <w:num w:numId="2">
    <w:abstractNumId w:val="14"/>
  </w:num>
  <w:num w:numId="3">
    <w:abstractNumId w:val="3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1"/>
  </w:num>
  <w:num w:numId="10">
    <w:abstractNumId w:val="26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9"/>
  </w:num>
  <w:num w:numId="16">
    <w:abstractNumId w:val="22"/>
  </w:num>
  <w:num w:numId="17">
    <w:abstractNumId w:val="7"/>
  </w:num>
  <w:num w:numId="18">
    <w:abstractNumId w:val="36"/>
  </w:num>
  <w:num w:numId="19">
    <w:abstractNumId w:val="15"/>
  </w:num>
  <w:num w:numId="20">
    <w:abstractNumId w:val="8"/>
  </w:num>
  <w:num w:numId="21">
    <w:abstractNumId w:val="27"/>
  </w:num>
  <w:num w:numId="22">
    <w:abstractNumId w:val="21"/>
  </w:num>
  <w:num w:numId="23">
    <w:abstractNumId w:val="24"/>
  </w:num>
  <w:num w:numId="24">
    <w:abstractNumId w:val="17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9"/>
  </w:num>
  <w:num w:numId="33">
    <w:abstractNumId w:val="5"/>
  </w:num>
  <w:num w:numId="34">
    <w:abstractNumId w:val="41"/>
  </w:num>
  <w:num w:numId="35">
    <w:abstractNumId w:val="38"/>
  </w:num>
  <w:num w:numId="36">
    <w:abstractNumId w:val="3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3"/>
  </w:num>
  <w:num w:numId="39">
    <w:abstractNumId w:val="20"/>
  </w:num>
  <w:num w:numId="40">
    <w:abstractNumId w:val="37"/>
  </w:num>
  <w:num w:numId="41">
    <w:abstractNumId w:val="18"/>
  </w:num>
  <w:num w:numId="42">
    <w:abstractNumId w:val="2"/>
  </w:num>
  <w:num w:numId="43">
    <w:abstractNumId w:val="23"/>
  </w:num>
  <w:num w:numId="44">
    <w:abstractNumId w:val="13"/>
  </w:num>
  <w:num w:numId="45">
    <w:abstractNumId w:val="42"/>
  </w:num>
  <w:num w:numId="46">
    <w:abstractNumId w:val="35"/>
  </w:num>
  <w:num w:numId="47">
    <w:abstractNumId w:val="11"/>
  </w:num>
  <w:num w:numId="48">
    <w:abstractNumId w:val="1"/>
  </w:num>
  <w:num w:numId="49">
    <w:abstractNumId w:val="16"/>
  </w:num>
  <w:num w:numId="50">
    <w:abstractNumId w:val="12"/>
  </w:num>
  <w:num w:numId="51">
    <w:abstractNumId w:val="40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58"/>
    <w:rsid w:val="0008225E"/>
    <w:rsid w:val="00184970"/>
    <w:rsid w:val="001A6758"/>
    <w:rsid w:val="002368E6"/>
    <w:rsid w:val="002E0E0E"/>
    <w:rsid w:val="00435153"/>
    <w:rsid w:val="004808DD"/>
    <w:rsid w:val="004F6F11"/>
    <w:rsid w:val="005508D0"/>
    <w:rsid w:val="005D12E5"/>
    <w:rsid w:val="00710C07"/>
    <w:rsid w:val="00747A3D"/>
    <w:rsid w:val="0075528D"/>
    <w:rsid w:val="00807B04"/>
    <w:rsid w:val="008742CA"/>
    <w:rsid w:val="009728A8"/>
    <w:rsid w:val="00A53ED0"/>
    <w:rsid w:val="00A802D3"/>
    <w:rsid w:val="00A83FFC"/>
    <w:rsid w:val="00B10A26"/>
    <w:rsid w:val="00B15F2E"/>
    <w:rsid w:val="00B3428C"/>
    <w:rsid w:val="00BA7978"/>
    <w:rsid w:val="00C86062"/>
    <w:rsid w:val="00CA5B47"/>
    <w:rsid w:val="00CA65F2"/>
    <w:rsid w:val="00D13195"/>
    <w:rsid w:val="00D309E5"/>
    <w:rsid w:val="00DC565A"/>
    <w:rsid w:val="00DD00E7"/>
    <w:rsid w:val="00E438FE"/>
    <w:rsid w:val="00E53F63"/>
    <w:rsid w:val="00E74FA3"/>
    <w:rsid w:val="00EA6275"/>
    <w:rsid w:val="00EF777F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758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67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1A675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A6758"/>
    <w:pPr>
      <w:ind w:left="720"/>
      <w:contextualSpacing/>
    </w:pPr>
  </w:style>
  <w:style w:type="paragraph" w:styleId="a5">
    <w:name w:val="No Spacing"/>
    <w:uiPriority w:val="1"/>
    <w:qFormat/>
    <w:rsid w:val="001A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A6758"/>
    <w:pPr>
      <w:widowControl w:val="0"/>
      <w:autoSpaceDE w:val="0"/>
      <w:autoSpaceDN w:val="0"/>
      <w:adjustRightInd w:val="0"/>
      <w:spacing w:line="198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A675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A6758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A6758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A6758"/>
    <w:pPr>
      <w:widowControl w:val="0"/>
      <w:autoSpaceDE w:val="0"/>
      <w:autoSpaceDN w:val="0"/>
      <w:adjustRightInd w:val="0"/>
      <w:spacing w:line="101" w:lineRule="exact"/>
      <w:ind w:firstLine="6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A6758"/>
    <w:pPr>
      <w:widowControl w:val="0"/>
      <w:autoSpaceDE w:val="0"/>
      <w:autoSpaceDN w:val="0"/>
      <w:adjustRightInd w:val="0"/>
      <w:spacing w:line="500" w:lineRule="exact"/>
      <w:ind w:firstLine="2239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A6758"/>
    <w:pPr>
      <w:widowControl w:val="0"/>
      <w:autoSpaceDE w:val="0"/>
      <w:autoSpaceDN w:val="0"/>
      <w:adjustRightInd w:val="0"/>
      <w:spacing w:line="137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1A6758"/>
    <w:pPr>
      <w:widowControl w:val="0"/>
      <w:autoSpaceDE w:val="0"/>
      <w:autoSpaceDN w:val="0"/>
      <w:adjustRightInd w:val="0"/>
      <w:spacing w:line="270" w:lineRule="exact"/>
      <w:ind w:firstLine="166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A6758"/>
    <w:pPr>
      <w:widowControl w:val="0"/>
      <w:autoSpaceDE w:val="0"/>
      <w:autoSpaceDN w:val="0"/>
      <w:adjustRightInd w:val="0"/>
      <w:spacing w:line="277" w:lineRule="exact"/>
      <w:ind w:firstLine="90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1A6758"/>
    <w:pPr>
      <w:widowControl w:val="0"/>
      <w:autoSpaceDE w:val="0"/>
      <w:autoSpaceDN w:val="0"/>
      <w:adjustRightInd w:val="0"/>
      <w:spacing w:line="274" w:lineRule="exact"/>
      <w:ind w:firstLine="1156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1A6758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1A6758"/>
    <w:pPr>
      <w:widowControl w:val="0"/>
      <w:autoSpaceDE w:val="0"/>
      <w:autoSpaceDN w:val="0"/>
      <w:adjustRightInd w:val="0"/>
      <w:spacing w:line="112" w:lineRule="exact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1A6758"/>
    <w:pPr>
      <w:widowControl w:val="0"/>
      <w:autoSpaceDE w:val="0"/>
      <w:autoSpaceDN w:val="0"/>
      <w:adjustRightInd w:val="0"/>
      <w:spacing w:line="253" w:lineRule="exact"/>
      <w:jc w:val="right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1A6758"/>
    <w:pPr>
      <w:widowControl w:val="0"/>
      <w:autoSpaceDE w:val="0"/>
      <w:autoSpaceDN w:val="0"/>
      <w:adjustRightInd w:val="0"/>
      <w:spacing w:line="276" w:lineRule="exact"/>
      <w:ind w:firstLine="1069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A6758"/>
    <w:pPr>
      <w:widowControl w:val="0"/>
      <w:autoSpaceDE w:val="0"/>
      <w:autoSpaceDN w:val="0"/>
      <w:adjustRightInd w:val="0"/>
      <w:spacing w:line="109" w:lineRule="exact"/>
      <w:jc w:val="center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1A6758"/>
    <w:pPr>
      <w:widowControl w:val="0"/>
      <w:autoSpaceDE w:val="0"/>
      <w:autoSpaceDN w:val="0"/>
      <w:adjustRightInd w:val="0"/>
      <w:spacing w:line="115" w:lineRule="exact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1A6758"/>
    <w:pPr>
      <w:widowControl w:val="0"/>
      <w:autoSpaceDE w:val="0"/>
      <w:autoSpaceDN w:val="0"/>
      <w:adjustRightInd w:val="0"/>
      <w:spacing w:line="25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A6758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ind w:hanging="281"/>
      <w:jc w:val="both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1A6758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1A6758"/>
    <w:pPr>
      <w:widowControl w:val="0"/>
      <w:autoSpaceDE w:val="0"/>
      <w:autoSpaceDN w:val="0"/>
      <w:adjustRightInd w:val="0"/>
      <w:spacing w:line="299" w:lineRule="exact"/>
      <w:ind w:firstLine="695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1A675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1A67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A6758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A67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1A675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1A67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1A6758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1A675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1A67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1A6758"/>
    <w:rPr>
      <w:rFonts w:ascii="Garamond" w:hAnsi="Garamond" w:cs="Garamond"/>
      <w:sz w:val="216"/>
      <w:szCs w:val="216"/>
    </w:rPr>
  </w:style>
  <w:style w:type="character" w:customStyle="1" w:styleId="FontStyle52">
    <w:name w:val="Font Style52"/>
    <w:basedOn w:val="a0"/>
    <w:uiPriority w:val="99"/>
    <w:rsid w:val="001A6758"/>
    <w:rPr>
      <w:rFonts w:ascii="Franklin Gothic Demi" w:hAnsi="Franklin Gothic Demi" w:cs="Franklin Gothic Demi"/>
      <w:sz w:val="30"/>
      <w:szCs w:val="30"/>
    </w:rPr>
  </w:style>
  <w:style w:type="character" w:customStyle="1" w:styleId="FontStyle53">
    <w:name w:val="Font Style53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character" w:customStyle="1" w:styleId="FontStyle54">
    <w:name w:val="Font Style54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character" w:customStyle="1" w:styleId="FontStyle56">
    <w:name w:val="Font Style56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1A675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8">
    <w:name w:val="Font Style58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9">
    <w:name w:val="Font Style59"/>
    <w:basedOn w:val="a0"/>
    <w:uiPriority w:val="99"/>
    <w:rsid w:val="001A6758"/>
    <w:rPr>
      <w:rFonts w:ascii="Times New Roman" w:hAnsi="Times New Roman" w:cs="Times New Roman"/>
      <w:sz w:val="8"/>
      <w:szCs w:val="8"/>
    </w:rPr>
  </w:style>
  <w:style w:type="character" w:customStyle="1" w:styleId="FontStyle60">
    <w:name w:val="Font Style60"/>
    <w:basedOn w:val="a0"/>
    <w:uiPriority w:val="99"/>
    <w:rsid w:val="001A675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61">
    <w:name w:val="Font Style61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1A6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08225E"/>
    <w:rPr>
      <w:color w:val="0000FF"/>
      <w:u w:val="single"/>
    </w:rPr>
  </w:style>
  <w:style w:type="paragraph" w:customStyle="1" w:styleId="ConsPlusNonformat">
    <w:name w:val="ConsPlusNonformat"/>
    <w:rsid w:val="00CA65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758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67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1A675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A6758"/>
    <w:pPr>
      <w:ind w:left="720"/>
      <w:contextualSpacing/>
    </w:pPr>
  </w:style>
  <w:style w:type="paragraph" w:styleId="a5">
    <w:name w:val="No Spacing"/>
    <w:uiPriority w:val="1"/>
    <w:qFormat/>
    <w:rsid w:val="001A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A6758"/>
    <w:pPr>
      <w:widowControl w:val="0"/>
      <w:autoSpaceDE w:val="0"/>
      <w:autoSpaceDN w:val="0"/>
      <w:adjustRightInd w:val="0"/>
      <w:spacing w:line="198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A675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A6758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A6758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A6758"/>
    <w:pPr>
      <w:widowControl w:val="0"/>
      <w:autoSpaceDE w:val="0"/>
      <w:autoSpaceDN w:val="0"/>
      <w:adjustRightInd w:val="0"/>
      <w:spacing w:line="101" w:lineRule="exact"/>
      <w:ind w:firstLine="6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A6758"/>
    <w:pPr>
      <w:widowControl w:val="0"/>
      <w:autoSpaceDE w:val="0"/>
      <w:autoSpaceDN w:val="0"/>
      <w:adjustRightInd w:val="0"/>
      <w:spacing w:line="500" w:lineRule="exact"/>
      <w:ind w:firstLine="2239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A6758"/>
    <w:pPr>
      <w:widowControl w:val="0"/>
      <w:autoSpaceDE w:val="0"/>
      <w:autoSpaceDN w:val="0"/>
      <w:adjustRightInd w:val="0"/>
      <w:spacing w:line="137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1A6758"/>
    <w:pPr>
      <w:widowControl w:val="0"/>
      <w:autoSpaceDE w:val="0"/>
      <w:autoSpaceDN w:val="0"/>
      <w:adjustRightInd w:val="0"/>
      <w:spacing w:line="270" w:lineRule="exact"/>
      <w:ind w:firstLine="166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A6758"/>
    <w:pPr>
      <w:widowControl w:val="0"/>
      <w:autoSpaceDE w:val="0"/>
      <w:autoSpaceDN w:val="0"/>
      <w:adjustRightInd w:val="0"/>
      <w:spacing w:line="277" w:lineRule="exact"/>
      <w:ind w:firstLine="90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1A6758"/>
    <w:pPr>
      <w:widowControl w:val="0"/>
      <w:autoSpaceDE w:val="0"/>
      <w:autoSpaceDN w:val="0"/>
      <w:adjustRightInd w:val="0"/>
      <w:spacing w:line="274" w:lineRule="exact"/>
      <w:ind w:firstLine="1156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1A6758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1A6758"/>
    <w:pPr>
      <w:widowControl w:val="0"/>
      <w:autoSpaceDE w:val="0"/>
      <w:autoSpaceDN w:val="0"/>
      <w:adjustRightInd w:val="0"/>
      <w:spacing w:line="112" w:lineRule="exact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1A6758"/>
    <w:pPr>
      <w:widowControl w:val="0"/>
      <w:autoSpaceDE w:val="0"/>
      <w:autoSpaceDN w:val="0"/>
      <w:adjustRightInd w:val="0"/>
      <w:spacing w:line="253" w:lineRule="exact"/>
      <w:jc w:val="right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1A6758"/>
    <w:pPr>
      <w:widowControl w:val="0"/>
      <w:autoSpaceDE w:val="0"/>
      <w:autoSpaceDN w:val="0"/>
      <w:adjustRightInd w:val="0"/>
      <w:spacing w:line="276" w:lineRule="exact"/>
      <w:ind w:firstLine="1069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A6758"/>
    <w:pPr>
      <w:widowControl w:val="0"/>
      <w:autoSpaceDE w:val="0"/>
      <w:autoSpaceDN w:val="0"/>
      <w:adjustRightInd w:val="0"/>
      <w:spacing w:line="109" w:lineRule="exact"/>
      <w:jc w:val="center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1A6758"/>
    <w:pPr>
      <w:widowControl w:val="0"/>
      <w:autoSpaceDE w:val="0"/>
      <w:autoSpaceDN w:val="0"/>
      <w:adjustRightInd w:val="0"/>
      <w:spacing w:line="115" w:lineRule="exact"/>
      <w:jc w:val="both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1A6758"/>
    <w:pPr>
      <w:widowControl w:val="0"/>
      <w:autoSpaceDE w:val="0"/>
      <w:autoSpaceDN w:val="0"/>
      <w:adjustRightInd w:val="0"/>
      <w:spacing w:line="25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A6758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1A6758"/>
    <w:pPr>
      <w:widowControl w:val="0"/>
      <w:autoSpaceDE w:val="0"/>
      <w:autoSpaceDN w:val="0"/>
      <w:adjustRightInd w:val="0"/>
      <w:spacing w:line="275" w:lineRule="exact"/>
      <w:ind w:hanging="281"/>
      <w:jc w:val="both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1A6758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1A67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1A6758"/>
    <w:pPr>
      <w:widowControl w:val="0"/>
      <w:autoSpaceDE w:val="0"/>
      <w:autoSpaceDN w:val="0"/>
      <w:adjustRightInd w:val="0"/>
      <w:spacing w:line="299" w:lineRule="exact"/>
      <w:ind w:firstLine="695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1A675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1A67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A6758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A67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1A675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1A67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1A6758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1A675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1A67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1A6758"/>
    <w:rPr>
      <w:rFonts w:ascii="Garamond" w:hAnsi="Garamond" w:cs="Garamond"/>
      <w:sz w:val="216"/>
      <w:szCs w:val="216"/>
    </w:rPr>
  </w:style>
  <w:style w:type="character" w:customStyle="1" w:styleId="FontStyle52">
    <w:name w:val="Font Style52"/>
    <w:basedOn w:val="a0"/>
    <w:uiPriority w:val="99"/>
    <w:rsid w:val="001A6758"/>
    <w:rPr>
      <w:rFonts w:ascii="Franklin Gothic Demi" w:hAnsi="Franklin Gothic Demi" w:cs="Franklin Gothic Demi"/>
      <w:sz w:val="30"/>
      <w:szCs w:val="30"/>
    </w:rPr>
  </w:style>
  <w:style w:type="character" w:customStyle="1" w:styleId="FontStyle53">
    <w:name w:val="Font Style53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character" w:customStyle="1" w:styleId="FontStyle54">
    <w:name w:val="Font Style54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character" w:customStyle="1" w:styleId="FontStyle56">
    <w:name w:val="Font Style56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1A675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8">
    <w:name w:val="Font Style58"/>
    <w:basedOn w:val="a0"/>
    <w:uiPriority w:val="99"/>
    <w:rsid w:val="001A6758"/>
    <w:rPr>
      <w:rFonts w:ascii="Arial" w:hAnsi="Arial" w:cs="Arial"/>
      <w:b/>
      <w:bCs/>
      <w:sz w:val="8"/>
      <w:szCs w:val="8"/>
    </w:rPr>
  </w:style>
  <w:style w:type="character" w:customStyle="1" w:styleId="FontStyle59">
    <w:name w:val="Font Style59"/>
    <w:basedOn w:val="a0"/>
    <w:uiPriority w:val="99"/>
    <w:rsid w:val="001A6758"/>
    <w:rPr>
      <w:rFonts w:ascii="Times New Roman" w:hAnsi="Times New Roman" w:cs="Times New Roman"/>
      <w:sz w:val="8"/>
      <w:szCs w:val="8"/>
    </w:rPr>
  </w:style>
  <w:style w:type="character" w:customStyle="1" w:styleId="FontStyle60">
    <w:name w:val="Font Style60"/>
    <w:basedOn w:val="a0"/>
    <w:uiPriority w:val="99"/>
    <w:rsid w:val="001A675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61">
    <w:name w:val="Font Style61"/>
    <w:basedOn w:val="a0"/>
    <w:uiPriority w:val="99"/>
    <w:rsid w:val="001A6758"/>
    <w:rPr>
      <w:rFonts w:ascii="Times New Roman" w:hAnsi="Times New Roman" w:cs="Times New Roman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1A6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08225E"/>
    <w:rPr>
      <w:color w:val="0000FF"/>
      <w:u w:val="single"/>
    </w:rPr>
  </w:style>
  <w:style w:type="paragraph" w:customStyle="1" w:styleId="ConsPlusNonformat">
    <w:name w:val="ConsPlusNonformat"/>
    <w:rsid w:val="00CA65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untroo@rambler.ru" TargetMode="Externa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6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jpeg"/><Relationship Id="rId10" Type="http://schemas.openxmlformats.org/officeDocument/2006/relationships/hyperlink" Target="http://ruoprib.ucoz.ru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F828-1A4C-46F5-8547-976B9DA0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12031</Words>
  <Characters>68579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2018-09-26T00:55:00Z</cp:lastPrinted>
  <dcterms:created xsi:type="dcterms:W3CDTF">2021-01-18T02:39:00Z</dcterms:created>
  <dcterms:modified xsi:type="dcterms:W3CDTF">2021-01-18T02:39:00Z</dcterms:modified>
</cp:coreProperties>
</file>